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8975" w14:textId="77777777" w:rsidR="0040534E" w:rsidRDefault="0040534E">
      <w:pPr>
        <w:rPr>
          <w:rFonts w:ascii="Times New Roman" w:hAnsi="Times New Roman" w:cs="Times New Roman"/>
          <w:sz w:val="24"/>
          <w:szCs w:val="24"/>
        </w:rPr>
      </w:pPr>
    </w:p>
    <w:p w14:paraId="2C9D2E2A" w14:textId="77777777" w:rsidR="0040534E" w:rsidRDefault="0040534E">
      <w:pPr>
        <w:rPr>
          <w:rFonts w:ascii="Times New Roman" w:hAnsi="Times New Roman" w:cs="Times New Roman"/>
          <w:sz w:val="24"/>
          <w:szCs w:val="24"/>
        </w:rPr>
      </w:pPr>
    </w:p>
    <w:p w14:paraId="2500C0E0" w14:textId="4A231546" w:rsidR="00FF02A9" w:rsidRPr="0040534E" w:rsidRDefault="00230B4B">
      <w:pPr>
        <w:rPr>
          <w:rFonts w:ascii="Times New Roman" w:hAnsi="Times New Roman" w:cs="Times New Roman"/>
          <w:sz w:val="24"/>
          <w:szCs w:val="24"/>
        </w:rPr>
      </w:pPr>
      <w:r w:rsidRPr="0040534E">
        <w:rPr>
          <w:rFonts w:ascii="Times New Roman" w:hAnsi="Times New Roman" w:cs="Times New Roman"/>
          <w:sz w:val="24"/>
          <w:szCs w:val="24"/>
        </w:rPr>
        <w:t xml:space="preserve">Summer Registration </w:t>
      </w:r>
      <w:r w:rsidRPr="00831620">
        <w:rPr>
          <w:rFonts w:ascii="Times New Roman" w:hAnsi="Times New Roman" w:cs="Times New Roman"/>
          <w:sz w:val="24"/>
          <w:szCs w:val="24"/>
        </w:rPr>
        <w:t>beg</w:t>
      </w:r>
      <w:r w:rsidR="003A4D33" w:rsidRPr="00831620">
        <w:rPr>
          <w:rFonts w:ascii="Times New Roman" w:hAnsi="Times New Roman" w:cs="Times New Roman"/>
          <w:sz w:val="24"/>
          <w:szCs w:val="24"/>
        </w:rPr>
        <w:t>ins</w:t>
      </w:r>
      <w:r w:rsidRPr="00831620">
        <w:rPr>
          <w:rFonts w:ascii="Times New Roman" w:hAnsi="Times New Roman" w:cs="Times New Roman"/>
          <w:sz w:val="24"/>
          <w:szCs w:val="24"/>
        </w:rPr>
        <w:t xml:space="preserve"> </w:t>
      </w:r>
      <w:r w:rsidRPr="0040534E">
        <w:rPr>
          <w:rFonts w:ascii="Times New Roman" w:hAnsi="Times New Roman" w:cs="Times New Roman"/>
          <w:sz w:val="24"/>
          <w:szCs w:val="24"/>
        </w:rPr>
        <w:t>on February 12, 2021</w:t>
      </w:r>
      <w:r w:rsidR="0040534E" w:rsidRPr="0040534E">
        <w:rPr>
          <w:rFonts w:ascii="Times New Roman" w:hAnsi="Times New Roman" w:cs="Times New Roman"/>
          <w:sz w:val="24"/>
          <w:szCs w:val="24"/>
        </w:rPr>
        <w:t xml:space="preserve">     </w:t>
      </w:r>
      <w:r w:rsidR="00FF02A9" w:rsidRPr="00AE7CCC">
        <w:rPr>
          <w:rFonts w:ascii="Times New Roman" w:hAnsi="Times New Roman" w:cs="Times New Roman"/>
          <w:b/>
          <w:sz w:val="24"/>
          <w:szCs w:val="24"/>
        </w:rPr>
        <w:t>Summer Orientation</w:t>
      </w:r>
      <w:r w:rsidR="00FF02A9" w:rsidRPr="0040534E">
        <w:rPr>
          <w:rFonts w:ascii="Times New Roman" w:hAnsi="Times New Roman" w:cs="Times New Roman"/>
          <w:sz w:val="24"/>
          <w:szCs w:val="24"/>
        </w:rPr>
        <w:t>:  TBA</w:t>
      </w:r>
    </w:p>
    <w:p w14:paraId="34414961" w14:textId="59E4DD58" w:rsidR="00AE7CCC" w:rsidRDefault="00AE7CCC" w:rsidP="00831620">
      <w:pPr>
        <w:rPr>
          <w:rFonts w:ascii="Times New Roman" w:hAnsi="Times New Roman" w:cs="Times New Roman"/>
          <w:sz w:val="24"/>
          <w:szCs w:val="24"/>
        </w:rPr>
      </w:pPr>
      <w:r w:rsidRPr="00AE7CCC">
        <w:rPr>
          <w:rFonts w:ascii="Times New Roman" w:hAnsi="Times New Roman" w:cs="Times New Roman"/>
          <w:b/>
          <w:sz w:val="24"/>
          <w:szCs w:val="24"/>
        </w:rPr>
        <w:t xml:space="preserve">Student Registration for DCPS </w:t>
      </w:r>
      <w:r w:rsidR="0064663F">
        <w:rPr>
          <w:rFonts w:ascii="Times New Roman" w:hAnsi="Times New Roman" w:cs="Times New Roman"/>
          <w:b/>
          <w:sz w:val="24"/>
          <w:szCs w:val="24"/>
        </w:rPr>
        <w:t xml:space="preserve">and Public Charter </w:t>
      </w:r>
      <w:r w:rsidRPr="00AE7CCC">
        <w:rPr>
          <w:rFonts w:ascii="Times New Roman" w:hAnsi="Times New Roman" w:cs="Times New Roman"/>
          <w:b/>
          <w:sz w:val="24"/>
          <w:szCs w:val="24"/>
        </w:rPr>
        <w:t>Students</w:t>
      </w:r>
      <w:r>
        <w:rPr>
          <w:rFonts w:ascii="Times New Roman" w:hAnsi="Times New Roman" w:cs="Times New Roman"/>
          <w:sz w:val="24"/>
          <w:szCs w:val="24"/>
        </w:rPr>
        <w:t xml:space="preserve">:  We will provide a link to enroll once we have a list of accepted students. </w:t>
      </w:r>
    </w:p>
    <w:p w14:paraId="0BC36250" w14:textId="39AB7F7C" w:rsidR="00831620" w:rsidRDefault="00FF02A9" w:rsidP="00831620">
      <w:pPr>
        <w:rPr>
          <w:rFonts w:ascii="Times New Roman" w:hAnsi="Times New Roman" w:cs="Times New Roman"/>
          <w:sz w:val="24"/>
          <w:szCs w:val="24"/>
        </w:rPr>
      </w:pPr>
      <w:r w:rsidRPr="00AE7CCC">
        <w:rPr>
          <w:rFonts w:ascii="Times New Roman" w:hAnsi="Times New Roman" w:cs="Times New Roman"/>
          <w:b/>
          <w:sz w:val="24"/>
          <w:szCs w:val="24"/>
        </w:rPr>
        <w:t xml:space="preserve">Summer Sessions </w:t>
      </w:r>
      <w:r w:rsidR="00AE7CCC">
        <w:rPr>
          <w:rFonts w:ascii="Times New Roman" w:hAnsi="Times New Roman" w:cs="Times New Roman"/>
          <w:b/>
          <w:sz w:val="24"/>
          <w:szCs w:val="24"/>
        </w:rPr>
        <w:t xml:space="preserve">at Marymount University </w:t>
      </w:r>
      <w:r w:rsidRPr="00AE7CCC">
        <w:rPr>
          <w:rFonts w:ascii="Times New Roman" w:hAnsi="Times New Roman" w:cs="Times New Roman"/>
          <w:b/>
          <w:sz w:val="24"/>
          <w:szCs w:val="24"/>
        </w:rPr>
        <w:t>Start and End</w:t>
      </w:r>
      <w:r w:rsidR="0040534E" w:rsidRPr="0040534E">
        <w:rPr>
          <w:rFonts w:ascii="Times New Roman" w:hAnsi="Times New Roman" w:cs="Times New Roman"/>
          <w:sz w:val="24"/>
          <w:szCs w:val="24"/>
        </w:rPr>
        <w:t xml:space="preserve">: </w:t>
      </w:r>
    </w:p>
    <w:p w14:paraId="35A442C6" w14:textId="2B6CE614" w:rsidR="00FF02A9" w:rsidRPr="00831620" w:rsidRDefault="00FF02A9" w:rsidP="00831620">
      <w:pPr>
        <w:pStyle w:val="ListParagraph"/>
        <w:numPr>
          <w:ilvl w:val="0"/>
          <w:numId w:val="10"/>
        </w:numPr>
        <w:rPr>
          <w:rFonts w:ascii="Times New Roman" w:hAnsi="Times New Roman" w:cs="Times New Roman"/>
          <w:sz w:val="24"/>
          <w:szCs w:val="24"/>
        </w:rPr>
      </w:pPr>
      <w:r w:rsidRPr="00831620">
        <w:rPr>
          <w:rFonts w:ascii="Times New Roman" w:hAnsi="Times New Roman" w:cs="Times New Roman"/>
          <w:sz w:val="24"/>
          <w:szCs w:val="24"/>
        </w:rPr>
        <w:t>Summer Session I May 17</w:t>
      </w:r>
      <w:r w:rsidRPr="00831620">
        <w:rPr>
          <w:rFonts w:ascii="Times New Roman" w:hAnsi="Times New Roman" w:cs="Times New Roman"/>
          <w:sz w:val="24"/>
          <w:szCs w:val="24"/>
          <w:vertAlign w:val="superscript"/>
        </w:rPr>
        <w:t>th</w:t>
      </w:r>
      <w:r w:rsidRPr="00831620">
        <w:rPr>
          <w:rFonts w:ascii="Times New Roman" w:hAnsi="Times New Roman" w:cs="Times New Roman"/>
          <w:sz w:val="24"/>
          <w:szCs w:val="24"/>
        </w:rPr>
        <w:t xml:space="preserve"> – June 19</w:t>
      </w:r>
      <w:r w:rsidRPr="00831620">
        <w:rPr>
          <w:rFonts w:ascii="Times New Roman" w:hAnsi="Times New Roman" w:cs="Times New Roman"/>
          <w:sz w:val="24"/>
          <w:szCs w:val="24"/>
          <w:vertAlign w:val="superscript"/>
        </w:rPr>
        <w:t>th</w:t>
      </w:r>
    </w:p>
    <w:p w14:paraId="79A2641E" w14:textId="77777777" w:rsidR="00FF02A9" w:rsidRPr="0040534E" w:rsidRDefault="00FF02A9" w:rsidP="00FF02A9">
      <w:pPr>
        <w:pStyle w:val="ListParagraph"/>
        <w:numPr>
          <w:ilvl w:val="0"/>
          <w:numId w:val="10"/>
        </w:numPr>
        <w:rPr>
          <w:rFonts w:ascii="Times New Roman" w:hAnsi="Times New Roman" w:cs="Times New Roman"/>
          <w:sz w:val="24"/>
          <w:szCs w:val="24"/>
        </w:rPr>
      </w:pPr>
      <w:r w:rsidRPr="0040534E">
        <w:rPr>
          <w:rFonts w:ascii="Times New Roman" w:hAnsi="Times New Roman" w:cs="Times New Roman"/>
          <w:sz w:val="24"/>
          <w:szCs w:val="24"/>
        </w:rPr>
        <w:t>Summer Session II June 28</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 July 31</w:t>
      </w:r>
      <w:r w:rsidRPr="0040534E">
        <w:rPr>
          <w:rFonts w:ascii="Times New Roman" w:hAnsi="Times New Roman" w:cs="Times New Roman"/>
          <w:sz w:val="24"/>
          <w:szCs w:val="24"/>
          <w:vertAlign w:val="superscript"/>
        </w:rPr>
        <w:t>st</w:t>
      </w:r>
      <w:r w:rsidRPr="0040534E">
        <w:rPr>
          <w:rFonts w:ascii="Times New Roman" w:hAnsi="Times New Roman" w:cs="Times New Roman"/>
          <w:sz w:val="24"/>
          <w:szCs w:val="24"/>
        </w:rPr>
        <w:t xml:space="preserve"> </w:t>
      </w:r>
    </w:p>
    <w:p w14:paraId="65E7C9F5" w14:textId="77777777" w:rsidR="00FF02A9" w:rsidRPr="0040534E" w:rsidRDefault="00FF02A9" w:rsidP="00FF02A9">
      <w:pPr>
        <w:pStyle w:val="ListParagraph"/>
        <w:numPr>
          <w:ilvl w:val="0"/>
          <w:numId w:val="10"/>
        </w:numPr>
        <w:rPr>
          <w:rFonts w:ascii="Times New Roman" w:hAnsi="Times New Roman" w:cs="Times New Roman"/>
          <w:sz w:val="24"/>
          <w:szCs w:val="24"/>
        </w:rPr>
      </w:pPr>
      <w:r w:rsidRPr="0040534E">
        <w:rPr>
          <w:rFonts w:ascii="Times New Roman" w:hAnsi="Times New Roman" w:cs="Times New Roman"/>
          <w:sz w:val="24"/>
          <w:szCs w:val="24"/>
        </w:rPr>
        <w:t>Summer Session III May 17</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 July 31</w:t>
      </w:r>
      <w:r w:rsidRPr="0040534E">
        <w:rPr>
          <w:rFonts w:ascii="Times New Roman" w:hAnsi="Times New Roman" w:cs="Times New Roman"/>
          <w:sz w:val="24"/>
          <w:szCs w:val="24"/>
          <w:vertAlign w:val="superscript"/>
        </w:rPr>
        <w:t>st</w:t>
      </w:r>
      <w:r w:rsidRPr="0040534E">
        <w:rPr>
          <w:rFonts w:ascii="Times New Roman" w:hAnsi="Times New Roman" w:cs="Times New Roman"/>
          <w:sz w:val="24"/>
          <w:szCs w:val="24"/>
        </w:rPr>
        <w:t xml:space="preserve"> </w:t>
      </w:r>
    </w:p>
    <w:p w14:paraId="083BADF9" w14:textId="77777777" w:rsidR="00230B4B" w:rsidRPr="00E75A38" w:rsidRDefault="00230B4B">
      <w:pPr>
        <w:rPr>
          <w:rFonts w:ascii="Times New Roman" w:hAnsi="Times New Roman" w:cs="Times New Roman"/>
          <w:b/>
          <w:sz w:val="24"/>
          <w:szCs w:val="24"/>
        </w:rPr>
      </w:pPr>
      <w:r w:rsidRPr="00E75A38">
        <w:rPr>
          <w:rFonts w:ascii="Times New Roman" w:hAnsi="Times New Roman" w:cs="Times New Roman"/>
          <w:b/>
          <w:sz w:val="24"/>
          <w:szCs w:val="24"/>
        </w:rPr>
        <w:t>Class Start:</w:t>
      </w:r>
    </w:p>
    <w:p w14:paraId="748DE77F" w14:textId="77777777" w:rsidR="00230B4B" w:rsidRPr="0040534E" w:rsidRDefault="00230B4B" w:rsidP="00230B4B">
      <w:pPr>
        <w:pStyle w:val="ListParagraph"/>
        <w:numPr>
          <w:ilvl w:val="0"/>
          <w:numId w:val="1"/>
        </w:numPr>
        <w:rPr>
          <w:rFonts w:ascii="Times New Roman" w:hAnsi="Times New Roman" w:cs="Times New Roman"/>
          <w:sz w:val="24"/>
          <w:szCs w:val="24"/>
        </w:rPr>
      </w:pPr>
      <w:r w:rsidRPr="0040534E">
        <w:rPr>
          <w:rFonts w:ascii="Times New Roman" w:hAnsi="Times New Roman" w:cs="Times New Roman"/>
          <w:sz w:val="24"/>
          <w:szCs w:val="24"/>
        </w:rPr>
        <w:t>May 17</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for Summer Session I</w:t>
      </w:r>
    </w:p>
    <w:p w14:paraId="02F6DC44" w14:textId="77777777" w:rsidR="00230B4B" w:rsidRPr="0040534E" w:rsidRDefault="00230B4B" w:rsidP="00230B4B">
      <w:pPr>
        <w:pStyle w:val="ListParagraph"/>
        <w:numPr>
          <w:ilvl w:val="0"/>
          <w:numId w:val="1"/>
        </w:numPr>
        <w:rPr>
          <w:rFonts w:ascii="Times New Roman" w:hAnsi="Times New Roman" w:cs="Times New Roman"/>
          <w:sz w:val="24"/>
          <w:szCs w:val="24"/>
        </w:rPr>
      </w:pPr>
      <w:r w:rsidRPr="0040534E">
        <w:rPr>
          <w:rFonts w:ascii="Times New Roman" w:hAnsi="Times New Roman" w:cs="Times New Roman"/>
          <w:sz w:val="24"/>
          <w:szCs w:val="24"/>
        </w:rPr>
        <w:t>June 28</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for Summer Session II</w:t>
      </w:r>
    </w:p>
    <w:p w14:paraId="536CCA2F" w14:textId="77777777" w:rsidR="00230B4B" w:rsidRPr="0040534E" w:rsidRDefault="00230B4B" w:rsidP="00230B4B">
      <w:pPr>
        <w:pStyle w:val="ListParagraph"/>
        <w:numPr>
          <w:ilvl w:val="0"/>
          <w:numId w:val="1"/>
        </w:numPr>
        <w:rPr>
          <w:rFonts w:ascii="Times New Roman" w:hAnsi="Times New Roman" w:cs="Times New Roman"/>
          <w:sz w:val="24"/>
          <w:szCs w:val="24"/>
        </w:rPr>
      </w:pPr>
      <w:r w:rsidRPr="0040534E">
        <w:rPr>
          <w:rFonts w:ascii="Times New Roman" w:hAnsi="Times New Roman" w:cs="Times New Roman"/>
          <w:sz w:val="24"/>
          <w:szCs w:val="24"/>
        </w:rPr>
        <w:t>May 17</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for Summer Session II</w:t>
      </w:r>
    </w:p>
    <w:p w14:paraId="0F9550BC" w14:textId="77777777" w:rsidR="00230B4B" w:rsidRPr="0040534E" w:rsidRDefault="00230B4B" w:rsidP="00230B4B">
      <w:pPr>
        <w:rPr>
          <w:rFonts w:ascii="Times New Roman" w:hAnsi="Times New Roman" w:cs="Times New Roman"/>
          <w:sz w:val="24"/>
          <w:szCs w:val="24"/>
        </w:rPr>
      </w:pPr>
      <w:r w:rsidRPr="00E75A38">
        <w:rPr>
          <w:rFonts w:ascii="Times New Roman" w:hAnsi="Times New Roman" w:cs="Times New Roman"/>
          <w:b/>
          <w:sz w:val="24"/>
          <w:szCs w:val="24"/>
        </w:rPr>
        <w:t>Last Day to Add a Class:</w:t>
      </w:r>
    </w:p>
    <w:p w14:paraId="6E46F6BD" w14:textId="77777777" w:rsidR="00230B4B" w:rsidRPr="0040534E" w:rsidRDefault="00230B4B" w:rsidP="00230B4B">
      <w:pPr>
        <w:pStyle w:val="ListParagraph"/>
        <w:numPr>
          <w:ilvl w:val="0"/>
          <w:numId w:val="3"/>
        </w:numPr>
        <w:ind w:left="1530"/>
        <w:rPr>
          <w:rFonts w:ascii="Times New Roman" w:hAnsi="Times New Roman" w:cs="Times New Roman"/>
          <w:sz w:val="24"/>
          <w:szCs w:val="24"/>
        </w:rPr>
      </w:pPr>
      <w:r w:rsidRPr="0040534E">
        <w:rPr>
          <w:rFonts w:ascii="Times New Roman" w:hAnsi="Times New Roman" w:cs="Times New Roman"/>
          <w:sz w:val="24"/>
          <w:szCs w:val="24"/>
        </w:rPr>
        <w:t>May 19 for Summer Session I</w:t>
      </w:r>
    </w:p>
    <w:p w14:paraId="3374A493" w14:textId="77777777" w:rsidR="00230B4B" w:rsidRPr="0040534E" w:rsidRDefault="00230B4B" w:rsidP="00230B4B">
      <w:pPr>
        <w:pStyle w:val="ListParagraph"/>
        <w:numPr>
          <w:ilvl w:val="0"/>
          <w:numId w:val="3"/>
        </w:numPr>
        <w:ind w:left="1530"/>
        <w:rPr>
          <w:rFonts w:ascii="Times New Roman" w:hAnsi="Times New Roman" w:cs="Times New Roman"/>
          <w:sz w:val="24"/>
          <w:szCs w:val="24"/>
        </w:rPr>
      </w:pPr>
      <w:r w:rsidRPr="0040534E">
        <w:rPr>
          <w:rFonts w:ascii="Times New Roman" w:hAnsi="Times New Roman" w:cs="Times New Roman"/>
          <w:sz w:val="24"/>
          <w:szCs w:val="24"/>
        </w:rPr>
        <w:t>June 30 for Summer Session II</w:t>
      </w:r>
    </w:p>
    <w:p w14:paraId="1CDA753E" w14:textId="77777777" w:rsidR="00230B4B" w:rsidRPr="0040534E" w:rsidRDefault="00230B4B" w:rsidP="00230B4B">
      <w:pPr>
        <w:pStyle w:val="ListParagraph"/>
        <w:numPr>
          <w:ilvl w:val="0"/>
          <w:numId w:val="3"/>
        </w:numPr>
        <w:ind w:left="1530"/>
        <w:rPr>
          <w:rFonts w:ascii="Times New Roman" w:hAnsi="Times New Roman" w:cs="Times New Roman"/>
          <w:sz w:val="24"/>
          <w:szCs w:val="24"/>
        </w:rPr>
      </w:pPr>
      <w:r w:rsidRPr="0040534E">
        <w:rPr>
          <w:rFonts w:ascii="Times New Roman" w:hAnsi="Times New Roman" w:cs="Times New Roman"/>
          <w:sz w:val="24"/>
          <w:szCs w:val="24"/>
        </w:rPr>
        <w:t>May 21 for Summer Session III</w:t>
      </w:r>
    </w:p>
    <w:p w14:paraId="03D09D33" w14:textId="77777777" w:rsidR="00230B4B" w:rsidRPr="00E75A38" w:rsidRDefault="00230B4B" w:rsidP="00230B4B">
      <w:pPr>
        <w:rPr>
          <w:rFonts w:ascii="Times New Roman" w:hAnsi="Times New Roman" w:cs="Times New Roman"/>
          <w:b/>
          <w:sz w:val="24"/>
          <w:szCs w:val="24"/>
        </w:rPr>
      </w:pPr>
      <w:r w:rsidRPr="00E75A38">
        <w:rPr>
          <w:rFonts w:ascii="Times New Roman" w:hAnsi="Times New Roman" w:cs="Times New Roman"/>
          <w:b/>
          <w:sz w:val="24"/>
          <w:szCs w:val="24"/>
        </w:rPr>
        <w:t>Last day to drop a classes without Academic Record</w:t>
      </w:r>
    </w:p>
    <w:p w14:paraId="752B608D" w14:textId="77777777" w:rsidR="00230B4B" w:rsidRPr="0040534E" w:rsidRDefault="00230B4B" w:rsidP="00230B4B">
      <w:pPr>
        <w:pStyle w:val="ListParagraph"/>
        <w:numPr>
          <w:ilvl w:val="0"/>
          <w:numId w:val="4"/>
        </w:numPr>
        <w:rPr>
          <w:rFonts w:ascii="Times New Roman" w:hAnsi="Times New Roman" w:cs="Times New Roman"/>
          <w:sz w:val="24"/>
          <w:szCs w:val="24"/>
        </w:rPr>
      </w:pPr>
      <w:r w:rsidRPr="0040534E">
        <w:rPr>
          <w:rFonts w:ascii="Times New Roman" w:hAnsi="Times New Roman" w:cs="Times New Roman"/>
          <w:sz w:val="24"/>
          <w:szCs w:val="24"/>
        </w:rPr>
        <w:t>May 21</w:t>
      </w:r>
      <w:r w:rsidRPr="0040534E">
        <w:rPr>
          <w:rFonts w:ascii="Times New Roman" w:hAnsi="Times New Roman" w:cs="Times New Roman"/>
          <w:sz w:val="24"/>
          <w:szCs w:val="24"/>
          <w:vertAlign w:val="superscript"/>
        </w:rPr>
        <w:t xml:space="preserve">st </w:t>
      </w:r>
      <w:r w:rsidRPr="0040534E">
        <w:rPr>
          <w:rFonts w:ascii="Times New Roman" w:hAnsi="Times New Roman" w:cs="Times New Roman"/>
          <w:sz w:val="24"/>
          <w:szCs w:val="24"/>
        </w:rPr>
        <w:t>for Summer Session I</w:t>
      </w:r>
    </w:p>
    <w:p w14:paraId="1C23F5D0" w14:textId="77777777" w:rsidR="00230B4B" w:rsidRPr="0040534E" w:rsidRDefault="00230B4B" w:rsidP="00230B4B">
      <w:pPr>
        <w:pStyle w:val="ListParagraph"/>
        <w:numPr>
          <w:ilvl w:val="0"/>
          <w:numId w:val="4"/>
        </w:numPr>
        <w:rPr>
          <w:rFonts w:ascii="Times New Roman" w:hAnsi="Times New Roman" w:cs="Times New Roman"/>
          <w:sz w:val="24"/>
          <w:szCs w:val="24"/>
        </w:rPr>
      </w:pPr>
      <w:r w:rsidRPr="0040534E">
        <w:rPr>
          <w:rFonts w:ascii="Times New Roman" w:hAnsi="Times New Roman" w:cs="Times New Roman"/>
          <w:sz w:val="24"/>
          <w:szCs w:val="24"/>
        </w:rPr>
        <w:t>July 2</w:t>
      </w:r>
      <w:r w:rsidRPr="0040534E">
        <w:rPr>
          <w:rFonts w:ascii="Times New Roman" w:hAnsi="Times New Roman" w:cs="Times New Roman"/>
          <w:sz w:val="24"/>
          <w:szCs w:val="24"/>
          <w:vertAlign w:val="superscript"/>
        </w:rPr>
        <w:t xml:space="preserve">nd </w:t>
      </w:r>
      <w:r w:rsidRPr="0040534E">
        <w:rPr>
          <w:rFonts w:ascii="Times New Roman" w:hAnsi="Times New Roman" w:cs="Times New Roman"/>
          <w:sz w:val="24"/>
          <w:szCs w:val="24"/>
        </w:rPr>
        <w:t xml:space="preserve">  for Summer Session II</w:t>
      </w:r>
    </w:p>
    <w:p w14:paraId="2A99F851" w14:textId="77777777" w:rsidR="00230B4B" w:rsidRPr="0040534E" w:rsidRDefault="00230B4B" w:rsidP="00230B4B">
      <w:pPr>
        <w:pStyle w:val="ListParagraph"/>
        <w:numPr>
          <w:ilvl w:val="0"/>
          <w:numId w:val="4"/>
        </w:numPr>
        <w:rPr>
          <w:rFonts w:ascii="Times New Roman" w:hAnsi="Times New Roman" w:cs="Times New Roman"/>
          <w:sz w:val="24"/>
          <w:szCs w:val="24"/>
        </w:rPr>
      </w:pPr>
      <w:r w:rsidRPr="0040534E">
        <w:rPr>
          <w:rFonts w:ascii="Times New Roman" w:hAnsi="Times New Roman" w:cs="Times New Roman"/>
          <w:sz w:val="24"/>
          <w:szCs w:val="24"/>
        </w:rPr>
        <w:t>May 21</w:t>
      </w:r>
      <w:r w:rsidRPr="0040534E">
        <w:rPr>
          <w:rFonts w:ascii="Times New Roman" w:hAnsi="Times New Roman" w:cs="Times New Roman"/>
          <w:sz w:val="24"/>
          <w:szCs w:val="24"/>
          <w:vertAlign w:val="superscript"/>
        </w:rPr>
        <w:t>st</w:t>
      </w:r>
      <w:r w:rsidRPr="0040534E">
        <w:rPr>
          <w:rFonts w:ascii="Times New Roman" w:hAnsi="Times New Roman" w:cs="Times New Roman"/>
          <w:sz w:val="24"/>
          <w:szCs w:val="24"/>
        </w:rPr>
        <w:t xml:space="preserve"> for Summer Session III</w:t>
      </w:r>
    </w:p>
    <w:p w14:paraId="6FD80767" w14:textId="77777777" w:rsidR="00230B4B" w:rsidRPr="00E75A38" w:rsidRDefault="00230B4B" w:rsidP="00230B4B">
      <w:pPr>
        <w:rPr>
          <w:rFonts w:ascii="Times New Roman" w:hAnsi="Times New Roman" w:cs="Times New Roman"/>
          <w:b/>
          <w:sz w:val="24"/>
          <w:szCs w:val="24"/>
        </w:rPr>
      </w:pPr>
      <w:r w:rsidRPr="00E75A38">
        <w:rPr>
          <w:rFonts w:ascii="Times New Roman" w:hAnsi="Times New Roman" w:cs="Times New Roman"/>
          <w:b/>
          <w:sz w:val="24"/>
          <w:szCs w:val="24"/>
        </w:rPr>
        <w:t>Last day to withdraw from the class with a grade of W</w:t>
      </w:r>
    </w:p>
    <w:p w14:paraId="4DA0DB4D" w14:textId="77777777" w:rsidR="00230B4B" w:rsidRPr="0040534E" w:rsidRDefault="00230B4B" w:rsidP="00230B4B">
      <w:pPr>
        <w:pStyle w:val="ListParagraph"/>
        <w:numPr>
          <w:ilvl w:val="0"/>
          <w:numId w:val="6"/>
        </w:numPr>
        <w:rPr>
          <w:rFonts w:ascii="Times New Roman" w:hAnsi="Times New Roman" w:cs="Times New Roman"/>
          <w:sz w:val="24"/>
          <w:szCs w:val="24"/>
        </w:rPr>
      </w:pPr>
      <w:r w:rsidRPr="0040534E">
        <w:rPr>
          <w:rFonts w:ascii="Times New Roman" w:hAnsi="Times New Roman" w:cs="Times New Roman"/>
          <w:sz w:val="24"/>
          <w:szCs w:val="24"/>
        </w:rPr>
        <w:t>May 22</w:t>
      </w:r>
      <w:r w:rsidRPr="0040534E">
        <w:rPr>
          <w:rFonts w:ascii="Times New Roman" w:hAnsi="Times New Roman" w:cs="Times New Roman"/>
          <w:sz w:val="24"/>
          <w:szCs w:val="24"/>
          <w:vertAlign w:val="superscript"/>
        </w:rPr>
        <w:t>nd</w:t>
      </w:r>
      <w:r w:rsidRPr="0040534E">
        <w:rPr>
          <w:rFonts w:ascii="Times New Roman" w:hAnsi="Times New Roman" w:cs="Times New Roman"/>
          <w:sz w:val="24"/>
          <w:szCs w:val="24"/>
        </w:rPr>
        <w:t xml:space="preserve"> for Summer Session I</w:t>
      </w:r>
    </w:p>
    <w:p w14:paraId="2F09ED91" w14:textId="77777777" w:rsidR="00230B4B" w:rsidRPr="0040534E" w:rsidRDefault="00230B4B" w:rsidP="00230B4B">
      <w:pPr>
        <w:pStyle w:val="ListParagraph"/>
        <w:numPr>
          <w:ilvl w:val="0"/>
          <w:numId w:val="6"/>
        </w:numPr>
        <w:rPr>
          <w:rFonts w:ascii="Times New Roman" w:hAnsi="Times New Roman" w:cs="Times New Roman"/>
          <w:sz w:val="24"/>
          <w:szCs w:val="24"/>
        </w:rPr>
      </w:pPr>
      <w:r w:rsidRPr="0040534E">
        <w:rPr>
          <w:rFonts w:ascii="Times New Roman" w:hAnsi="Times New Roman" w:cs="Times New Roman"/>
          <w:sz w:val="24"/>
          <w:szCs w:val="24"/>
        </w:rPr>
        <w:t>July 3</w:t>
      </w:r>
      <w:r w:rsidRPr="0040534E">
        <w:rPr>
          <w:rFonts w:ascii="Times New Roman" w:hAnsi="Times New Roman" w:cs="Times New Roman"/>
          <w:sz w:val="24"/>
          <w:szCs w:val="24"/>
          <w:vertAlign w:val="superscript"/>
        </w:rPr>
        <w:t>rd</w:t>
      </w:r>
      <w:r w:rsidRPr="0040534E">
        <w:rPr>
          <w:rFonts w:ascii="Times New Roman" w:hAnsi="Times New Roman" w:cs="Times New Roman"/>
          <w:sz w:val="24"/>
          <w:szCs w:val="24"/>
        </w:rPr>
        <w:t xml:space="preserve">    for Summer Session II</w:t>
      </w:r>
    </w:p>
    <w:p w14:paraId="2AEBB04A" w14:textId="77777777" w:rsidR="00230B4B" w:rsidRPr="0040534E" w:rsidRDefault="00230B4B" w:rsidP="00230B4B">
      <w:pPr>
        <w:pStyle w:val="ListParagraph"/>
        <w:numPr>
          <w:ilvl w:val="0"/>
          <w:numId w:val="6"/>
        </w:numPr>
        <w:rPr>
          <w:rFonts w:ascii="Times New Roman" w:hAnsi="Times New Roman" w:cs="Times New Roman"/>
          <w:sz w:val="24"/>
          <w:szCs w:val="24"/>
        </w:rPr>
      </w:pPr>
      <w:r w:rsidRPr="0040534E">
        <w:rPr>
          <w:rFonts w:ascii="Times New Roman" w:hAnsi="Times New Roman" w:cs="Times New Roman"/>
          <w:sz w:val="24"/>
          <w:szCs w:val="24"/>
        </w:rPr>
        <w:t>May 22</w:t>
      </w:r>
      <w:r w:rsidRPr="0040534E">
        <w:rPr>
          <w:rFonts w:ascii="Times New Roman" w:hAnsi="Times New Roman" w:cs="Times New Roman"/>
          <w:sz w:val="24"/>
          <w:szCs w:val="24"/>
          <w:vertAlign w:val="superscript"/>
        </w:rPr>
        <w:t>nd</w:t>
      </w:r>
      <w:r w:rsidRPr="0040534E">
        <w:rPr>
          <w:rFonts w:ascii="Times New Roman" w:hAnsi="Times New Roman" w:cs="Times New Roman"/>
          <w:sz w:val="24"/>
          <w:szCs w:val="24"/>
        </w:rPr>
        <w:t xml:space="preserve"> for Summer Session III</w:t>
      </w:r>
    </w:p>
    <w:p w14:paraId="2ED6CDD7" w14:textId="77777777" w:rsidR="00230B4B" w:rsidRPr="00E75A38" w:rsidRDefault="00230B4B" w:rsidP="00230B4B">
      <w:pPr>
        <w:rPr>
          <w:rFonts w:ascii="Times New Roman" w:hAnsi="Times New Roman" w:cs="Times New Roman"/>
          <w:b/>
          <w:sz w:val="24"/>
          <w:szCs w:val="24"/>
        </w:rPr>
      </w:pPr>
      <w:r w:rsidRPr="00E75A38">
        <w:rPr>
          <w:rFonts w:ascii="Times New Roman" w:hAnsi="Times New Roman" w:cs="Times New Roman"/>
          <w:b/>
          <w:sz w:val="24"/>
          <w:szCs w:val="24"/>
        </w:rPr>
        <w:t>Summer Holiday</w:t>
      </w:r>
      <w:r w:rsidR="00E75A38">
        <w:rPr>
          <w:rFonts w:ascii="Times New Roman" w:hAnsi="Times New Roman" w:cs="Times New Roman"/>
          <w:b/>
          <w:sz w:val="24"/>
          <w:szCs w:val="24"/>
        </w:rPr>
        <w:t>s</w:t>
      </w:r>
      <w:r w:rsidRPr="00E75A38">
        <w:rPr>
          <w:rFonts w:ascii="Times New Roman" w:hAnsi="Times New Roman" w:cs="Times New Roman"/>
          <w:b/>
          <w:sz w:val="24"/>
          <w:szCs w:val="24"/>
        </w:rPr>
        <w:t>:</w:t>
      </w:r>
    </w:p>
    <w:p w14:paraId="01A38B79" w14:textId="77777777" w:rsidR="00230B4B" w:rsidRPr="0040534E" w:rsidRDefault="00230B4B" w:rsidP="00230B4B">
      <w:pPr>
        <w:pStyle w:val="ListParagraph"/>
        <w:numPr>
          <w:ilvl w:val="0"/>
          <w:numId w:val="7"/>
        </w:numPr>
        <w:rPr>
          <w:rFonts w:ascii="Times New Roman" w:hAnsi="Times New Roman" w:cs="Times New Roman"/>
          <w:sz w:val="24"/>
          <w:szCs w:val="24"/>
        </w:rPr>
      </w:pPr>
      <w:r w:rsidRPr="0040534E">
        <w:rPr>
          <w:rFonts w:ascii="Times New Roman" w:hAnsi="Times New Roman" w:cs="Times New Roman"/>
          <w:sz w:val="24"/>
          <w:szCs w:val="24"/>
        </w:rPr>
        <w:t>Memorial Day – No Classes on May 31, 2021</w:t>
      </w:r>
    </w:p>
    <w:p w14:paraId="7A2A56AD" w14:textId="77777777" w:rsidR="00230B4B" w:rsidRPr="0040534E" w:rsidRDefault="00230B4B" w:rsidP="00230B4B">
      <w:pPr>
        <w:pStyle w:val="ListParagraph"/>
        <w:numPr>
          <w:ilvl w:val="0"/>
          <w:numId w:val="7"/>
        </w:numPr>
        <w:rPr>
          <w:rFonts w:ascii="Times New Roman" w:hAnsi="Times New Roman" w:cs="Times New Roman"/>
          <w:sz w:val="24"/>
          <w:szCs w:val="24"/>
        </w:rPr>
      </w:pPr>
      <w:r w:rsidRPr="0040534E">
        <w:rPr>
          <w:rFonts w:ascii="Times New Roman" w:hAnsi="Times New Roman" w:cs="Times New Roman"/>
          <w:sz w:val="24"/>
          <w:szCs w:val="24"/>
        </w:rPr>
        <w:t>Juneteenth – No Classes on June 18, 2021</w:t>
      </w:r>
    </w:p>
    <w:p w14:paraId="454C341E" w14:textId="6A279909" w:rsidR="00230B4B" w:rsidRPr="0040534E" w:rsidRDefault="00230B4B" w:rsidP="00230B4B">
      <w:pPr>
        <w:pStyle w:val="ListParagraph"/>
        <w:numPr>
          <w:ilvl w:val="0"/>
          <w:numId w:val="7"/>
        </w:numPr>
        <w:rPr>
          <w:rFonts w:ascii="Times New Roman" w:hAnsi="Times New Roman" w:cs="Times New Roman"/>
          <w:sz w:val="24"/>
          <w:szCs w:val="24"/>
        </w:rPr>
      </w:pPr>
      <w:r w:rsidRPr="0040534E">
        <w:rPr>
          <w:rFonts w:ascii="Times New Roman" w:hAnsi="Times New Roman" w:cs="Times New Roman"/>
          <w:sz w:val="24"/>
          <w:szCs w:val="24"/>
        </w:rPr>
        <w:t xml:space="preserve">Independence Day Observed – No </w:t>
      </w:r>
      <w:r w:rsidR="003A4D33" w:rsidRPr="00831620">
        <w:rPr>
          <w:rFonts w:ascii="Times New Roman" w:hAnsi="Times New Roman" w:cs="Times New Roman"/>
          <w:sz w:val="24"/>
          <w:szCs w:val="24"/>
        </w:rPr>
        <w:t>C</w:t>
      </w:r>
      <w:r w:rsidRPr="00831620">
        <w:rPr>
          <w:rFonts w:ascii="Times New Roman" w:hAnsi="Times New Roman" w:cs="Times New Roman"/>
          <w:sz w:val="24"/>
          <w:szCs w:val="24"/>
        </w:rPr>
        <w:t xml:space="preserve">lasses </w:t>
      </w:r>
      <w:r w:rsidRPr="0040534E">
        <w:rPr>
          <w:rFonts w:ascii="Times New Roman" w:hAnsi="Times New Roman" w:cs="Times New Roman"/>
          <w:sz w:val="24"/>
          <w:szCs w:val="24"/>
        </w:rPr>
        <w:t>on July 5, 2021</w:t>
      </w:r>
    </w:p>
    <w:p w14:paraId="17783F4A" w14:textId="77777777" w:rsidR="00230B4B" w:rsidRPr="00E75A38" w:rsidRDefault="00230B4B" w:rsidP="00230B4B">
      <w:pPr>
        <w:rPr>
          <w:rFonts w:ascii="Times New Roman" w:hAnsi="Times New Roman" w:cs="Times New Roman"/>
          <w:b/>
          <w:sz w:val="24"/>
          <w:szCs w:val="24"/>
        </w:rPr>
      </w:pPr>
      <w:r w:rsidRPr="00E75A38">
        <w:rPr>
          <w:rFonts w:ascii="Times New Roman" w:hAnsi="Times New Roman" w:cs="Times New Roman"/>
          <w:b/>
          <w:sz w:val="24"/>
          <w:szCs w:val="24"/>
        </w:rPr>
        <w:t>Make-up days:</w:t>
      </w:r>
    </w:p>
    <w:p w14:paraId="7B20ABEE" w14:textId="77777777" w:rsidR="00230B4B" w:rsidRPr="0040534E" w:rsidRDefault="00230B4B" w:rsidP="00230B4B">
      <w:pPr>
        <w:pStyle w:val="ListParagraph"/>
        <w:numPr>
          <w:ilvl w:val="0"/>
          <w:numId w:val="8"/>
        </w:numPr>
        <w:rPr>
          <w:rFonts w:ascii="Times New Roman" w:hAnsi="Times New Roman" w:cs="Times New Roman"/>
          <w:sz w:val="24"/>
          <w:szCs w:val="24"/>
        </w:rPr>
      </w:pPr>
      <w:r w:rsidRPr="0040534E">
        <w:rPr>
          <w:rFonts w:ascii="Times New Roman" w:hAnsi="Times New Roman" w:cs="Times New Roman"/>
          <w:sz w:val="24"/>
          <w:szCs w:val="24"/>
        </w:rPr>
        <w:t>June 4</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 Monday Classes Meet</w:t>
      </w:r>
    </w:p>
    <w:p w14:paraId="2F70D68D" w14:textId="77777777" w:rsidR="00230B4B" w:rsidRPr="0040534E" w:rsidRDefault="00230B4B" w:rsidP="00230B4B">
      <w:pPr>
        <w:pStyle w:val="ListParagraph"/>
        <w:numPr>
          <w:ilvl w:val="0"/>
          <w:numId w:val="8"/>
        </w:numPr>
        <w:rPr>
          <w:rFonts w:ascii="Times New Roman" w:hAnsi="Times New Roman" w:cs="Times New Roman"/>
          <w:sz w:val="24"/>
          <w:szCs w:val="24"/>
        </w:rPr>
      </w:pPr>
      <w:r w:rsidRPr="0040534E">
        <w:rPr>
          <w:rFonts w:ascii="Times New Roman" w:hAnsi="Times New Roman" w:cs="Times New Roman"/>
          <w:sz w:val="24"/>
          <w:szCs w:val="24"/>
        </w:rPr>
        <w:t>July 9</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 Monday Classes Meet</w:t>
      </w:r>
    </w:p>
    <w:p w14:paraId="16E3BA43" w14:textId="77777777" w:rsidR="0040534E" w:rsidRDefault="0040534E">
      <w:pPr>
        <w:rPr>
          <w:rFonts w:ascii="Times New Roman" w:hAnsi="Times New Roman" w:cs="Times New Roman"/>
          <w:sz w:val="24"/>
          <w:szCs w:val="24"/>
        </w:rPr>
      </w:pPr>
      <w:r>
        <w:rPr>
          <w:rFonts w:ascii="Times New Roman" w:hAnsi="Times New Roman" w:cs="Times New Roman"/>
          <w:sz w:val="24"/>
          <w:szCs w:val="24"/>
        </w:rPr>
        <w:br w:type="page"/>
      </w:r>
    </w:p>
    <w:p w14:paraId="396D6A6A" w14:textId="77777777" w:rsidR="0040534E" w:rsidRDefault="0040534E" w:rsidP="00230B4B">
      <w:pPr>
        <w:rPr>
          <w:rFonts w:ascii="Times New Roman" w:hAnsi="Times New Roman" w:cs="Times New Roman"/>
          <w:sz w:val="24"/>
          <w:szCs w:val="24"/>
        </w:rPr>
      </w:pPr>
    </w:p>
    <w:p w14:paraId="359848B0" w14:textId="77777777" w:rsidR="0040534E" w:rsidRDefault="0040534E" w:rsidP="00230B4B">
      <w:pPr>
        <w:rPr>
          <w:rFonts w:ascii="Times New Roman" w:hAnsi="Times New Roman" w:cs="Times New Roman"/>
          <w:sz w:val="24"/>
          <w:szCs w:val="24"/>
        </w:rPr>
      </w:pPr>
    </w:p>
    <w:p w14:paraId="2E295C29" w14:textId="77777777" w:rsidR="00230B4B" w:rsidRPr="0040534E" w:rsidRDefault="00230B4B" w:rsidP="00230B4B">
      <w:pPr>
        <w:rPr>
          <w:rFonts w:ascii="Times New Roman" w:hAnsi="Times New Roman" w:cs="Times New Roman"/>
          <w:sz w:val="24"/>
          <w:szCs w:val="24"/>
        </w:rPr>
      </w:pPr>
      <w:r w:rsidRPr="00AE7CCC">
        <w:rPr>
          <w:rFonts w:ascii="Times New Roman" w:hAnsi="Times New Roman" w:cs="Times New Roman"/>
          <w:b/>
          <w:sz w:val="24"/>
          <w:szCs w:val="24"/>
        </w:rPr>
        <w:t>Classes End</w:t>
      </w:r>
      <w:r w:rsidRPr="0040534E">
        <w:rPr>
          <w:rFonts w:ascii="Times New Roman" w:hAnsi="Times New Roman" w:cs="Times New Roman"/>
          <w:sz w:val="24"/>
          <w:szCs w:val="24"/>
        </w:rPr>
        <w:t>: (Check with course instructor for final requirements)</w:t>
      </w:r>
    </w:p>
    <w:p w14:paraId="03C14AAB" w14:textId="77777777" w:rsidR="00230B4B" w:rsidRPr="0040534E" w:rsidRDefault="00230B4B" w:rsidP="00230B4B">
      <w:pPr>
        <w:pStyle w:val="ListParagraph"/>
        <w:numPr>
          <w:ilvl w:val="0"/>
          <w:numId w:val="9"/>
        </w:numPr>
        <w:rPr>
          <w:rFonts w:ascii="Times New Roman" w:hAnsi="Times New Roman" w:cs="Times New Roman"/>
          <w:sz w:val="24"/>
          <w:szCs w:val="24"/>
        </w:rPr>
      </w:pPr>
      <w:r w:rsidRPr="0040534E">
        <w:rPr>
          <w:rFonts w:ascii="Times New Roman" w:hAnsi="Times New Roman" w:cs="Times New Roman"/>
          <w:sz w:val="24"/>
          <w:szCs w:val="24"/>
        </w:rPr>
        <w:t>June 19</w:t>
      </w:r>
      <w:r w:rsidRPr="0040534E">
        <w:rPr>
          <w:rFonts w:ascii="Times New Roman" w:hAnsi="Times New Roman" w:cs="Times New Roman"/>
          <w:sz w:val="24"/>
          <w:szCs w:val="24"/>
          <w:vertAlign w:val="superscript"/>
        </w:rPr>
        <w:t>th</w:t>
      </w:r>
      <w:r w:rsidRPr="0040534E">
        <w:rPr>
          <w:rFonts w:ascii="Times New Roman" w:hAnsi="Times New Roman" w:cs="Times New Roman"/>
          <w:sz w:val="24"/>
          <w:szCs w:val="24"/>
        </w:rPr>
        <w:t xml:space="preserve"> for Summer Session I</w:t>
      </w:r>
    </w:p>
    <w:p w14:paraId="295A3752" w14:textId="77777777" w:rsidR="00230B4B" w:rsidRPr="0040534E" w:rsidRDefault="00230B4B" w:rsidP="00230B4B">
      <w:pPr>
        <w:pStyle w:val="ListParagraph"/>
        <w:numPr>
          <w:ilvl w:val="0"/>
          <w:numId w:val="9"/>
        </w:numPr>
        <w:rPr>
          <w:rFonts w:ascii="Times New Roman" w:hAnsi="Times New Roman" w:cs="Times New Roman"/>
          <w:sz w:val="24"/>
          <w:szCs w:val="24"/>
        </w:rPr>
      </w:pPr>
      <w:r w:rsidRPr="0040534E">
        <w:rPr>
          <w:rFonts w:ascii="Times New Roman" w:hAnsi="Times New Roman" w:cs="Times New Roman"/>
          <w:sz w:val="24"/>
          <w:szCs w:val="24"/>
        </w:rPr>
        <w:t>July 31</w:t>
      </w:r>
      <w:r w:rsidRPr="0040534E">
        <w:rPr>
          <w:rFonts w:ascii="Times New Roman" w:hAnsi="Times New Roman" w:cs="Times New Roman"/>
          <w:sz w:val="24"/>
          <w:szCs w:val="24"/>
          <w:vertAlign w:val="superscript"/>
        </w:rPr>
        <w:t>st</w:t>
      </w:r>
      <w:r w:rsidRPr="0040534E">
        <w:rPr>
          <w:rFonts w:ascii="Times New Roman" w:hAnsi="Times New Roman" w:cs="Times New Roman"/>
          <w:sz w:val="24"/>
          <w:szCs w:val="24"/>
        </w:rPr>
        <w:t xml:space="preserve"> for Summer Session II</w:t>
      </w:r>
    </w:p>
    <w:p w14:paraId="05091D49" w14:textId="77777777" w:rsidR="00230B4B" w:rsidRPr="0040534E" w:rsidRDefault="00230B4B" w:rsidP="00230B4B">
      <w:pPr>
        <w:pStyle w:val="ListParagraph"/>
        <w:numPr>
          <w:ilvl w:val="0"/>
          <w:numId w:val="9"/>
        </w:numPr>
        <w:rPr>
          <w:rFonts w:ascii="Times New Roman" w:hAnsi="Times New Roman" w:cs="Times New Roman"/>
          <w:sz w:val="24"/>
          <w:szCs w:val="24"/>
        </w:rPr>
      </w:pPr>
      <w:r w:rsidRPr="0040534E">
        <w:rPr>
          <w:rFonts w:ascii="Times New Roman" w:hAnsi="Times New Roman" w:cs="Times New Roman"/>
          <w:sz w:val="24"/>
          <w:szCs w:val="24"/>
        </w:rPr>
        <w:t>July 31</w:t>
      </w:r>
      <w:r w:rsidRPr="0040534E">
        <w:rPr>
          <w:rFonts w:ascii="Times New Roman" w:hAnsi="Times New Roman" w:cs="Times New Roman"/>
          <w:sz w:val="24"/>
          <w:szCs w:val="24"/>
          <w:vertAlign w:val="superscript"/>
        </w:rPr>
        <w:t>st</w:t>
      </w:r>
      <w:r w:rsidRPr="0040534E">
        <w:rPr>
          <w:rFonts w:ascii="Times New Roman" w:hAnsi="Times New Roman" w:cs="Times New Roman"/>
          <w:sz w:val="24"/>
          <w:szCs w:val="24"/>
        </w:rPr>
        <w:t xml:space="preserve"> for Summer Session III</w:t>
      </w:r>
    </w:p>
    <w:p w14:paraId="2EF5BC48" w14:textId="384FB6F3" w:rsidR="008F648B" w:rsidRPr="00831620" w:rsidRDefault="00E75A38" w:rsidP="00E75A38">
      <w:pPr>
        <w:rPr>
          <w:rFonts w:ascii="Times New Roman" w:hAnsi="Times New Roman" w:cs="Times New Roman"/>
          <w:sz w:val="24"/>
          <w:szCs w:val="24"/>
        </w:rPr>
      </w:pPr>
      <w:r w:rsidRPr="00831620">
        <w:rPr>
          <w:rFonts w:ascii="Times New Roman" w:hAnsi="Times New Roman" w:cs="Times New Roman"/>
          <w:sz w:val="24"/>
          <w:szCs w:val="24"/>
        </w:rPr>
        <w:t xml:space="preserve">Marymount University will discuss the course selection process </w:t>
      </w:r>
      <w:r w:rsidR="008F648B" w:rsidRPr="00831620">
        <w:rPr>
          <w:rFonts w:ascii="Times New Roman" w:hAnsi="Times New Roman" w:cs="Times New Roman"/>
          <w:sz w:val="24"/>
          <w:szCs w:val="24"/>
        </w:rPr>
        <w:t xml:space="preserve">with each individual student or in a group setting </w:t>
      </w:r>
      <w:r w:rsidR="003A4D33" w:rsidRPr="00831620">
        <w:rPr>
          <w:rFonts w:ascii="Times New Roman" w:hAnsi="Times New Roman" w:cs="Times New Roman"/>
          <w:sz w:val="24"/>
          <w:szCs w:val="24"/>
        </w:rPr>
        <w:t xml:space="preserve">during </w:t>
      </w:r>
      <w:r w:rsidRPr="00831620">
        <w:rPr>
          <w:rFonts w:ascii="Times New Roman" w:hAnsi="Times New Roman" w:cs="Times New Roman"/>
          <w:sz w:val="24"/>
          <w:szCs w:val="24"/>
        </w:rPr>
        <w:t>orientation</w:t>
      </w:r>
      <w:r w:rsidR="008F648B" w:rsidRPr="00831620">
        <w:rPr>
          <w:rFonts w:ascii="Times New Roman" w:hAnsi="Times New Roman" w:cs="Times New Roman"/>
          <w:sz w:val="24"/>
          <w:szCs w:val="24"/>
        </w:rPr>
        <w:t>.</w:t>
      </w:r>
      <w:r w:rsidRPr="00831620">
        <w:rPr>
          <w:rFonts w:ascii="Times New Roman" w:hAnsi="Times New Roman" w:cs="Times New Roman"/>
          <w:sz w:val="24"/>
          <w:szCs w:val="24"/>
        </w:rPr>
        <w:t xml:space="preserve">  </w:t>
      </w:r>
    </w:p>
    <w:p w14:paraId="43C60441" w14:textId="72F50DB4" w:rsidR="00E75A38" w:rsidRPr="0040534E" w:rsidRDefault="00E75A38" w:rsidP="00E75A38">
      <w:pPr>
        <w:rPr>
          <w:rFonts w:ascii="Times New Roman" w:hAnsi="Times New Roman" w:cs="Times New Roman"/>
          <w:sz w:val="24"/>
          <w:szCs w:val="24"/>
        </w:rPr>
      </w:pPr>
      <w:r>
        <w:rPr>
          <w:rFonts w:ascii="Times New Roman" w:hAnsi="Times New Roman" w:cs="Times New Roman"/>
          <w:sz w:val="24"/>
          <w:szCs w:val="24"/>
        </w:rPr>
        <w:t xml:space="preserve">Courses offered in Summer 2021 (courses may be closed or </w:t>
      </w:r>
      <w:r w:rsidR="008F648B" w:rsidRPr="00831620">
        <w:rPr>
          <w:rFonts w:ascii="Times New Roman" w:hAnsi="Times New Roman" w:cs="Times New Roman"/>
          <w:sz w:val="24"/>
          <w:szCs w:val="24"/>
        </w:rPr>
        <w:t>cancelled</w:t>
      </w:r>
      <w:r w:rsidRPr="00831620">
        <w:rPr>
          <w:rFonts w:ascii="Times New Roman" w:hAnsi="Times New Roman" w:cs="Times New Roman"/>
          <w:sz w:val="24"/>
          <w:szCs w:val="24"/>
        </w:rPr>
        <w:t xml:space="preserve"> </w:t>
      </w:r>
      <w:r>
        <w:rPr>
          <w:rFonts w:ascii="Times New Roman" w:hAnsi="Times New Roman" w:cs="Times New Roman"/>
          <w:sz w:val="24"/>
          <w:szCs w:val="24"/>
        </w:rPr>
        <w:t xml:space="preserve">due to availability). </w:t>
      </w:r>
    </w:p>
    <w:tbl>
      <w:tblPr>
        <w:tblStyle w:val="TableGrid"/>
        <w:tblW w:w="5198" w:type="pct"/>
        <w:tblLayout w:type="fixed"/>
        <w:tblCellMar>
          <w:left w:w="115" w:type="dxa"/>
          <w:right w:w="115" w:type="dxa"/>
        </w:tblCellMar>
        <w:tblLook w:val="04A0" w:firstRow="1" w:lastRow="0" w:firstColumn="1" w:lastColumn="0" w:noHBand="0" w:noVBand="1"/>
      </w:tblPr>
      <w:tblGrid>
        <w:gridCol w:w="1387"/>
        <w:gridCol w:w="1679"/>
        <w:gridCol w:w="1559"/>
        <w:gridCol w:w="1246"/>
        <w:gridCol w:w="1402"/>
        <w:gridCol w:w="1312"/>
        <w:gridCol w:w="1135"/>
      </w:tblGrid>
      <w:tr w:rsidR="00747B38" w14:paraId="1A6F6BC4" w14:textId="77777777" w:rsidTr="00204DA0">
        <w:tc>
          <w:tcPr>
            <w:tcW w:w="713" w:type="pct"/>
            <w:shd w:val="clear" w:color="auto" w:fill="D0CECE" w:themeFill="background2" w:themeFillShade="E6"/>
          </w:tcPr>
          <w:p w14:paraId="1E9DF919"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Course Section</w:t>
            </w:r>
          </w:p>
        </w:tc>
        <w:tc>
          <w:tcPr>
            <w:tcW w:w="863" w:type="pct"/>
            <w:shd w:val="clear" w:color="auto" w:fill="D0CECE" w:themeFill="background2" w:themeFillShade="E6"/>
          </w:tcPr>
          <w:p w14:paraId="2D69F280"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Title of Course</w:t>
            </w:r>
          </w:p>
        </w:tc>
        <w:tc>
          <w:tcPr>
            <w:tcW w:w="802" w:type="pct"/>
            <w:shd w:val="clear" w:color="auto" w:fill="D0CECE" w:themeFill="background2" w:themeFillShade="E6"/>
          </w:tcPr>
          <w:p w14:paraId="5488D7BD"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Meeting Days</w:t>
            </w:r>
          </w:p>
        </w:tc>
        <w:tc>
          <w:tcPr>
            <w:tcW w:w="641" w:type="pct"/>
            <w:shd w:val="clear" w:color="auto" w:fill="D0CECE" w:themeFill="background2" w:themeFillShade="E6"/>
          </w:tcPr>
          <w:p w14:paraId="20C95331"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Meeting times</w:t>
            </w:r>
          </w:p>
        </w:tc>
        <w:tc>
          <w:tcPr>
            <w:tcW w:w="721" w:type="pct"/>
            <w:shd w:val="clear" w:color="auto" w:fill="D0CECE" w:themeFill="background2" w:themeFillShade="E6"/>
          </w:tcPr>
          <w:p w14:paraId="668936FF"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Start</w:t>
            </w:r>
          </w:p>
        </w:tc>
        <w:tc>
          <w:tcPr>
            <w:tcW w:w="675" w:type="pct"/>
            <w:shd w:val="clear" w:color="auto" w:fill="D0CECE" w:themeFill="background2" w:themeFillShade="E6"/>
          </w:tcPr>
          <w:p w14:paraId="390FB751"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End</w:t>
            </w:r>
          </w:p>
        </w:tc>
        <w:tc>
          <w:tcPr>
            <w:tcW w:w="584" w:type="pct"/>
            <w:shd w:val="clear" w:color="auto" w:fill="D0CECE" w:themeFill="background2" w:themeFillShade="E6"/>
          </w:tcPr>
          <w:p w14:paraId="2AF880BC" w14:textId="77777777" w:rsidR="00747B38" w:rsidRPr="009275E9" w:rsidRDefault="00747B38">
            <w:pPr>
              <w:rPr>
                <w:rFonts w:ascii="Times New Roman" w:hAnsi="Times New Roman" w:cs="Times New Roman"/>
                <w:b/>
                <w:sz w:val="24"/>
                <w:szCs w:val="24"/>
              </w:rPr>
            </w:pPr>
            <w:r w:rsidRPr="009275E9">
              <w:rPr>
                <w:rFonts w:ascii="Times New Roman" w:hAnsi="Times New Roman" w:cs="Times New Roman"/>
                <w:b/>
                <w:sz w:val="24"/>
                <w:szCs w:val="24"/>
              </w:rPr>
              <w:t>Session</w:t>
            </w:r>
          </w:p>
        </w:tc>
      </w:tr>
      <w:tr w:rsidR="00747B38" w14:paraId="53E22607" w14:textId="77777777" w:rsidTr="00204DA0">
        <w:tc>
          <w:tcPr>
            <w:tcW w:w="713" w:type="pct"/>
          </w:tcPr>
          <w:p w14:paraId="3F85EBE9" w14:textId="77777777" w:rsidR="00747B38" w:rsidRDefault="00747B38" w:rsidP="00105444">
            <w:pPr>
              <w:rPr>
                <w:rFonts w:ascii="Times New Roman" w:hAnsi="Times New Roman" w:cs="Times New Roman"/>
                <w:sz w:val="24"/>
                <w:szCs w:val="24"/>
              </w:rPr>
            </w:pPr>
            <w:r>
              <w:rPr>
                <w:rFonts w:ascii="Calibri" w:hAnsi="Calibri" w:cs="Calibri"/>
                <w:color w:val="000000"/>
              </w:rPr>
              <w:t>BIO-120-A</w:t>
            </w:r>
          </w:p>
        </w:tc>
        <w:tc>
          <w:tcPr>
            <w:tcW w:w="863" w:type="pct"/>
          </w:tcPr>
          <w:p w14:paraId="0FB81BD8" w14:textId="77777777" w:rsidR="00747B38" w:rsidRDefault="00747B38" w:rsidP="00A51785">
            <w:pPr>
              <w:rPr>
                <w:rFonts w:ascii="Times New Roman" w:hAnsi="Times New Roman" w:cs="Times New Roman"/>
                <w:sz w:val="24"/>
                <w:szCs w:val="24"/>
              </w:rPr>
            </w:pPr>
            <w:r>
              <w:rPr>
                <w:rFonts w:ascii="Calibri" w:hAnsi="Calibri" w:cs="Calibri"/>
                <w:color w:val="000000"/>
              </w:rPr>
              <w:t>Introduction to the Biological World</w:t>
            </w:r>
          </w:p>
        </w:tc>
        <w:tc>
          <w:tcPr>
            <w:tcW w:w="802" w:type="pct"/>
          </w:tcPr>
          <w:p w14:paraId="2510EAE9" w14:textId="77777777" w:rsidR="00747B38" w:rsidRDefault="00747B38" w:rsidP="00A84111">
            <w:pPr>
              <w:rPr>
                <w:rFonts w:ascii="Calibri" w:hAnsi="Calibri" w:cs="Calibri"/>
                <w:color w:val="000000"/>
              </w:rPr>
            </w:pPr>
            <w:r>
              <w:rPr>
                <w:rFonts w:ascii="Calibri" w:hAnsi="Calibri" w:cs="Calibri"/>
                <w:color w:val="000000"/>
              </w:rPr>
              <w:t>Monday, Wednesday</w:t>
            </w:r>
          </w:p>
          <w:p w14:paraId="1510C463" w14:textId="77777777" w:rsidR="00747B38" w:rsidRDefault="00747B38">
            <w:pPr>
              <w:rPr>
                <w:rFonts w:ascii="Times New Roman" w:hAnsi="Times New Roman" w:cs="Times New Roman"/>
                <w:sz w:val="24"/>
                <w:szCs w:val="24"/>
              </w:rPr>
            </w:pPr>
          </w:p>
        </w:tc>
        <w:tc>
          <w:tcPr>
            <w:tcW w:w="641" w:type="pct"/>
          </w:tcPr>
          <w:p w14:paraId="3F4AD857" w14:textId="77777777" w:rsidR="00747B38" w:rsidRDefault="00747B38" w:rsidP="00A84111">
            <w:pPr>
              <w:rPr>
                <w:rFonts w:ascii="Calibri" w:hAnsi="Calibri" w:cs="Calibri"/>
                <w:color w:val="000000"/>
              </w:rPr>
            </w:pPr>
            <w:r>
              <w:rPr>
                <w:rFonts w:ascii="Calibri" w:hAnsi="Calibri" w:cs="Calibri"/>
                <w:color w:val="000000"/>
              </w:rPr>
              <w:t>09:30AM - 01:00PM</w:t>
            </w:r>
          </w:p>
          <w:p w14:paraId="355A5B4C" w14:textId="77777777" w:rsidR="00747B38" w:rsidRDefault="00747B38">
            <w:pPr>
              <w:rPr>
                <w:rFonts w:ascii="Times New Roman" w:hAnsi="Times New Roman" w:cs="Times New Roman"/>
                <w:sz w:val="24"/>
                <w:szCs w:val="24"/>
              </w:rPr>
            </w:pPr>
          </w:p>
        </w:tc>
        <w:tc>
          <w:tcPr>
            <w:tcW w:w="721" w:type="pct"/>
          </w:tcPr>
          <w:p w14:paraId="666D3658" w14:textId="77777777" w:rsidR="00747B38" w:rsidRDefault="00747B38" w:rsidP="00C300EC">
            <w:pPr>
              <w:rPr>
                <w:rFonts w:ascii="Times New Roman" w:hAnsi="Times New Roman" w:cs="Times New Roman"/>
                <w:sz w:val="24"/>
                <w:szCs w:val="24"/>
              </w:rPr>
            </w:pPr>
            <w:r>
              <w:rPr>
                <w:rFonts w:ascii="Times New Roman" w:hAnsi="Times New Roman" w:cs="Times New Roman"/>
                <w:sz w:val="24"/>
                <w:szCs w:val="24"/>
              </w:rPr>
              <w:t xml:space="preserve">5/17/2021 </w:t>
            </w:r>
          </w:p>
        </w:tc>
        <w:tc>
          <w:tcPr>
            <w:tcW w:w="675" w:type="pct"/>
          </w:tcPr>
          <w:p w14:paraId="06CAAF9B" w14:textId="77777777" w:rsidR="00747B38" w:rsidRDefault="00747B38" w:rsidP="00A84111">
            <w:pPr>
              <w:rPr>
                <w:rFonts w:ascii="Calibri" w:hAnsi="Calibri" w:cs="Calibri"/>
                <w:color w:val="000000"/>
              </w:rPr>
            </w:pPr>
            <w:r>
              <w:rPr>
                <w:rFonts w:ascii="Times New Roman" w:hAnsi="Times New Roman" w:cs="Times New Roman"/>
                <w:sz w:val="24"/>
                <w:szCs w:val="24"/>
              </w:rPr>
              <w:t>6/16/2021</w:t>
            </w:r>
          </w:p>
        </w:tc>
        <w:tc>
          <w:tcPr>
            <w:tcW w:w="584" w:type="pct"/>
          </w:tcPr>
          <w:p w14:paraId="28BF746C" w14:textId="77777777" w:rsidR="00747B38" w:rsidRDefault="00747B38" w:rsidP="00A51785">
            <w:pPr>
              <w:rPr>
                <w:rFonts w:ascii="Times New Roman" w:hAnsi="Times New Roman" w:cs="Times New Roman"/>
                <w:sz w:val="24"/>
                <w:szCs w:val="24"/>
              </w:rPr>
            </w:pPr>
            <w:r>
              <w:rPr>
                <w:rFonts w:ascii="Calibri" w:hAnsi="Calibri" w:cs="Calibri"/>
                <w:color w:val="000000"/>
              </w:rPr>
              <w:t>Hybrid-Main Campus Session I</w:t>
            </w:r>
          </w:p>
        </w:tc>
      </w:tr>
      <w:tr w:rsidR="00747B38" w14:paraId="15482764" w14:textId="77777777" w:rsidTr="00204DA0">
        <w:tc>
          <w:tcPr>
            <w:tcW w:w="713" w:type="pct"/>
          </w:tcPr>
          <w:p w14:paraId="25D9CFBC" w14:textId="77777777" w:rsidR="00747B38" w:rsidRDefault="00747B38" w:rsidP="00105444">
            <w:pPr>
              <w:rPr>
                <w:rFonts w:ascii="Times New Roman" w:hAnsi="Times New Roman" w:cs="Times New Roman"/>
                <w:sz w:val="24"/>
                <w:szCs w:val="24"/>
              </w:rPr>
            </w:pPr>
            <w:r>
              <w:rPr>
                <w:rFonts w:ascii="Calibri" w:hAnsi="Calibri" w:cs="Calibri"/>
                <w:color w:val="000000"/>
              </w:rPr>
              <w:t>BIO-120-B</w:t>
            </w:r>
          </w:p>
        </w:tc>
        <w:tc>
          <w:tcPr>
            <w:tcW w:w="863" w:type="pct"/>
          </w:tcPr>
          <w:p w14:paraId="30031612" w14:textId="77777777" w:rsidR="00747B38" w:rsidRDefault="00747B38" w:rsidP="00A51785">
            <w:pPr>
              <w:rPr>
                <w:rFonts w:ascii="Times New Roman" w:hAnsi="Times New Roman" w:cs="Times New Roman"/>
                <w:sz w:val="24"/>
                <w:szCs w:val="24"/>
              </w:rPr>
            </w:pPr>
            <w:r>
              <w:rPr>
                <w:rFonts w:ascii="Calibri" w:hAnsi="Calibri" w:cs="Calibri"/>
                <w:color w:val="000000"/>
              </w:rPr>
              <w:t>Introduction to the Biological World</w:t>
            </w:r>
          </w:p>
        </w:tc>
        <w:tc>
          <w:tcPr>
            <w:tcW w:w="802" w:type="pct"/>
          </w:tcPr>
          <w:p w14:paraId="017281EA" w14:textId="77777777" w:rsidR="00747B38" w:rsidRDefault="00747B38" w:rsidP="00A84111">
            <w:pPr>
              <w:rPr>
                <w:rFonts w:ascii="Calibri" w:hAnsi="Calibri" w:cs="Calibri"/>
                <w:color w:val="000000"/>
              </w:rPr>
            </w:pPr>
            <w:r>
              <w:rPr>
                <w:rFonts w:ascii="Calibri" w:hAnsi="Calibri" w:cs="Calibri"/>
                <w:color w:val="000000"/>
              </w:rPr>
              <w:t>Monday, Wednesday</w:t>
            </w:r>
          </w:p>
          <w:p w14:paraId="20EEAB87" w14:textId="77777777" w:rsidR="00747B38" w:rsidRDefault="00747B38">
            <w:pPr>
              <w:rPr>
                <w:rFonts w:ascii="Times New Roman" w:hAnsi="Times New Roman" w:cs="Times New Roman"/>
                <w:sz w:val="24"/>
                <w:szCs w:val="24"/>
              </w:rPr>
            </w:pPr>
          </w:p>
        </w:tc>
        <w:tc>
          <w:tcPr>
            <w:tcW w:w="641" w:type="pct"/>
          </w:tcPr>
          <w:p w14:paraId="7F371263" w14:textId="77777777" w:rsidR="00747B38" w:rsidRDefault="00747B38" w:rsidP="00A84111">
            <w:pPr>
              <w:rPr>
                <w:rFonts w:ascii="Calibri" w:hAnsi="Calibri" w:cs="Calibri"/>
                <w:color w:val="000000"/>
              </w:rPr>
            </w:pPr>
            <w:r>
              <w:rPr>
                <w:rFonts w:ascii="Calibri" w:hAnsi="Calibri" w:cs="Calibri"/>
                <w:color w:val="000000"/>
              </w:rPr>
              <w:t>09:30AM - 01:00PM</w:t>
            </w:r>
          </w:p>
          <w:p w14:paraId="7EC95C14" w14:textId="77777777" w:rsidR="00747B38" w:rsidRDefault="00747B38">
            <w:pPr>
              <w:rPr>
                <w:rFonts w:ascii="Times New Roman" w:hAnsi="Times New Roman" w:cs="Times New Roman"/>
                <w:sz w:val="24"/>
                <w:szCs w:val="24"/>
              </w:rPr>
            </w:pPr>
          </w:p>
        </w:tc>
        <w:tc>
          <w:tcPr>
            <w:tcW w:w="721" w:type="pct"/>
          </w:tcPr>
          <w:p w14:paraId="0DDE7A75" w14:textId="77777777" w:rsidR="00747B38" w:rsidRDefault="00747B38" w:rsidP="00C300EC">
            <w:pPr>
              <w:rPr>
                <w:rFonts w:ascii="Times New Roman" w:hAnsi="Times New Roman" w:cs="Times New Roman"/>
                <w:sz w:val="24"/>
                <w:szCs w:val="24"/>
              </w:rPr>
            </w:pPr>
            <w:r>
              <w:rPr>
                <w:rFonts w:ascii="Times New Roman" w:hAnsi="Times New Roman" w:cs="Times New Roman"/>
                <w:sz w:val="24"/>
                <w:szCs w:val="24"/>
              </w:rPr>
              <w:t xml:space="preserve">6/28/2021 </w:t>
            </w:r>
          </w:p>
        </w:tc>
        <w:tc>
          <w:tcPr>
            <w:tcW w:w="675" w:type="pct"/>
          </w:tcPr>
          <w:p w14:paraId="2B0C927A" w14:textId="77777777" w:rsidR="00747B38" w:rsidRDefault="00747B38" w:rsidP="00A84111">
            <w:pPr>
              <w:rPr>
                <w:rFonts w:ascii="Calibri" w:hAnsi="Calibri" w:cs="Calibri"/>
                <w:color w:val="000000"/>
              </w:rPr>
            </w:pPr>
            <w:r>
              <w:rPr>
                <w:rFonts w:ascii="Times New Roman" w:hAnsi="Times New Roman" w:cs="Times New Roman"/>
                <w:sz w:val="24"/>
                <w:szCs w:val="24"/>
              </w:rPr>
              <w:t>7/28/2021</w:t>
            </w:r>
          </w:p>
        </w:tc>
        <w:tc>
          <w:tcPr>
            <w:tcW w:w="584" w:type="pct"/>
          </w:tcPr>
          <w:p w14:paraId="1C5C2019" w14:textId="77777777" w:rsidR="00747B38" w:rsidRDefault="00747B38" w:rsidP="00A51785">
            <w:pPr>
              <w:rPr>
                <w:rFonts w:ascii="Times New Roman" w:hAnsi="Times New Roman" w:cs="Times New Roman"/>
                <w:sz w:val="24"/>
                <w:szCs w:val="24"/>
              </w:rPr>
            </w:pPr>
            <w:r>
              <w:rPr>
                <w:rFonts w:ascii="Calibri" w:hAnsi="Calibri" w:cs="Calibri"/>
                <w:color w:val="000000"/>
              </w:rPr>
              <w:t>Hybrid-Main Campus Session II</w:t>
            </w:r>
          </w:p>
        </w:tc>
      </w:tr>
      <w:tr w:rsidR="00747B38" w14:paraId="2526FD39" w14:textId="77777777" w:rsidTr="00204DA0">
        <w:tc>
          <w:tcPr>
            <w:tcW w:w="713" w:type="pct"/>
          </w:tcPr>
          <w:p w14:paraId="0C1BE5AC" w14:textId="77777777" w:rsidR="00747B38" w:rsidRDefault="00747B38" w:rsidP="00C300EC">
            <w:pPr>
              <w:rPr>
                <w:rFonts w:ascii="Calibri" w:hAnsi="Calibri" w:cs="Calibri"/>
                <w:color w:val="000000"/>
              </w:rPr>
            </w:pPr>
            <w:r>
              <w:rPr>
                <w:rFonts w:ascii="Calibri" w:hAnsi="Calibri" w:cs="Calibri"/>
                <w:color w:val="000000"/>
              </w:rPr>
              <w:t>BIO-120L-A</w:t>
            </w:r>
          </w:p>
          <w:p w14:paraId="2546AFC2" w14:textId="77777777" w:rsidR="00747B38" w:rsidRDefault="00747B38">
            <w:pPr>
              <w:rPr>
                <w:rFonts w:ascii="Times New Roman" w:hAnsi="Times New Roman" w:cs="Times New Roman"/>
                <w:sz w:val="24"/>
                <w:szCs w:val="24"/>
              </w:rPr>
            </w:pPr>
          </w:p>
        </w:tc>
        <w:tc>
          <w:tcPr>
            <w:tcW w:w="863" w:type="pct"/>
          </w:tcPr>
          <w:p w14:paraId="23D168C4" w14:textId="77777777" w:rsidR="00747B38" w:rsidRDefault="00747B38" w:rsidP="00A51785">
            <w:pPr>
              <w:rPr>
                <w:rFonts w:ascii="Times New Roman" w:hAnsi="Times New Roman" w:cs="Times New Roman"/>
                <w:sz w:val="24"/>
                <w:szCs w:val="24"/>
              </w:rPr>
            </w:pPr>
            <w:r>
              <w:rPr>
                <w:rFonts w:ascii="Calibri" w:hAnsi="Calibri" w:cs="Calibri"/>
                <w:color w:val="000000"/>
              </w:rPr>
              <w:t>Introduction to the Biological World Lab</w:t>
            </w:r>
          </w:p>
        </w:tc>
        <w:tc>
          <w:tcPr>
            <w:tcW w:w="802" w:type="pct"/>
          </w:tcPr>
          <w:p w14:paraId="33ACDF07" w14:textId="77777777" w:rsidR="00747B38" w:rsidRDefault="00747B38" w:rsidP="00C300EC">
            <w:pPr>
              <w:rPr>
                <w:rFonts w:ascii="Calibri" w:hAnsi="Calibri" w:cs="Calibri"/>
                <w:color w:val="000000"/>
              </w:rPr>
            </w:pPr>
            <w:r>
              <w:rPr>
                <w:rFonts w:ascii="Calibri" w:hAnsi="Calibri" w:cs="Calibri"/>
                <w:color w:val="000000"/>
              </w:rPr>
              <w:t>Monday, Wednesday</w:t>
            </w:r>
          </w:p>
          <w:p w14:paraId="09F4CF63" w14:textId="77777777" w:rsidR="00747B38" w:rsidRDefault="00747B38">
            <w:pPr>
              <w:rPr>
                <w:rFonts w:ascii="Times New Roman" w:hAnsi="Times New Roman" w:cs="Times New Roman"/>
                <w:sz w:val="24"/>
                <w:szCs w:val="24"/>
              </w:rPr>
            </w:pPr>
          </w:p>
        </w:tc>
        <w:tc>
          <w:tcPr>
            <w:tcW w:w="641" w:type="pct"/>
          </w:tcPr>
          <w:p w14:paraId="0FC4B327" w14:textId="77777777" w:rsidR="00747B38" w:rsidRDefault="00747B38" w:rsidP="00C300EC">
            <w:pPr>
              <w:rPr>
                <w:rFonts w:ascii="Calibri" w:hAnsi="Calibri" w:cs="Calibri"/>
                <w:color w:val="000000"/>
              </w:rPr>
            </w:pPr>
            <w:r>
              <w:rPr>
                <w:rFonts w:ascii="Calibri" w:hAnsi="Calibri" w:cs="Calibri"/>
                <w:color w:val="000000"/>
              </w:rPr>
              <w:t>01:00PM - 04:00PM</w:t>
            </w:r>
          </w:p>
          <w:p w14:paraId="08199CC3" w14:textId="77777777" w:rsidR="00747B38" w:rsidRDefault="00747B38">
            <w:pPr>
              <w:rPr>
                <w:rFonts w:ascii="Times New Roman" w:hAnsi="Times New Roman" w:cs="Times New Roman"/>
                <w:sz w:val="24"/>
                <w:szCs w:val="24"/>
              </w:rPr>
            </w:pPr>
          </w:p>
        </w:tc>
        <w:tc>
          <w:tcPr>
            <w:tcW w:w="721" w:type="pct"/>
          </w:tcPr>
          <w:p w14:paraId="599FA427" w14:textId="77777777" w:rsidR="00747B38" w:rsidRDefault="00747B38" w:rsidP="00C300EC">
            <w:pPr>
              <w:rPr>
                <w:rFonts w:ascii="Times New Roman" w:hAnsi="Times New Roman" w:cs="Times New Roman"/>
                <w:sz w:val="24"/>
                <w:szCs w:val="24"/>
              </w:rPr>
            </w:pPr>
            <w:r>
              <w:rPr>
                <w:rFonts w:ascii="Times New Roman" w:hAnsi="Times New Roman" w:cs="Times New Roman"/>
                <w:sz w:val="24"/>
                <w:szCs w:val="24"/>
              </w:rPr>
              <w:t xml:space="preserve">5/17/2021 </w:t>
            </w:r>
          </w:p>
        </w:tc>
        <w:tc>
          <w:tcPr>
            <w:tcW w:w="675" w:type="pct"/>
          </w:tcPr>
          <w:p w14:paraId="5C6958AA" w14:textId="77777777" w:rsidR="00747B38" w:rsidRDefault="00747B38" w:rsidP="00C300EC">
            <w:pPr>
              <w:rPr>
                <w:rFonts w:ascii="Calibri" w:hAnsi="Calibri" w:cs="Calibri"/>
                <w:color w:val="000000"/>
              </w:rPr>
            </w:pPr>
            <w:r>
              <w:rPr>
                <w:rFonts w:ascii="Times New Roman" w:hAnsi="Times New Roman" w:cs="Times New Roman"/>
                <w:sz w:val="24"/>
                <w:szCs w:val="24"/>
              </w:rPr>
              <w:t>6/16/2021</w:t>
            </w:r>
          </w:p>
        </w:tc>
        <w:tc>
          <w:tcPr>
            <w:tcW w:w="584" w:type="pct"/>
          </w:tcPr>
          <w:p w14:paraId="507B4C32" w14:textId="77777777" w:rsidR="00747B38" w:rsidRDefault="00747B38" w:rsidP="00A51785">
            <w:pPr>
              <w:rPr>
                <w:rFonts w:ascii="Times New Roman" w:hAnsi="Times New Roman" w:cs="Times New Roman"/>
                <w:sz w:val="24"/>
                <w:szCs w:val="24"/>
              </w:rPr>
            </w:pPr>
            <w:r>
              <w:rPr>
                <w:rFonts w:ascii="Calibri" w:hAnsi="Calibri" w:cs="Calibri"/>
                <w:color w:val="000000"/>
              </w:rPr>
              <w:t>Hybrid-Main Campus Session I</w:t>
            </w:r>
          </w:p>
        </w:tc>
      </w:tr>
      <w:tr w:rsidR="00747B38" w14:paraId="001EEC86" w14:textId="77777777" w:rsidTr="00204DA0">
        <w:tc>
          <w:tcPr>
            <w:tcW w:w="713" w:type="pct"/>
          </w:tcPr>
          <w:p w14:paraId="63CD2C20" w14:textId="77777777" w:rsidR="00747B38" w:rsidRDefault="00747B38" w:rsidP="00C300EC">
            <w:pPr>
              <w:rPr>
                <w:rFonts w:ascii="Calibri" w:hAnsi="Calibri" w:cs="Calibri"/>
                <w:color w:val="000000"/>
              </w:rPr>
            </w:pPr>
            <w:r>
              <w:rPr>
                <w:rFonts w:ascii="Calibri" w:hAnsi="Calibri" w:cs="Calibri"/>
                <w:color w:val="000000"/>
              </w:rPr>
              <w:t>BIO-120L-B</w:t>
            </w:r>
          </w:p>
          <w:p w14:paraId="5122BF36" w14:textId="77777777" w:rsidR="00747B38" w:rsidRDefault="00747B38" w:rsidP="00C300EC">
            <w:pPr>
              <w:rPr>
                <w:rFonts w:ascii="Times New Roman" w:hAnsi="Times New Roman" w:cs="Times New Roman"/>
                <w:sz w:val="24"/>
                <w:szCs w:val="24"/>
              </w:rPr>
            </w:pPr>
          </w:p>
        </w:tc>
        <w:tc>
          <w:tcPr>
            <w:tcW w:w="863" w:type="pct"/>
          </w:tcPr>
          <w:p w14:paraId="3D0E508F" w14:textId="77777777" w:rsidR="00747B38" w:rsidRDefault="00747B38" w:rsidP="00A51785">
            <w:pPr>
              <w:rPr>
                <w:rFonts w:ascii="Times New Roman" w:hAnsi="Times New Roman" w:cs="Times New Roman"/>
                <w:sz w:val="24"/>
                <w:szCs w:val="24"/>
              </w:rPr>
            </w:pPr>
            <w:r>
              <w:rPr>
                <w:rFonts w:ascii="Calibri" w:hAnsi="Calibri" w:cs="Calibri"/>
                <w:color w:val="000000"/>
              </w:rPr>
              <w:t>Introduction to the Biological World Lab</w:t>
            </w:r>
          </w:p>
        </w:tc>
        <w:tc>
          <w:tcPr>
            <w:tcW w:w="802" w:type="pct"/>
          </w:tcPr>
          <w:p w14:paraId="693564E6" w14:textId="77777777" w:rsidR="00747B38" w:rsidRDefault="00747B38" w:rsidP="00C300EC">
            <w:pPr>
              <w:rPr>
                <w:rFonts w:ascii="Calibri" w:hAnsi="Calibri" w:cs="Calibri"/>
                <w:color w:val="000000"/>
              </w:rPr>
            </w:pPr>
            <w:r>
              <w:rPr>
                <w:rFonts w:ascii="Calibri" w:hAnsi="Calibri" w:cs="Calibri"/>
                <w:color w:val="000000"/>
              </w:rPr>
              <w:t>Monday, Wednesday</w:t>
            </w:r>
          </w:p>
          <w:p w14:paraId="406CBB6C" w14:textId="77777777" w:rsidR="00747B38" w:rsidRDefault="00747B38" w:rsidP="00C300EC">
            <w:pPr>
              <w:rPr>
                <w:rFonts w:ascii="Times New Roman" w:hAnsi="Times New Roman" w:cs="Times New Roman"/>
                <w:sz w:val="24"/>
                <w:szCs w:val="24"/>
              </w:rPr>
            </w:pPr>
          </w:p>
        </w:tc>
        <w:tc>
          <w:tcPr>
            <w:tcW w:w="641" w:type="pct"/>
          </w:tcPr>
          <w:p w14:paraId="265EFF58" w14:textId="77777777" w:rsidR="00747B38" w:rsidRDefault="00747B38" w:rsidP="00C300EC">
            <w:pPr>
              <w:rPr>
                <w:rFonts w:ascii="Calibri" w:hAnsi="Calibri" w:cs="Calibri"/>
                <w:color w:val="000000"/>
              </w:rPr>
            </w:pPr>
            <w:r>
              <w:rPr>
                <w:rFonts w:ascii="Calibri" w:hAnsi="Calibri" w:cs="Calibri"/>
                <w:color w:val="000000"/>
              </w:rPr>
              <w:t>01:00PM - 04:00PM</w:t>
            </w:r>
          </w:p>
          <w:p w14:paraId="25769608" w14:textId="77777777" w:rsidR="00747B38" w:rsidRDefault="00747B38" w:rsidP="00C300EC">
            <w:pPr>
              <w:rPr>
                <w:rFonts w:ascii="Times New Roman" w:hAnsi="Times New Roman" w:cs="Times New Roman"/>
                <w:sz w:val="24"/>
                <w:szCs w:val="24"/>
              </w:rPr>
            </w:pPr>
          </w:p>
        </w:tc>
        <w:tc>
          <w:tcPr>
            <w:tcW w:w="721" w:type="pct"/>
          </w:tcPr>
          <w:p w14:paraId="51667A2F" w14:textId="77777777" w:rsidR="00747B38" w:rsidRDefault="00747B38" w:rsidP="00C300EC">
            <w:pPr>
              <w:rPr>
                <w:rFonts w:ascii="Times New Roman" w:hAnsi="Times New Roman" w:cs="Times New Roman"/>
                <w:sz w:val="24"/>
                <w:szCs w:val="24"/>
              </w:rPr>
            </w:pPr>
            <w:r>
              <w:rPr>
                <w:rFonts w:ascii="Times New Roman" w:hAnsi="Times New Roman" w:cs="Times New Roman"/>
                <w:sz w:val="24"/>
                <w:szCs w:val="24"/>
              </w:rPr>
              <w:t xml:space="preserve">6/28/2021 – </w:t>
            </w:r>
          </w:p>
        </w:tc>
        <w:tc>
          <w:tcPr>
            <w:tcW w:w="675" w:type="pct"/>
          </w:tcPr>
          <w:p w14:paraId="636A4FA3" w14:textId="77777777" w:rsidR="00747B38" w:rsidRDefault="00747B38" w:rsidP="00C300EC">
            <w:pPr>
              <w:rPr>
                <w:rFonts w:ascii="Calibri" w:hAnsi="Calibri" w:cs="Calibri"/>
                <w:color w:val="000000"/>
              </w:rPr>
            </w:pPr>
            <w:r>
              <w:rPr>
                <w:rFonts w:ascii="Times New Roman" w:hAnsi="Times New Roman" w:cs="Times New Roman"/>
                <w:sz w:val="24"/>
                <w:szCs w:val="24"/>
              </w:rPr>
              <w:t>7/28/2021</w:t>
            </w:r>
          </w:p>
        </w:tc>
        <w:tc>
          <w:tcPr>
            <w:tcW w:w="584" w:type="pct"/>
          </w:tcPr>
          <w:p w14:paraId="007E1602" w14:textId="77777777" w:rsidR="00747B38" w:rsidRDefault="00747B38" w:rsidP="00A51785">
            <w:pPr>
              <w:rPr>
                <w:rFonts w:ascii="Times New Roman" w:hAnsi="Times New Roman" w:cs="Times New Roman"/>
                <w:sz w:val="24"/>
                <w:szCs w:val="24"/>
              </w:rPr>
            </w:pPr>
            <w:r>
              <w:rPr>
                <w:rFonts w:ascii="Calibri" w:hAnsi="Calibri" w:cs="Calibri"/>
                <w:color w:val="000000"/>
              </w:rPr>
              <w:t>Hybrid-Main Campus Session II</w:t>
            </w:r>
          </w:p>
        </w:tc>
      </w:tr>
      <w:tr w:rsidR="00747B38" w14:paraId="26D615B4" w14:textId="77777777" w:rsidTr="00204DA0">
        <w:tc>
          <w:tcPr>
            <w:tcW w:w="713" w:type="pct"/>
          </w:tcPr>
          <w:p w14:paraId="3D648116" w14:textId="77777777" w:rsidR="00747B38" w:rsidRDefault="00747B38" w:rsidP="009275E9">
            <w:pPr>
              <w:rPr>
                <w:rFonts w:ascii="Calibri" w:hAnsi="Calibri" w:cs="Calibri"/>
                <w:color w:val="000000"/>
              </w:rPr>
            </w:pPr>
            <w:r>
              <w:rPr>
                <w:rFonts w:ascii="Calibri" w:hAnsi="Calibri" w:cs="Calibri"/>
                <w:color w:val="000000"/>
              </w:rPr>
              <w:t>EN-101-A</w:t>
            </w:r>
          </w:p>
          <w:p w14:paraId="53B8F501" w14:textId="77777777" w:rsidR="00747B38" w:rsidRDefault="00747B38" w:rsidP="009275E9">
            <w:pPr>
              <w:rPr>
                <w:rFonts w:ascii="Calibri" w:hAnsi="Calibri" w:cs="Calibri"/>
                <w:color w:val="000000"/>
              </w:rPr>
            </w:pPr>
          </w:p>
        </w:tc>
        <w:tc>
          <w:tcPr>
            <w:tcW w:w="863" w:type="pct"/>
          </w:tcPr>
          <w:p w14:paraId="799C0ACA" w14:textId="77777777" w:rsidR="00747B38" w:rsidRDefault="00747B38" w:rsidP="009275E9">
            <w:pPr>
              <w:rPr>
                <w:rFonts w:ascii="Calibri" w:hAnsi="Calibri" w:cs="Calibri"/>
                <w:color w:val="000000"/>
              </w:rPr>
            </w:pPr>
            <w:r>
              <w:rPr>
                <w:rFonts w:ascii="Calibri" w:hAnsi="Calibri" w:cs="Calibri"/>
                <w:color w:val="000000"/>
              </w:rPr>
              <w:t>Composition I</w:t>
            </w:r>
          </w:p>
          <w:p w14:paraId="7256E902" w14:textId="77777777" w:rsidR="00747B38" w:rsidRDefault="00747B38" w:rsidP="009275E9">
            <w:pPr>
              <w:rPr>
                <w:rFonts w:ascii="Calibri" w:hAnsi="Calibri" w:cs="Calibri"/>
                <w:color w:val="000000"/>
              </w:rPr>
            </w:pPr>
          </w:p>
        </w:tc>
        <w:tc>
          <w:tcPr>
            <w:tcW w:w="802" w:type="pct"/>
          </w:tcPr>
          <w:p w14:paraId="0B35D4DC" w14:textId="77777777" w:rsidR="00747B38" w:rsidRDefault="00747B38" w:rsidP="009275E9">
            <w:pPr>
              <w:rPr>
                <w:rFonts w:ascii="Calibri" w:hAnsi="Calibri" w:cs="Calibri"/>
                <w:color w:val="000000"/>
              </w:rPr>
            </w:pPr>
            <w:r>
              <w:rPr>
                <w:rFonts w:ascii="Calibri" w:hAnsi="Calibri" w:cs="Calibri"/>
                <w:color w:val="000000"/>
              </w:rPr>
              <w:t>Monday, Wednesday, Thursday</w:t>
            </w:r>
          </w:p>
          <w:p w14:paraId="2B33BB63" w14:textId="77777777" w:rsidR="00747B38" w:rsidRDefault="00747B38" w:rsidP="009275E9">
            <w:pPr>
              <w:rPr>
                <w:rFonts w:ascii="Calibri" w:hAnsi="Calibri" w:cs="Calibri"/>
                <w:color w:val="000000"/>
              </w:rPr>
            </w:pPr>
          </w:p>
        </w:tc>
        <w:tc>
          <w:tcPr>
            <w:tcW w:w="641" w:type="pct"/>
          </w:tcPr>
          <w:p w14:paraId="7AA89908" w14:textId="77777777" w:rsidR="00747B38" w:rsidRDefault="00747B38" w:rsidP="009275E9">
            <w:pPr>
              <w:rPr>
                <w:rFonts w:ascii="Calibri" w:hAnsi="Calibri" w:cs="Calibri"/>
                <w:color w:val="000000"/>
              </w:rPr>
            </w:pPr>
            <w:r>
              <w:rPr>
                <w:rFonts w:ascii="Calibri" w:hAnsi="Calibri" w:cs="Calibri"/>
                <w:color w:val="000000"/>
              </w:rPr>
              <w:t>09:00AM - 12:00PM</w:t>
            </w:r>
          </w:p>
          <w:p w14:paraId="3103C078" w14:textId="77777777" w:rsidR="00747B38" w:rsidRDefault="00747B38" w:rsidP="009275E9">
            <w:pPr>
              <w:rPr>
                <w:rFonts w:ascii="Calibri" w:hAnsi="Calibri" w:cs="Calibri"/>
                <w:color w:val="000000"/>
              </w:rPr>
            </w:pPr>
          </w:p>
        </w:tc>
        <w:tc>
          <w:tcPr>
            <w:tcW w:w="721" w:type="pct"/>
          </w:tcPr>
          <w:p w14:paraId="77FB791B" w14:textId="77777777" w:rsidR="00747B38" w:rsidRDefault="00747B38" w:rsidP="009275E9">
            <w:pPr>
              <w:rPr>
                <w:rFonts w:ascii="Calibri" w:hAnsi="Calibri" w:cs="Calibri"/>
                <w:color w:val="000000"/>
              </w:rPr>
            </w:pPr>
            <w:r>
              <w:rPr>
                <w:rFonts w:ascii="Calibri" w:hAnsi="Calibri" w:cs="Calibri"/>
                <w:color w:val="000000"/>
              </w:rPr>
              <w:t>5/17/2021</w:t>
            </w:r>
          </w:p>
          <w:p w14:paraId="056205E3" w14:textId="77777777" w:rsidR="00747B38" w:rsidRDefault="00747B38" w:rsidP="009275E9">
            <w:pPr>
              <w:rPr>
                <w:rFonts w:ascii="Calibri" w:hAnsi="Calibri" w:cs="Calibri"/>
                <w:color w:val="000000"/>
              </w:rPr>
            </w:pPr>
          </w:p>
        </w:tc>
        <w:tc>
          <w:tcPr>
            <w:tcW w:w="675" w:type="pct"/>
          </w:tcPr>
          <w:p w14:paraId="1C88795C" w14:textId="77777777" w:rsidR="00747B38" w:rsidRDefault="00747B38" w:rsidP="009275E9">
            <w:pPr>
              <w:rPr>
                <w:rFonts w:ascii="Calibri" w:hAnsi="Calibri" w:cs="Calibri"/>
                <w:color w:val="000000"/>
              </w:rPr>
            </w:pPr>
            <w:r>
              <w:rPr>
                <w:rFonts w:ascii="Calibri" w:hAnsi="Calibri" w:cs="Calibri"/>
                <w:color w:val="000000"/>
              </w:rPr>
              <w:t>6/17/2021</w:t>
            </w:r>
          </w:p>
          <w:p w14:paraId="3AA47220" w14:textId="77777777" w:rsidR="00747B38" w:rsidRDefault="00747B38" w:rsidP="009275E9">
            <w:pPr>
              <w:rPr>
                <w:rFonts w:ascii="Calibri" w:hAnsi="Calibri" w:cs="Calibri"/>
                <w:color w:val="000000"/>
              </w:rPr>
            </w:pPr>
          </w:p>
        </w:tc>
        <w:tc>
          <w:tcPr>
            <w:tcW w:w="584" w:type="pct"/>
          </w:tcPr>
          <w:p w14:paraId="51BAF5D6" w14:textId="77777777" w:rsidR="00747B38" w:rsidRDefault="00747B38" w:rsidP="009275E9">
            <w:pPr>
              <w:rPr>
                <w:rFonts w:ascii="Calibri" w:hAnsi="Calibri" w:cs="Calibri"/>
                <w:color w:val="000000"/>
              </w:rPr>
            </w:pPr>
            <w:r>
              <w:rPr>
                <w:rFonts w:ascii="Calibri" w:hAnsi="Calibri" w:cs="Calibri"/>
                <w:color w:val="000000"/>
              </w:rPr>
              <w:t>Hybrid-Main Campus Session I</w:t>
            </w:r>
          </w:p>
          <w:p w14:paraId="0C760623" w14:textId="77777777" w:rsidR="00747B38" w:rsidRDefault="00747B38" w:rsidP="009275E9">
            <w:pPr>
              <w:rPr>
                <w:rFonts w:ascii="Calibri" w:hAnsi="Calibri" w:cs="Calibri"/>
                <w:color w:val="000000"/>
              </w:rPr>
            </w:pPr>
          </w:p>
        </w:tc>
      </w:tr>
      <w:tr w:rsidR="00747B38" w14:paraId="60A97326" w14:textId="77777777" w:rsidTr="00204DA0">
        <w:tc>
          <w:tcPr>
            <w:tcW w:w="713" w:type="pct"/>
          </w:tcPr>
          <w:p w14:paraId="7E0B5B93" w14:textId="77777777" w:rsidR="00747B38" w:rsidRDefault="00747B38" w:rsidP="009275E9">
            <w:pPr>
              <w:rPr>
                <w:rFonts w:ascii="Calibri" w:hAnsi="Calibri" w:cs="Calibri"/>
                <w:color w:val="000000"/>
              </w:rPr>
            </w:pPr>
            <w:r>
              <w:rPr>
                <w:rFonts w:ascii="Calibri" w:hAnsi="Calibri" w:cs="Calibri"/>
                <w:color w:val="000000"/>
              </w:rPr>
              <w:t>EN-102-A</w:t>
            </w:r>
          </w:p>
          <w:p w14:paraId="14C517A8" w14:textId="77777777" w:rsidR="00747B38" w:rsidRDefault="00747B38" w:rsidP="009275E9">
            <w:pPr>
              <w:rPr>
                <w:rFonts w:ascii="Calibri" w:hAnsi="Calibri" w:cs="Calibri"/>
                <w:color w:val="000000"/>
              </w:rPr>
            </w:pPr>
          </w:p>
        </w:tc>
        <w:tc>
          <w:tcPr>
            <w:tcW w:w="863" w:type="pct"/>
          </w:tcPr>
          <w:p w14:paraId="6829483E" w14:textId="77777777" w:rsidR="00747B38" w:rsidRDefault="00747B38" w:rsidP="009275E9">
            <w:pPr>
              <w:rPr>
                <w:rFonts w:ascii="Calibri" w:hAnsi="Calibri" w:cs="Calibri"/>
                <w:color w:val="000000"/>
              </w:rPr>
            </w:pPr>
            <w:r>
              <w:rPr>
                <w:rFonts w:ascii="Calibri" w:hAnsi="Calibri" w:cs="Calibri"/>
                <w:color w:val="000000"/>
              </w:rPr>
              <w:t>Composition II</w:t>
            </w:r>
          </w:p>
        </w:tc>
        <w:tc>
          <w:tcPr>
            <w:tcW w:w="802" w:type="pct"/>
          </w:tcPr>
          <w:p w14:paraId="12C565EB" w14:textId="77777777" w:rsidR="00747B38" w:rsidRDefault="00747B38" w:rsidP="009275E9">
            <w:pPr>
              <w:rPr>
                <w:rFonts w:ascii="Calibri" w:hAnsi="Calibri" w:cs="Calibri"/>
                <w:color w:val="000000"/>
              </w:rPr>
            </w:pPr>
            <w:r>
              <w:rPr>
                <w:rFonts w:ascii="Calibri" w:hAnsi="Calibri" w:cs="Calibri"/>
                <w:color w:val="000000"/>
              </w:rPr>
              <w:t>Monday, Wednesday, Thursday</w:t>
            </w:r>
          </w:p>
          <w:p w14:paraId="39E3915C" w14:textId="77777777" w:rsidR="00747B38" w:rsidRDefault="00747B38" w:rsidP="009275E9">
            <w:pPr>
              <w:rPr>
                <w:rFonts w:ascii="Calibri" w:hAnsi="Calibri" w:cs="Calibri"/>
                <w:color w:val="000000"/>
              </w:rPr>
            </w:pPr>
          </w:p>
        </w:tc>
        <w:tc>
          <w:tcPr>
            <w:tcW w:w="641" w:type="pct"/>
          </w:tcPr>
          <w:p w14:paraId="6A4C379B" w14:textId="77777777" w:rsidR="00747B38" w:rsidRDefault="00747B38" w:rsidP="009275E9">
            <w:pPr>
              <w:rPr>
                <w:rFonts w:ascii="Calibri" w:hAnsi="Calibri" w:cs="Calibri"/>
                <w:color w:val="000000"/>
              </w:rPr>
            </w:pPr>
            <w:r>
              <w:rPr>
                <w:rFonts w:ascii="Calibri" w:hAnsi="Calibri" w:cs="Calibri"/>
                <w:color w:val="000000"/>
              </w:rPr>
              <w:t>09:00AM - 12:00PM</w:t>
            </w:r>
          </w:p>
          <w:p w14:paraId="08FE3690" w14:textId="77777777" w:rsidR="00747B38" w:rsidRDefault="00747B38" w:rsidP="009275E9">
            <w:pPr>
              <w:rPr>
                <w:rFonts w:ascii="Calibri" w:hAnsi="Calibri" w:cs="Calibri"/>
                <w:color w:val="000000"/>
              </w:rPr>
            </w:pPr>
          </w:p>
        </w:tc>
        <w:tc>
          <w:tcPr>
            <w:tcW w:w="721" w:type="pct"/>
          </w:tcPr>
          <w:p w14:paraId="1B7FF274" w14:textId="77777777" w:rsidR="00747B38" w:rsidRDefault="00747B38" w:rsidP="009275E9">
            <w:pPr>
              <w:rPr>
                <w:rFonts w:ascii="Calibri" w:hAnsi="Calibri" w:cs="Calibri"/>
                <w:color w:val="000000"/>
              </w:rPr>
            </w:pPr>
            <w:r>
              <w:rPr>
                <w:rFonts w:ascii="Calibri" w:hAnsi="Calibri" w:cs="Calibri"/>
                <w:color w:val="000000"/>
              </w:rPr>
              <w:t>6/28/2021</w:t>
            </w:r>
          </w:p>
          <w:p w14:paraId="16851234" w14:textId="77777777" w:rsidR="00747B38" w:rsidRDefault="00747B38" w:rsidP="009275E9">
            <w:pPr>
              <w:rPr>
                <w:rFonts w:ascii="Calibri" w:hAnsi="Calibri" w:cs="Calibri"/>
                <w:color w:val="000000"/>
              </w:rPr>
            </w:pPr>
          </w:p>
        </w:tc>
        <w:tc>
          <w:tcPr>
            <w:tcW w:w="675" w:type="pct"/>
          </w:tcPr>
          <w:p w14:paraId="0A180200" w14:textId="77777777" w:rsidR="00747B38" w:rsidRDefault="00747B38" w:rsidP="009275E9">
            <w:pPr>
              <w:rPr>
                <w:rFonts w:ascii="Calibri" w:hAnsi="Calibri" w:cs="Calibri"/>
                <w:color w:val="000000"/>
              </w:rPr>
            </w:pPr>
            <w:r>
              <w:rPr>
                <w:rFonts w:ascii="Calibri" w:hAnsi="Calibri" w:cs="Calibri"/>
                <w:color w:val="000000"/>
              </w:rPr>
              <w:t>7/29/2021</w:t>
            </w:r>
          </w:p>
          <w:p w14:paraId="56117AD0" w14:textId="77777777" w:rsidR="00747B38" w:rsidRDefault="00747B38" w:rsidP="009275E9">
            <w:pPr>
              <w:rPr>
                <w:rFonts w:ascii="Calibri" w:hAnsi="Calibri" w:cs="Calibri"/>
                <w:color w:val="000000"/>
              </w:rPr>
            </w:pPr>
          </w:p>
        </w:tc>
        <w:tc>
          <w:tcPr>
            <w:tcW w:w="584" w:type="pct"/>
          </w:tcPr>
          <w:p w14:paraId="77A15BF8" w14:textId="77777777" w:rsidR="00747B38" w:rsidRDefault="00747B38" w:rsidP="009275E9">
            <w:pPr>
              <w:rPr>
                <w:rFonts w:ascii="Calibri" w:hAnsi="Calibri" w:cs="Calibri"/>
                <w:color w:val="000000"/>
              </w:rPr>
            </w:pPr>
            <w:r>
              <w:rPr>
                <w:rFonts w:ascii="Calibri" w:hAnsi="Calibri" w:cs="Calibri"/>
                <w:color w:val="000000"/>
              </w:rPr>
              <w:t>Hybrid-Main Campus Session II</w:t>
            </w:r>
          </w:p>
          <w:p w14:paraId="04523434" w14:textId="77777777" w:rsidR="00747B38" w:rsidRDefault="00747B38" w:rsidP="009275E9">
            <w:pPr>
              <w:rPr>
                <w:rFonts w:ascii="Calibri" w:hAnsi="Calibri" w:cs="Calibri"/>
                <w:color w:val="000000"/>
              </w:rPr>
            </w:pPr>
          </w:p>
        </w:tc>
      </w:tr>
      <w:tr w:rsidR="00747B38" w14:paraId="6B1485B2" w14:textId="77777777" w:rsidTr="00204DA0">
        <w:tc>
          <w:tcPr>
            <w:tcW w:w="713" w:type="pct"/>
          </w:tcPr>
          <w:p w14:paraId="5FB364DA" w14:textId="77777777" w:rsidR="00747B38" w:rsidRDefault="00747B38" w:rsidP="009275E9">
            <w:pPr>
              <w:rPr>
                <w:rFonts w:ascii="Calibri" w:hAnsi="Calibri" w:cs="Calibri"/>
                <w:color w:val="000000"/>
              </w:rPr>
            </w:pPr>
            <w:r>
              <w:rPr>
                <w:rFonts w:ascii="Calibri" w:hAnsi="Calibri" w:cs="Calibri"/>
                <w:color w:val="000000"/>
              </w:rPr>
              <w:t>FA-104-A</w:t>
            </w:r>
          </w:p>
          <w:p w14:paraId="0030D631" w14:textId="77777777" w:rsidR="00747B38" w:rsidRDefault="00747B38" w:rsidP="009275E9">
            <w:pPr>
              <w:rPr>
                <w:rFonts w:ascii="Calibri" w:hAnsi="Calibri" w:cs="Calibri"/>
                <w:color w:val="000000"/>
              </w:rPr>
            </w:pPr>
          </w:p>
        </w:tc>
        <w:tc>
          <w:tcPr>
            <w:tcW w:w="863" w:type="pct"/>
          </w:tcPr>
          <w:p w14:paraId="6C95C4DA" w14:textId="77777777" w:rsidR="00747B38" w:rsidRDefault="00747B38" w:rsidP="009275E9">
            <w:pPr>
              <w:rPr>
                <w:rFonts w:ascii="Calibri" w:hAnsi="Calibri" w:cs="Calibri"/>
                <w:color w:val="000000"/>
              </w:rPr>
            </w:pPr>
            <w:r>
              <w:rPr>
                <w:rFonts w:ascii="Calibri" w:hAnsi="Calibri" w:cs="Calibri"/>
                <w:color w:val="000000"/>
              </w:rPr>
              <w:t>Color Theory</w:t>
            </w:r>
          </w:p>
        </w:tc>
        <w:tc>
          <w:tcPr>
            <w:tcW w:w="802" w:type="pct"/>
          </w:tcPr>
          <w:p w14:paraId="48ADE219" w14:textId="77777777" w:rsidR="00747B38" w:rsidRDefault="00747B38" w:rsidP="009275E9">
            <w:pPr>
              <w:rPr>
                <w:rFonts w:ascii="Calibri" w:hAnsi="Calibri" w:cs="Calibri"/>
                <w:color w:val="000000"/>
              </w:rPr>
            </w:pPr>
            <w:r>
              <w:rPr>
                <w:rFonts w:ascii="Calibri" w:hAnsi="Calibri" w:cs="Calibri"/>
                <w:color w:val="000000"/>
              </w:rPr>
              <w:t>Tuesday, Thursday</w:t>
            </w:r>
          </w:p>
          <w:p w14:paraId="51C7A788" w14:textId="77777777" w:rsidR="00747B38" w:rsidRDefault="00747B38" w:rsidP="009275E9">
            <w:pPr>
              <w:rPr>
                <w:rFonts w:ascii="Calibri" w:hAnsi="Calibri" w:cs="Calibri"/>
                <w:color w:val="000000"/>
              </w:rPr>
            </w:pPr>
          </w:p>
        </w:tc>
        <w:tc>
          <w:tcPr>
            <w:tcW w:w="641" w:type="pct"/>
          </w:tcPr>
          <w:p w14:paraId="7372ED10" w14:textId="77777777" w:rsidR="00747B38" w:rsidRDefault="00747B38" w:rsidP="009275E9">
            <w:pPr>
              <w:rPr>
                <w:rFonts w:ascii="Calibri" w:hAnsi="Calibri" w:cs="Calibri"/>
                <w:color w:val="000000"/>
              </w:rPr>
            </w:pPr>
            <w:r>
              <w:rPr>
                <w:rFonts w:ascii="Calibri" w:hAnsi="Calibri" w:cs="Calibri"/>
                <w:color w:val="000000"/>
              </w:rPr>
              <w:t>05:30PM - 09:00PM</w:t>
            </w:r>
          </w:p>
          <w:p w14:paraId="1AFD64CB" w14:textId="77777777" w:rsidR="00747B38" w:rsidRDefault="00747B38" w:rsidP="009275E9">
            <w:pPr>
              <w:rPr>
                <w:rFonts w:ascii="Calibri" w:hAnsi="Calibri" w:cs="Calibri"/>
                <w:color w:val="000000"/>
              </w:rPr>
            </w:pPr>
          </w:p>
        </w:tc>
        <w:tc>
          <w:tcPr>
            <w:tcW w:w="721" w:type="pct"/>
          </w:tcPr>
          <w:p w14:paraId="06107B78" w14:textId="77777777" w:rsidR="00747B38" w:rsidRDefault="00747B38" w:rsidP="009275E9">
            <w:pPr>
              <w:rPr>
                <w:rFonts w:ascii="Calibri" w:hAnsi="Calibri" w:cs="Calibri"/>
                <w:color w:val="000000"/>
              </w:rPr>
            </w:pPr>
            <w:r>
              <w:rPr>
                <w:rFonts w:ascii="Calibri" w:hAnsi="Calibri" w:cs="Calibri"/>
                <w:color w:val="000000"/>
              </w:rPr>
              <w:t>5/18/2021</w:t>
            </w:r>
          </w:p>
          <w:p w14:paraId="415D5527" w14:textId="77777777" w:rsidR="00747B38" w:rsidRDefault="00747B38" w:rsidP="009275E9">
            <w:pPr>
              <w:rPr>
                <w:rFonts w:ascii="Calibri" w:hAnsi="Calibri" w:cs="Calibri"/>
                <w:color w:val="000000"/>
              </w:rPr>
            </w:pPr>
          </w:p>
        </w:tc>
        <w:tc>
          <w:tcPr>
            <w:tcW w:w="675" w:type="pct"/>
          </w:tcPr>
          <w:p w14:paraId="3498999A" w14:textId="77777777" w:rsidR="00747B38" w:rsidRDefault="00747B38" w:rsidP="009275E9">
            <w:pPr>
              <w:rPr>
                <w:rFonts w:ascii="Calibri" w:hAnsi="Calibri" w:cs="Calibri"/>
                <w:color w:val="000000"/>
              </w:rPr>
            </w:pPr>
            <w:r>
              <w:rPr>
                <w:rFonts w:ascii="Calibri" w:hAnsi="Calibri" w:cs="Calibri"/>
                <w:color w:val="000000"/>
              </w:rPr>
              <w:t>7/29/2021</w:t>
            </w:r>
          </w:p>
          <w:p w14:paraId="5D497A04" w14:textId="77777777" w:rsidR="00747B38" w:rsidRDefault="00747B38" w:rsidP="009275E9">
            <w:pPr>
              <w:rPr>
                <w:rFonts w:ascii="Calibri" w:hAnsi="Calibri" w:cs="Calibri"/>
                <w:color w:val="000000"/>
              </w:rPr>
            </w:pPr>
          </w:p>
          <w:p w14:paraId="66DAD9D2" w14:textId="77777777" w:rsidR="00747B38" w:rsidRPr="00D3783C" w:rsidRDefault="00747B38" w:rsidP="009275E9">
            <w:pPr>
              <w:rPr>
                <w:rFonts w:ascii="Calibri" w:hAnsi="Calibri" w:cs="Calibri"/>
              </w:rPr>
            </w:pPr>
          </w:p>
        </w:tc>
        <w:tc>
          <w:tcPr>
            <w:tcW w:w="584" w:type="pct"/>
          </w:tcPr>
          <w:p w14:paraId="74E33C7B" w14:textId="77777777" w:rsidR="00747B38" w:rsidRDefault="00747B38" w:rsidP="009275E9">
            <w:pPr>
              <w:rPr>
                <w:rFonts w:ascii="Calibri" w:hAnsi="Calibri" w:cs="Calibri"/>
                <w:color w:val="000000"/>
              </w:rPr>
            </w:pPr>
            <w:r>
              <w:rPr>
                <w:rFonts w:ascii="Calibri" w:hAnsi="Calibri" w:cs="Calibri"/>
                <w:color w:val="000000"/>
              </w:rPr>
              <w:t>Hybrid-Main Campus Session III</w:t>
            </w:r>
          </w:p>
          <w:p w14:paraId="4C9429CD" w14:textId="77777777" w:rsidR="00747B38" w:rsidRDefault="00747B38" w:rsidP="009275E9">
            <w:pPr>
              <w:rPr>
                <w:rFonts w:ascii="Calibri" w:hAnsi="Calibri" w:cs="Calibri"/>
                <w:color w:val="000000"/>
              </w:rPr>
            </w:pPr>
          </w:p>
        </w:tc>
      </w:tr>
      <w:tr w:rsidR="00747B38" w14:paraId="3EAF9104" w14:textId="77777777" w:rsidTr="00204DA0">
        <w:tc>
          <w:tcPr>
            <w:tcW w:w="713" w:type="pct"/>
          </w:tcPr>
          <w:p w14:paraId="0D59F0E8" w14:textId="77777777" w:rsidR="00747B38" w:rsidRDefault="00747B38" w:rsidP="009275E9">
            <w:pPr>
              <w:rPr>
                <w:rFonts w:ascii="Calibri" w:hAnsi="Calibri" w:cs="Calibri"/>
                <w:color w:val="000000"/>
              </w:rPr>
            </w:pPr>
            <w:r>
              <w:rPr>
                <w:rFonts w:ascii="Calibri" w:hAnsi="Calibri" w:cs="Calibri"/>
                <w:color w:val="000000"/>
              </w:rPr>
              <w:t>FA-121-A</w:t>
            </w:r>
          </w:p>
          <w:p w14:paraId="4E7BB5D8" w14:textId="77777777" w:rsidR="00747B38" w:rsidRDefault="00747B38" w:rsidP="009275E9">
            <w:pPr>
              <w:rPr>
                <w:rFonts w:ascii="Calibri" w:hAnsi="Calibri" w:cs="Calibri"/>
                <w:color w:val="000000"/>
              </w:rPr>
            </w:pPr>
          </w:p>
        </w:tc>
        <w:tc>
          <w:tcPr>
            <w:tcW w:w="863" w:type="pct"/>
          </w:tcPr>
          <w:p w14:paraId="7AFBF6D5" w14:textId="77777777" w:rsidR="00747B38" w:rsidRDefault="00747B38" w:rsidP="009275E9">
            <w:pPr>
              <w:rPr>
                <w:rFonts w:ascii="Calibri" w:hAnsi="Calibri" w:cs="Calibri"/>
                <w:color w:val="000000"/>
              </w:rPr>
            </w:pPr>
            <w:r>
              <w:rPr>
                <w:rFonts w:ascii="Calibri" w:hAnsi="Calibri" w:cs="Calibri"/>
                <w:color w:val="000000"/>
              </w:rPr>
              <w:t>Music History I</w:t>
            </w:r>
          </w:p>
        </w:tc>
        <w:tc>
          <w:tcPr>
            <w:tcW w:w="802" w:type="pct"/>
          </w:tcPr>
          <w:p w14:paraId="2F3941A4" w14:textId="77777777" w:rsidR="00747B38" w:rsidRDefault="00747B38" w:rsidP="009275E9">
            <w:pPr>
              <w:rPr>
                <w:rFonts w:ascii="Calibri" w:hAnsi="Calibri" w:cs="Calibri"/>
                <w:color w:val="000000"/>
              </w:rPr>
            </w:pPr>
            <w:r>
              <w:rPr>
                <w:rFonts w:ascii="Calibri" w:hAnsi="Calibri" w:cs="Calibri"/>
                <w:color w:val="000000"/>
              </w:rPr>
              <w:t>Monday, Wednesday, Thursday</w:t>
            </w:r>
          </w:p>
          <w:p w14:paraId="4297F896" w14:textId="77777777" w:rsidR="00747B38" w:rsidRDefault="00747B38" w:rsidP="009275E9">
            <w:pPr>
              <w:rPr>
                <w:rFonts w:ascii="Calibri" w:hAnsi="Calibri" w:cs="Calibri"/>
                <w:color w:val="000000"/>
              </w:rPr>
            </w:pPr>
          </w:p>
        </w:tc>
        <w:tc>
          <w:tcPr>
            <w:tcW w:w="641" w:type="pct"/>
          </w:tcPr>
          <w:p w14:paraId="5B285B52" w14:textId="77777777" w:rsidR="00747B38" w:rsidRDefault="00747B38" w:rsidP="009275E9">
            <w:pPr>
              <w:rPr>
                <w:rFonts w:ascii="Calibri" w:hAnsi="Calibri" w:cs="Calibri"/>
                <w:color w:val="000000"/>
              </w:rPr>
            </w:pPr>
            <w:r>
              <w:rPr>
                <w:rFonts w:ascii="Calibri" w:hAnsi="Calibri" w:cs="Calibri"/>
                <w:color w:val="000000"/>
              </w:rPr>
              <w:lastRenderedPageBreak/>
              <w:t>01:00PM - 04:00PM</w:t>
            </w:r>
          </w:p>
          <w:p w14:paraId="364447E9" w14:textId="77777777" w:rsidR="00747B38" w:rsidRDefault="00747B38" w:rsidP="009275E9">
            <w:pPr>
              <w:rPr>
                <w:rFonts w:ascii="Calibri" w:hAnsi="Calibri" w:cs="Calibri"/>
                <w:color w:val="000000"/>
              </w:rPr>
            </w:pPr>
          </w:p>
        </w:tc>
        <w:tc>
          <w:tcPr>
            <w:tcW w:w="721" w:type="pct"/>
          </w:tcPr>
          <w:p w14:paraId="7487776E" w14:textId="77777777" w:rsidR="00747B38" w:rsidRDefault="00747B38" w:rsidP="009275E9">
            <w:pPr>
              <w:rPr>
                <w:rFonts w:ascii="Calibri" w:hAnsi="Calibri" w:cs="Calibri"/>
                <w:color w:val="000000"/>
              </w:rPr>
            </w:pPr>
            <w:r>
              <w:rPr>
                <w:rFonts w:ascii="Calibri" w:hAnsi="Calibri" w:cs="Calibri"/>
                <w:color w:val="000000"/>
              </w:rPr>
              <w:t>5/17/2021</w:t>
            </w:r>
          </w:p>
          <w:p w14:paraId="0BFDA33C" w14:textId="77777777" w:rsidR="00747B38" w:rsidRDefault="00747B38" w:rsidP="009275E9">
            <w:pPr>
              <w:rPr>
                <w:rFonts w:ascii="Calibri" w:hAnsi="Calibri" w:cs="Calibri"/>
                <w:color w:val="000000"/>
              </w:rPr>
            </w:pPr>
          </w:p>
        </w:tc>
        <w:tc>
          <w:tcPr>
            <w:tcW w:w="675" w:type="pct"/>
          </w:tcPr>
          <w:p w14:paraId="1C6BFA68" w14:textId="77777777" w:rsidR="00747B38" w:rsidRDefault="00747B38" w:rsidP="009275E9">
            <w:pPr>
              <w:rPr>
                <w:rFonts w:ascii="Calibri" w:hAnsi="Calibri" w:cs="Calibri"/>
                <w:color w:val="000000"/>
              </w:rPr>
            </w:pPr>
            <w:r>
              <w:rPr>
                <w:rFonts w:ascii="Calibri" w:hAnsi="Calibri" w:cs="Calibri"/>
                <w:color w:val="000000"/>
              </w:rPr>
              <w:t>6/17/2021</w:t>
            </w:r>
          </w:p>
          <w:p w14:paraId="757237CD" w14:textId="77777777" w:rsidR="00747B38" w:rsidRDefault="00747B38" w:rsidP="009275E9">
            <w:pPr>
              <w:rPr>
                <w:rFonts w:ascii="Calibri" w:hAnsi="Calibri" w:cs="Calibri"/>
                <w:color w:val="000000"/>
              </w:rPr>
            </w:pPr>
          </w:p>
        </w:tc>
        <w:tc>
          <w:tcPr>
            <w:tcW w:w="584" w:type="pct"/>
          </w:tcPr>
          <w:p w14:paraId="39D3B360" w14:textId="77777777" w:rsidR="00747B38" w:rsidRDefault="00747B38" w:rsidP="009275E9">
            <w:pPr>
              <w:rPr>
                <w:rFonts w:ascii="Calibri" w:hAnsi="Calibri" w:cs="Calibri"/>
                <w:color w:val="000000"/>
              </w:rPr>
            </w:pPr>
            <w:r>
              <w:rPr>
                <w:rFonts w:ascii="Calibri" w:hAnsi="Calibri" w:cs="Calibri"/>
                <w:color w:val="000000"/>
              </w:rPr>
              <w:t>Online Session I</w:t>
            </w:r>
          </w:p>
          <w:p w14:paraId="0995461E" w14:textId="77777777" w:rsidR="00747B38" w:rsidRDefault="00747B38" w:rsidP="009275E9">
            <w:pPr>
              <w:rPr>
                <w:rFonts w:ascii="Calibri" w:hAnsi="Calibri" w:cs="Calibri"/>
                <w:color w:val="000000"/>
              </w:rPr>
            </w:pPr>
          </w:p>
        </w:tc>
      </w:tr>
      <w:tr w:rsidR="00747B38" w14:paraId="2A0689CD" w14:textId="77777777" w:rsidTr="00204DA0">
        <w:tc>
          <w:tcPr>
            <w:tcW w:w="713" w:type="pct"/>
          </w:tcPr>
          <w:p w14:paraId="705B0F0E" w14:textId="77777777" w:rsidR="00747B38" w:rsidRDefault="00747B38" w:rsidP="009275E9">
            <w:pPr>
              <w:rPr>
                <w:rFonts w:ascii="Calibri" w:hAnsi="Calibri" w:cs="Calibri"/>
                <w:color w:val="000000"/>
              </w:rPr>
            </w:pPr>
            <w:r>
              <w:rPr>
                <w:rFonts w:ascii="Calibri" w:hAnsi="Calibri" w:cs="Calibri"/>
                <w:color w:val="000000"/>
              </w:rPr>
              <w:t>HI-104-A</w:t>
            </w:r>
          </w:p>
          <w:p w14:paraId="705D8CA9" w14:textId="77777777" w:rsidR="00747B38" w:rsidRDefault="00747B38" w:rsidP="009275E9">
            <w:pPr>
              <w:rPr>
                <w:rFonts w:ascii="Calibri" w:hAnsi="Calibri" w:cs="Calibri"/>
                <w:color w:val="000000"/>
              </w:rPr>
            </w:pPr>
          </w:p>
        </w:tc>
        <w:tc>
          <w:tcPr>
            <w:tcW w:w="863" w:type="pct"/>
          </w:tcPr>
          <w:p w14:paraId="4FEA23E8" w14:textId="77777777" w:rsidR="00747B38" w:rsidRDefault="00747B38" w:rsidP="009275E9">
            <w:pPr>
              <w:rPr>
                <w:rFonts w:ascii="Calibri" w:hAnsi="Calibri" w:cs="Calibri"/>
                <w:color w:val="000000"/>
              </w:rPr>
            </w:pPr>
            <w:r>
              <w:rPr>
                <w:rFonts w:ascii="Calibri" w:hAnsi="Calibri" w:cs="Calibri"/>
                <w:color w:val="000000"/>
              </w:rPr>
              <w:t>Western Civilization II</w:t>
            </w:r>
          </w:p>
        </w:tc>
        <w:tc>
          <w:tcPr>
            <w:tcW w:w="802" w:type="pct"/>
          </w:tcPr>
          <w:p w14:paraId="64706680" w14:textId="77777777" w:rsidR="00747B38" w:rsidRDefault="00747B38" w:rsidP="009275E9">
            <w:pPr>
              <w:rPr>
                <w:rFonts w:ascii="Calibri" w:hAnsi="Calibri" w:cs="Calibri"/>
                <w:color w:val="000000"/>
              </w:rPr>
            </w:pPr>
          </w:p>
        </w:tc>
        <w:tc>
          <w:tcPr>
            <w:tcW w:w="641" w:type="pct"/>
          </w:tcPr>
          <w:p w14:paraId="471939EE" w14:textId="77777777" w:rsidR="00747B38" w:rsidRDefault="00747B38" w:rsidP="009275E9">
            <w:pPr>
              <w:rPr>
                <w:rFonts w:ascii="Calibri" w:hAnsi="Calibri" w:cs="Calibri"/>
                <w:color w:val="000000"/>
              </w:rPr>
            </w:pPr>
          </w:p>
        </w:tc>
        <w:tc>
          <w:tcPr>
            <w:tcW w:w="721" w:type="pct"/>
          </w:tcPr>
          <w:p w14:paraId="2DD03BD9" w14:textId="77777777" w:rsidR="00747B38" w:rsidRDefault="00747B38" w:rsidP="009275E9">
            <w:pPr>
              <w:rPr>
                <w:rFonts w:ascii="Calibri" w:hAnsi="Calibri" w:cs="Calibri"/>
                <w:color w:val="000000"/>
              </w:rPr>
            </w:pPr>
            <w:r>
              <w:rPr>
                <w:rFonts w:ascii="Calibri" w:hAnsi="Calibri" w:cs="Calibri"/>
                <w:color w:val="000000"/>
              </w:rPr>
              <w:t>5/17/2021</w:t>
            </w:r>
          </w:p>
          <w:p w14:paraId="2894CC40" w14:textId="77777777" w:rsidR="00747B38" w:rsidRDefault="00747B38" w:rsidP="009275E9">
            <w:pPr>
              <w:rPr>
                <w:rFonts w:ascii="Calibri" w:hAnsi="Calibri" w:cs="Calibri"/>
                <w:color w:val="000000"/>
              </w:rPr>
            </w:pPr>
          </w:p>
        </w:tc>
        <w:tc>
          <w:tcPr>
            <w:tcW w:w="675" w:type="pct"/>
          </w:tcPr>
          <w:p w14:paraId="6F6C739C" w14:textId="77777777" w:rsidR="00747B38" w:rsidRDefault="00747B38" w:rsidP="009275E9">
            <w:pPr>
              <w:rPr>
                <w:rFonts w:ascii="Calibri" w:hAnsi="Calibri" w:cs="Calibri"/>
                <w:color w:val="000000"/>
              </w:rPr>
            </w:pPr>
            <w:r>
              <w:rPr>
                <w:rFonts w:ascii="Calibri" w:hAnsi="Calibri" w:cs="Calibri"/>
                <w:color w:val="000000"/>
              </w:rPr>
              <w:t>7/31/2021</w:t>
            </w:r>
          </w:p>
          <w:p w14:paraId="2E9C2900" w14:textId="77777777" w:rsidR="00747B38" w:rsidRDefault="00747B38" w:rsidP="009275E9">
            <w:pPr>
              <w:rPr>
                <w:rFonts w:ascii="Calibri" w:hAnsi="Calibri" w:cs="Calibri"/>
                <w:color w:val="000000"/>
              </w:rPr>
            </w:pPr>
          </w:p>
        </w:tc>
        <w:tc>
          <w:tcPr>
            <w:tcW w:w="584" w:type="pct"/>
          </w:tcPr>
          <w:p w14:paraId="37DDAC42" w14:textId="77777777" w:rsidR="00747B38" w:rsidRDefault="00747B38" w:rsidP="009275E9">
            <w:pPr>
              <w:rPr>
                <w:rFonts w:ascii="Calibri" w:hAnsi="Calibri" w:cs="Calibri"/>
                <w:color w:val="000000"/>
              </w:rPr>
            </w:pPr>
            <w:r>
              <w:rPr>
                <w:rFonts w:ascii="Calibri" w:hAnsi="Calibri" w:cs="Calibri"/>
                <w:color w:val="000000"/>
              </w:rPr>
              <w:t>Online Session III</w:t>
            </w:r>
          </w:p>
          <w:p w14:paraId="4E262FD9" w14:textId="77777777" w:rsidR="00747B38" w:rsidRDefault="00747B38" w:rsidP="009275E9">
            <w:pPr>
              <w:rPr>
                <w:rFonts w:ascii="Calibri" w:hAnsi="Calibri" w:cs="Calibri"/>
                <w:color w:val="000000"/>
              </w:rPr>
            </w:pPr>
          </w:p>
        </w:tc>
      </w:tr>
      <w:tr w:rsidR="00747B38" w14:paraId="3F93F0DE" w14:textId="77777777" w:rsidTr="00204DA0">
        <w:tc>
          <w:tcPr>
            <w:tcW w:w="713" w:type="pct"/>
          </w:tcPr>
          <w:p w14:paraId="0460C71B" w14:textId="77777777" w:rsidR="00747B38" w:rsidRDefault="00747B38" w:rsidP="009275E9">
            <w:pPr>
              <w:rPr>
                <w:rFonts w:ascii="Calibri" w:hAnsi="Calibri" w:cs="Calibri"/>
                <w:color w:val="000000"/>
              </w:rPr>
            </w:pPr>
            <w:r>
              <w:rPr>
                <w:rFonts w:ascii="Calibri" w:hAnsi="Calibri" w:cs="Calibri"/>
                <w:color w:val="000000"/>
              </w:rPr>
              <w:t>HI-114-A</w:t>
            </w:r>
          </w:p>
          <w:p w14:paraId="0FC31809" w14:textId="77777777" w:rsidR="00747B38" w:rsidRDefault="00747B38" w:rsidP="009275E9">
            <w:pPr>
              <w:rPr>
                <w:rFonts w:ascii="Calibri" w:hAnsi="Calibri" w:cs="Calibri"/>
                <w:color w:val="000000"/>
              </w:rPr>
            </w:pPr>
          </w:p>
        </w:tc>
        <w:tc>
          <w:tcPr>
            <w:tcW w:w="863" w:type="pct"/>
          </w:tcPr>
          <w:p w14:paraId="4A7DDC76" w14:textId="77777777" w:rsidR="00747B38" w:rsidRDefault="00747B38" w:rsidP="009275E9">
            <w:pPr>
              <w:rPr>
                <w:rFonts w:ascii="Calibri" w:hAnsi="Calibri" w:cs="Calibri"/>
                <w:color w:val="000000"/>
              </w:rPr>
            </w:pPr>
            <w:r>
              <w:rPr>
                <w:rFonts w:ascii="Calibri" w:hAnsi="Calibri" w:cs="Calibri"/>
                <w:color w:val="000000"/>
              </w:rPr>
              <w:t>Introduction to World History</w:t>
            </w:r>
          </w:p>
        </w:tc>
        <w:tc>
          <w:tcPr>
            <w:tcW w:w="802" w:type="pct"/>
          </w:tcPr>
          <w:p w14:paraId="597F6C20" w14:textId="77777777" w:rsidR="00747B38" w:rsidRDefault="00747B38" w:rsidP="009275E9">
            <w:pPr>
              <w:rPr>
                <w:rFonts w:ascii="Calibri" w:hAnsi="Calibri" w:cs="Calibri"/>
                <w:color w:val="000000"/>
              </w:rPr>
            </w:pPr>
          </w:p>
        </w:tc>
        <w:tc>
          <w:tcPr>
            <w:tcW w:w="641" w:type="pct"/>
          </w:tcPr>
          <w:p w14:paraId="0863F446" w14:textId="77777777" w:rsidR="00747B38" w:rsidRDefault="00747B38" w:rsidP="009275E9">
            <w:pPr>
              <w:rPr>
                <w:rFonts w:ascii="Calibri" w:hAnsi="Calibri" w:cs="Calibri"/>
                <w:color w:val="000000"/>
              </w:rPr>
            </w:pPr>
          </w:p>
        </w:tc>
        <w:tc>
          <w:tcPr>
            <w:tcW w:w="721" w:type="pct"/>
          </w:tcPr>
          <w:p w14:paraId="7D9EE370" w14:textId="77777777" w:rsidR="00747B38" w:rsidRDefault="00747B38" w:rsidP="009275E9">
            <w:pPr>
              <w:rPr>
                <w:rFonts w:ascii="Calibri" w:hAnsi="Calibri" w:cs="Calibri"/>
                <w:color w:val="000000"/>
              </w:rPr>
            </w:pPr>
            <w:r>
              <w:rPr>
                <w:rFonts w:ascii="Calibri" w:hAnsi="Calibri" w:cs="Calibri"/>
                <w:color w:val="000000"/>
              </w:rPr>
              <w:t>6/28/2021</w:t>
            </w:r>
          </w:p>
          <w:p w14:paraId="538840DD" w14:textId="77777777" w:rsidR="00747B38" w:rsidRDefault="00747B38" w:rsidP="009275E9">
            <w:pPr>
              <w:rPr>
                <w:rFonts w:ascii="Calibri" w:hAnsi="Calibri" w:cs="Calibri"/>
                <w:color w:val="000000"/>
              </w:rPr>
            </w:pPr>
          </w:p>
        </w:tc>
        <w:tc>
          <w:tcPr>
            <w:tcW w:w="675" w:type="pct"/>
          </w:tcPr>
          <w:p w14:paraId="2D2D3DD2" w14:textId="77777777" w:rsidR="00747B38" w:rsidRDefault="00747B38" w:rsidP="009275E9">
            <w:pPr>
              <w:rPr>
                <w:rFonts w:ascii="Calibri" w:hAnsi="Calibri" w:cs="Calibri"/>
                <w:color w:val="000000"/>
              </w:rPr>
            </w:pPr>
            <w:r>
              <w:rPr>
                <w:rFonts w:ascii="Calibri" w:hAnsi="Calibri" w:cs="Calibri"/>
                <w:color w:val="000000"/>
              </w:rPr>
              <w:t>7/31/2021</w:t>
            </w:r>
          </w:p>
          <w:p w14:paraId="3BA96B78" w14:textId="77777777" w:rsidR="00747B38" w:rsidRDefault="00747B38" w:rsidP="009275E9">
            <w:pPr>
              <w:rPr>
                <w:rFonts w:ascii="Calibri" w:hAnsi="Calibri" w:cs="Calibri"/>
                <w:color w:val="000000"/>
              </w:rPr>
            </w:pPr>
          </w:p>
        </w:tc>
        <w:tc>
          <w:tcPr>
            <w:tcW w:w="584" w:type="pct"/>
          </w:tcPr>
          <w:p w14:paraId="6D8CADB0" w14:textId="77777777" w:rsidR="00747B38" w:rsidRDefault="00747B38" w:rsidP="009275E9">
            <w:pPr>
              <w:rPr>
                <w:rFonts w:ascii="Calibri" w:hAnsi="Calibri" w:cs="Calibri"/>
                <w:color w:val="000000"/>
              </w:rPr>
            </w:pPr>
            <w:r>
              <w:rPr>
                <w:rFonts w:ascii="Calibri" w:hAnsi="Calibri" w:cs="Calibri"/>
                <w:color w:val="000000"/>
              </w:rPr>
              <w:t>Online Session II</w:t>
            </w:r>
          </w:p>
          <w:p w14:paraId="48F023A3" w14:textId="77777777" w:rsidR="00747B38" w:rsidRDefault="00747B38" w:rsidP="009275E9">
            <w:pPr>
              <w:rPr>
                <w:rFonts w:ascii="Calibri" w:hAnsi="Calibri" w:cs="Calibri"/>
                <w:color w:val="000000"/>
              </w:rPr>
            </w:pPr>
          </w:p>
        </w:tc>
      </w:tr>
      <w:tr w:rsidR="00747B38" w14:paraId="25843529" w14:textId="77777777" w:rsidTr="00204DA0">
        <w:tc>
          <w:tcPr>
            <w:tcW w:w="713" w:type="pct"/>
          </w:tcPr>
          <w:p w14:paraId="212E1BBF" w14:textId="77777777" w:rsidR="00747B38" w:rsidRDefault="00747B38" w:rsidP="009275E9">
            <w:pPr>
              <w:rPr>
                <w:rFonts w:ascii="Calibri" w:hAnsi="Calibri" w:cs="Calibri"/>
                <w:color w:val="000000"/>
              </w:rPr>
            </w:pPr>
            <w:r>
              <w:rPr>
                <w:rFonts w:ascii="Calibri" w:hAnsi="Calibri" w:cs="Calibri"/>
                <w:color w:val="000000"/>
              </w:rPr>
              <w:t>POL-102-A</w:t>
            </w:r>
          </w:p>
          <w:p w14:paraId="00EB325A" w14:textId="77777777" w:rsidR="00747B38" w:rsidRDefault="00747B38" w:rsidP="009275E9">
            <w:pPr>
              <w:rPr>
                <w:rFonts w:ascii="Calibri" w:hAnsi="Calibri" w:cs="Calibri"/>
                <w:color w:val="000000"/>
              </w:rPr>
            </w:pPr>
          </w:p>
        </w:tc>
        <w:tc>
          <w:tcPr>
            <w:tcW w:w="863" w:type="pct"/>
          </w:tcPr>
          <w:p w14:paraId="59F75081" w14:textId="77777777" w:rsidR="00747B38" w:rsidRDefault="00747B38" w:rsidP="009275E9">
            <w:pPr>
              <w:rPr>
                <w:rFonts w:ascii="Calibri" w:hAnsi="Calibri" w:cs="Calibri"/>
                <w:color w:val="000000"/>
              </w:rPr>
            </w:pPr>
            <w:r>
              <w:rPr>
                <w:rFonts w:ascii="Calibri" w:hAnsi="Calibri" w:cs="Calibri"/>
                <w:color w:val="000000"/>
              </w:rPr>
              <w:t>International Relations</w:t>
            </w:r>
          </w:p>
        </w:tc>
        <w:tc>
          <w:tcPr>
            <w:tcW w:w="802" w:type="pct"/>
          </w:tcPr>
          <w:p w14:paraId="7FD84C56" w14:textId="77777777" w:rsidR="00747B38" w:rsidRDefault="00747B38" w:rsidP="009275E9">
            <w:pPr>
              <w:rPr>
                <w:rFonts w:ascii="Calibri" w:hAnsi="Calibri" w:cs="Calibri"/>
                <w:color w:val="000000"/>
              </w:rPr>
            </w:pPr>
            <w:r>
              <w:rPr>
                <w:rFonts w:ascii="Calibri" w:hAnsi="Calibri" w:cs="Calibri"/>
                <w:color w:val="000000"/>
              </w:rPr>
              <w:t>Monday, Wednesday, Thursday</w:t>
            </w:r>
          </w:p>
        </w:tc>
        <w:tc>
          <w:tcPr>
            <w:tcW w:w="641" w:type="pct"/>
          </w:tcPr>
          <w:p w14:paraId="27F584FE" w14:textId="77777777" w:rsidR="00747B38" w:rsidRDefault="00747B38" w:rsidP="009275E9">
            <w:pPr>
              <w:rPr>
                <w:rFonts w:ascii="Calibri" w:hAnsi="Calibri" w:cs="Calibri"/>
                <w:color w:val="000000"/>
              </w:rPr>
            </w:pPr>
            <w:r>
              <w:rPr>
                <w:rFonts w:ascii="Calibri" w:hAnsi="Calibri" w:cs="Calibri"/>
                <w:color w:val="000000"/>
              </w:rPr>
              <w:t>01:00PM - 04:00PM</w:t>
            </w:r>
          </w:p>
          <w:p w14:paraId="10FBC098" w14:textId="77777777" w:rsidR="00747B38" w:rsidRDefault="00747B38" w:rsidP="009275E9">
            <w:pPr>
              <w:rPr>
                <w:rFonts w:ascii="Calibri" w:hAnsi="Calibri" w:cs="Calibri"/>
                <w:color w:val="000000"/>
              </w:rPr>
            </w:pPr>
          </w:p>
        </w:tc>
        <w:tc>
          <w:tcPr>
            <w:tcW w:w="721" w:type="pct"/>
          </w:tcPr>
          <w:p w14:paraId="2518432A" w14:textId="77777777" w:rsidR="00747B38" w:rsidRDefault="00747B38" w:rsidP="009275E9">
            <w:pPr>
              <w:rPr>
                <w:rFonts w:ascii="Calibri" w:hAnsi="Calibri" w:cs="Calibri"/>
                <w:color w:val="000000"/>
              </w:rPr>
            </w:pPr>
            <w:r>
              <w:rPr>
                <w:rFonts w:ascii="Calibri" w:hAnsi="Calibri" w:cs="Calibri"/>
                <w:color w:val="000000"/>
              </w:rPr>
              <w:t>5/17/2021</w:t>
            </w:r>
          </w:p>
          <w:p w14:paraId="2ED561B9" w14:textId="77777777" w:rsidR="00747B38" w:rsidRDefault="00747B38" w:rsidP="009275E9">
            <w:pPr>
              <w:rPr>
                <w:rFonts w:ascii="Calibri" w:hAnsi="Calibri" w:cs="Calibri"/>
                <w:color w:val="000000"/>
              </w:rPr>
            </w:pPr>
          </w:p>
        </w:tc>
        <w:tc>
          <w:tcPr>
            <w:tcW w:w="675" w:type="pct"/>
          </w:tcPr>
          <w:p w14:paraId="4B12CA47" w14:textId="77777777" w:rsidR="00747B38" w:rsidRDefault="00747B38" w:rsidP="009275E9">
            <w:pPr>
              <w:rPr>
                <w:rFonts w:ascii="Calibri" w:hAnsi="Calibri" w:cs="Calibri"/>
                <w:color w:val="000000"/>
              </w:rPr>
            </w:pPr>
            <w:r>
              <w:rPr>
                <w:rFonts w:ascii="Calibri" w:hAnsi="Calibri" w:cs="Calibri"/>
                <w:color w:val="000000"/>
              </w:rPr>
              <w:t>6/17/2021</w:t>
            </w:r>
          </w:p>
          <w:p w14:paraId="2AE6D7FE" w14:textId="77777777" w:rsidR="00747B38" w:rsidRDefault="00747B38" w:rsidP="009275E9">
            <w:pPr>
              <w:rPr>
                <w:rFonts w:ascii="Calibri" w:hAnsi="Calibri" w:cs="Calibri"/>
                <w:color w:val="000000"/>
              </w:rPr>
            </w:pPr>
          </w:p>
        </w:tc>
        <w:tc>
          <w:tcPr>
            <w:tcW w:w="584" w:type="pct"/>
          </w:tcPr>
          <w:p w14:paraId="74F8E8B6" w14:textId="77777777" w:rsidR="00747B38" w:rsidRDefault="00747B38" w:rsidP="009275E9">
            <w:pPr>
              <w:rPr>
                <w:rFonts w:ascii="Calibri" w:hAnsi="Calibri" w:cs="Calibri"/>
                <w:color w:val="000000"/>
              </w:rPr>
            </w:pPr>
            <w:r>
              <w:rPr>
                <w:rFonts w:ascii="Calibri" w:hAnsi="Calibri" w:cs="Calibri"/>
                <w:color w:val="000000"/>
              </w:rPr>
              <w:t>Hybrid-Main Campus Session I</w:t>
            </w:r>
          </w:p>
          <w:p w14:paraId="0C048C3A" w14:textId="77777777" w:rsidR="00747B38" w:rsidRDefault="00747B38" w:rsidP="009275E9">
            <w:pPr>
              <w:rPr>
                <w:rFonts w:ascii="Calibri" w:hAnsi="Calibri" w:cs="Calibri"/>
                <w:color w:val="000000"/>
              </w:rPr>
            </w:pPr>
          </w:p>
        </w:tc>
      </w:tr>
      <w:tr w:rsidR="00747B38" w14:paraId="299CC36A" w14:textId="77777777" w:rsidTr="00204DA0">
        <w:tc>
          <w:tcPr>
            <w:tcW w:w="713" w:type="pct"/>
          </w:tcPr>
          <w:p w14:paraId="5BF82030" w14:textId="77777777" w:rsidR="00747B38" w:rsidRDefault="00747B38" w:rsidP="009275E9">
            <w:pPr>
              <w:rPr>
                <w:rFonts w:ascii="Calibri" w:hAnsi="Calibri" w:cs="Calibri"/>
                <w:color w:val="000000"/>
              </w:rPr>
            </w:pPr>
            <w:r>
              <w:rPr>
                <w:rFonts w:ascii="Calibri" w:hAnsi="Calibri" w:cs="Calibri"/>
                <w:color w:val="000000"/>
              </w:rPr>
              <w:t>PSY-101-A</w:t>
            </w:r>
          </w:p>
          <w:p w14:paraId="58F7B76A" w14:textId="77777777" w:rsidR="00747B38" w:rsidRDefault="00747B38" w:rsidP="009275E9">
            <w:pPr>
              <w:rPr>
                <w:rFonts w:ascii="Calibri" w:hAnsi="Calibri" w:cs="Calibri"/>
                <w:color w:val="000000"/>
              </w:rPr>
            </w:pPr>
          </w:p>
        </w:tc>
        <w:tc>
          <w:tcPr>
            <w:tcW w:w="863" w:type="pct"/>
          </w:tcPr>
          <w:p w14:paraId="32443F84" w14:textId="77777777" w:rsidR="00747B38" w:rsidRDefault="00747B38" w:rsidP="009275E9">
            <w:pPr>
              <w:rPr>
                <w:rFonts w:ascii="Calibri" w:hAnsi="Calibri" w:cs="Calibri"/>
                <w:color w:val="000000"/>
              </w:rPr>
            </w:pPr>
            <w:r>
              <w:rPr>
                <w:rFonts w:ascii="Calibri" w:hAnsi="Calibri" w:cs="Calibri"/>
                <w:color w:val="000000"/>
              </w:rPr>
              <w:t>General Psychology</w:t>
            </w:r>
          </w:p>
        </w:tc>
        <w:tc>
          <w:tcPr>
            <w:tcW w:w="802" w:type="pct"/>
          </w:tcPr>
          <w:p w14:paraId="7F4574E7" w14:textId="77777777" w:rsidR="00747B38" w:rsidRDefault="00747B38" w:rsidP="009275E9">
            <w:pPr>
              <w:rPr>
                <w:rFonts w:ascii="Calibri" w:hAnsi="Calibri" w:cs="Calibri"/>
                <w:color w:val="000000"/>
              </w:rPr>
            </w:pPr>
          </w:p>
        </w:tc>
        <w:tc>
          <w:tcPr>
            <w:tcW w:w="641" w:type="pct"/>
          </w:tcPr>
          <w:p w14:paraId="26A2CCD6" w14:textId="77777777" w:rsidR="00747B38" w:rsidRDefault="00747B38" w:rsidP="009275E9">
            <w:pPr>
              <w:rPr>
                <w:rFonts w:ascii="Calibri" w:hAnsi="Calibri" w:cs="Calibri"/>
                <w:color w:val="000000"/>
              </w:rPr>
            </w:pPr>
          </w:p>
        </w:tc>
        <w:tc>
          <w:tcPr>
            <w:tcW w:w="721" w:type="pct"/>
          </w:tcPr>
          <w:p w14:paraId="4E98FE97" w14:textId="77777777" w:rsidR="00747B38" w:rsidRDefault="00747B38" w:rsidP="009275E9">
            <w:pPr>
              <w:rPr>
                <w:rFonts w:ascii="Calibri" w:hAnsi="Calibri" w:cs="Calibri"/>
                <w:color w:val="000000"/>
              </w:rPr>
            </w:pPr>
            <w:r>
              <w:rPr>
                <w:rFonts w:ascii="Calibri" w:hAnsi="Calibri" w:cs="Calibri"/>
                <w:color w:val="000000"/>
              </w:rPr>
              <w:t>5/17/2021</w:t>
            </w:r>
          </w:p>
          <w:p w14:paraId="5E6BC051" w14:textId="77777777" w:rsidR="00747B38" w:rsidRDefault="00747B38" w:rsidP="009275E9">
            <w:pPr>
              <w:rPr>
                <w:rFonts w:ascii="Calibri" w:hAnsi="Calibri" w:cs="Calibri"/>
                <w:color w:val="000000"/>
              </w:rPr>
            </w:pPr>
          </w:p>
        </w:tc>
        <w:tc>
          <w:tcPr>
            <w:tcW w:w="675" w:type="pct"/>
          </w:tcPr>
          <w:p w14:paraId="66BDDEFB" w14:textId="77777777" w:rsidR="00747B38" w:rsidRDefault="00747B38" w:rsidP="009275E9">
            <w:pPr>
              <w:rPr>
                <w:rFonts w:ascii="Calibri" w:hAnsi="Calibri" w:cs="Calibri"/>
                <w:color w:val="000000"/>
              </w:rPr>
            </w:pPr>
            <w:r>
              <w:rPr>
                <w:rFonts w:ascii="Calibri" w:hAnsi="Calibri" w:cs="Calibri"/>
                <w:color w:val="000000"/>
              </w:rPr>
              <w:t>7/31/2021</w:t>
            </w:r>
          </w:p>
          <w:p w14:paraId="1D20312E" w14:textId="77777777" w:rsidR="00747B38" w:rsidRDefault="00747B38" w:rsidP="009275E9">
            <w:pPr>
              <w:rPr>
                <w:rFonts w:ascii="Calibri" w:hAnsi="Calibri" w:cs="Calibri"/>
                <w:color w:val="000000"/>
              </w:rPr>
            </w:pPr>
          </w:p>
        </w:tc>
        <w:tc>
          <w:tcPr>
            <w:tcW w:w="584" w:type="pct"/>
          </w:tcPr>
          <w:p w14:paraId="770B7E0F" w14:textId="77777777" w:rsidR="00747B38" w:rsidRDefault="00747B38" w:rsidP="009275E9">
            <w:pPr>
              <w:rPr>
                <w:rFonts w:ascii="Calibri" w:hAnsi="Calibri" w:cs="Calibri"/>
                <w:color w:val="000000"/>
              </w:rPr>
            </w:pPr>
            <w:r>
              <w:rPr>
                <w:rFonts w:ascii="Calibri" w:hAnsi="Calibri" w:cs="Calibri"/>
                <w:color w:val="000000"/>
              </w:rPr>
              <w:t>Online Session III</w:t>
            </w:r>
          </w:p>
          <w:p w14:paraId="0EF0092D" w14:textId="77777777" w:rsidR="00747B38" w:rsidRDefault="00747B38" w:rsidP="009275E9">
            <w:pPr>
              <w:rPr>
                <w:rFonts w:ascii="Calibri" w:hAnsi="Calibri" w:cs="Calibri"/>
                <w:color w:val="000000"/>
              </w:rPr>
            </w:pPr>
          </w:p>
        </w:tc>
      </w:tr>
      <w:tr w:rsidR="00747B38" w14:paraId="4DD227CB" w14:textId="77777777" w:rsidTr="00204DA0">
        <w:tc>
          <w:tcPr>
            <w:tcW w:w="713" w:type="pct"/>
          </w:tcPr>
          <w:p w14:paraId="7E017898" w14:textId="77777777" w:rsidR="00747B38" w:rsidRDefault="00747B38" w:rsidP="009275E9">
            <w:pPr>
              <w:rPr>
                <w:rFonts w:ascii="Calibri" w:hAnsi="Calibri" w:cs="Calibri"/>
                <w:color w:val="000000"/>
              </w:rPr>
            </w:pPr>
            <w:r>
              <w:rPr>
                <w:rFonts w:ascii="Calibri" w:hAnsi="Calibri" w:cs="Calibri"/>
                <w:color w:val="000000"/>
              </w:rPr>
              <w:t>PSY-110-A</w:t>
            </w:r>
          </w:p>
          <w:p w14:paraId="197C5D2D" w14:textId="77777777" w:rsidR="00747B38" w:rsidRDefault="00747B38" w:rsidP="009275E9">
            <w:pPr>
              <w:rPr>
                <w:rFonts w:ascii="Calibri" w:hAnsi="Calibri" w:cs="Calibri"/>
                <w:color w:val="000000"/>
              </w:rPr>
            </w:pPr>
          </w:p>
        </w:tc>
        <w:tc>
          <w:tcPr>
            <w:tcW w:w="863" w:type="pct"/>
          </w:tcPr>
          <w:p w14:paraId="530F47DC" w14:textId="77777777" w:rsidR="00747B38" w:rsidRDefault="00747B38" w:rsidP="009275E9">
            <w:pPr>
              <w:rPr>
                <w:rFonts w:ascii="Calibri" w:hAnsi="Calibri" w:cs="Calibri"/>
                <w:color w:val="000000"/>
              </w:rPr>
            </w:pPr>
            <w:r>
              <w:rPr>
                <w:rFonts w:ascii="Calibri" w:hAnsi="Calibri" w:cs="Calibri"/>
                <w:color w:val="000000"/>
              </w:rPr>
              <w:t>Human Growth and Development</w:t>
            </w:r>
          </w:p>
        </w:tc>
        <w:tc>
          <w:tcPr>
            <w:tcW w:w="802" w:type="pct"/>
          </w:tcPr>
          <w:p w14:paraId="0C44ABD3" w14:textId="77777777" w:rsidR="00747B38" w:rsidRDefault="00747B38" w:rsidP="009275E9">
            <w:pPr>
              <w:rPr>
                <w:rFonts w:ascii="Calibri" w:hAnsi="Calibri" w:cs="Calibri"/>
                <w:color w:val="000000"/>
              </w:rPr>
            </w:pPr>
          </w:p>
        </w:tc>
        <w:tc>
          <w:tcPr>
            <w:tcW w:w="641" w:type="pct"/>
          </w:tcPr>
          <w:p w14:paraId="41807C84" w14:textId="77777777" w:rsidR="00747B38" w:rsidRDefault="00747B38" w:rsidP="009275E9">
            <w:pPr>
              <w:rPr>
                <w:rFonts w:ascii="Calibri" w:hAnsi="Calibri" w:cs="Calibri"/>
                <w:color w:val="000000"/>
              </w:rPr>
            </w:pPr>
          </w:p>
        </w:tc>
        <w:tc>
          <w:tcPr>
            <w:tcW w:w="721" w:type="pct"/>
          </w:tcPr>
          <w:p w14:paraId="7935BD00" w14:textId="77777777" w:rsidR="00747B38" w:rsidRDefault="00747B38" w:rsidP="009275E9">
            <w:pPr>
              <w:rPr>
                <w:rFonts w:ascii="Calibri" w:hAnsi="Calibri" w:cs="Calibri"/>
                <w:color w:val="000000"/>
              </w:rPr>
            </w:pPr>
            <w:r>
              <w:rPr>
                <w:rFonts w:ascii="Calibri" w:hAnsi="Calibri" w:cs="Calibri"/>
                <w:color w:val="000000"/>
              </w:rPr>
              <w:t>5/17/2021</w:t>
            </w:r>
          </w:p>
          <w:p w14:paraId="1DA09C2B" w14:textId="77777777" w:rsidR="00747B38" w:rsidRDefault="00747B38" w:rsidP="009275E9">
            <w:pPr>
              <w:rPr>
                <w:rFonts w:ascii="Calibri" w:hAnsi="Calibri" w:cs="Calibri"/>
                <w:color w:val="000000"/>
              </w:rPr>
            </w:pPr>
          </w:p>
        </w:tc>
        <w:tc>
          <w:tcPr>
            <w:tcW w:w="675" w:type="pct"/>
          </w:tcPr>
          <w:p w14:paraId="3593D824" w14:textId="77777777" w:rsidR="00747B38" w:rsidRDefault="00747B38" w:rsidP="009275E9">
            <w:pPr>
              <w:rPr>
                <w:rFonts w:ascii="Calibri" w:hAnsi="Calibri" w:cs="Calibri"/>
                <w:color w:val="000000"/>
              </w:rPr>
            </w:pPr>
            <w:r>
              <w:rPr>
                <w:rFonts w:ascii="Calibri" w:hAnsi="Calibri" w:cs="Calibri"/>
                <w:color w:val="000000"/>
              </w:rPr>
              <w:t>7/31/2021</w:t>
            </w:r>
          </w:p>
          <w:p w14:paraId="03D7B19A" w14:textId="77777777" w:rsidR="00747B38" w:rsidRDefault="00747B38" w:rsidP="009275E9">
            <w:pPr>
              <w:rPr>
                <w:rFonts w:ascii="Calibri" w:hAnsi="Calibri" w:cs="Calibri"/>
                <w:color w:val="000000"/>
              </w:rPr>
            </w:pPr>
          </w:p>
        </w:tc>
        <w:tc>
          <w:tcPr>
            <w:tcW w:w="584" w:type="pct"/>
          </w:tcPr>
          <w:p w14:paraId="04C5103B" w14:textId="77777777" w:rsidR="00747B38" w:rsidRDefault="00747B38" w:rsidP="009275E9">
            <w:pPr>
              <w:rPr>
                <w:rFonts w:ascii="Calibri" w:hAnsi="Calibri" w:cs="Calibri"/>
                <w:color w:val="000000"/>
              </w:rPr>
            </w:pPr>
            <w:r>
              <w:rPr>
                <w:rFonts w:ascii="Calibri" w:hAnsi="Calibri" w:cs="Calibri"/>
                <w:color w:val="000000"/>
              </w:rPr>
              <w:t>Online Session III</w:t>
            </w:r>
          </w:p>
          <w:p w14:paraId="170C4C27" w14:textId="77777777" w:rsidR="00747B38" w:rsidRDefault="00747B38" w:rsidP="009275E9">
            <w:pPr>
              <w:rPr>
                <w:rFonts w:ascii="Calibri" w:hAnsi="Calibri" w:cs="Calibri"/>
                <w:color w:val="000000"/>
              </w:rPr>
            </w:pPr>
          </w:p>
        </w:tc>
      </w:tr>
      <w:tr w:rsidR="00747B38" w14:paraId="25A079AA" w14:textId="77777777" w:rsidTr="00204DA0">
        <w:tc>
          <w:tcPr>
            <w:tcW w:w="713" w:type="pct"/>
          </w:tcPr>
          <w:p w14:paraId="124D765C" w14:textId="77777777" w:rsidR="00747B38" w:rsidRDefault="00747B38" w:rsidP="009275E9">
            <w:pPr>
              <w:rPr>
                <w:rFonts w:ascii="Calibri" w:hAnsi="Calibri" w:cs="Calibri"/>
                <w:color w:val="000000"/>
              </w:rPr>
            </w:pPr>
            <w:r>
              <w:rPr>
                <w:rFonts w:ascii="Calibri" w:hAnsi="Calibri" w:cs="Calibri"/>
                <w:color w:val="000000"/>
              </w:rPr>
              <w:t>SOC-131-A</w:t>
            </w:r>
          </w:p>
          <w:p w14:paraId="40C25235" w14:textId="77777777" w:rsidR="00747B38" w:rsidRDefault="00747B38" w:rsidP="009275E9">
            <w:pPr>
              <w:rPr>
                <w:rFonts w:ascii="Calibri" w:hAnsi="Calibri" w:cs="Calibri"/>
                <w:color w:val="000000"/>
              </w:rPr>
            </w:pPr>
          </w:p>
        </w:tc>
        <w:tc>
          <w:tcPr>
            <w:tcW w:w="863" w:type="pct"/>
          </w:tcPr>
          <w:p w14:paraId="79D88A3A" w14:textId="77777777" w:rsidR="00747B38" w:rsidRDefault="00747B38" w:rsidP="009275E9">
            <w:pPr>
              <w:rPr>
                <w:rFonts w:ascii="Calibri" w:hAnsi="Calibri" w:cs="Calibri"/>
                <w:color w:val="000000"/>
              </w:rPr>
            </w:pPr>
            <w:r>
              <w:rPr>
                <w:rFonts w:ascii="Calibri" w:hAnsi="Calibri" w:cs="Calibri"/>
                <w:color w:val="000000"/>
              </w:rPr>
              <w:t>Principles of Sociology in Global Perspective</w:t>
            </w:r>
          </w:p>
        </w:tc>
        <w:tc>
          <w:tcPr>
            <w:tcW w:w="802" w:type="pct"/>
          </w:tcPr>
          <w:p w14:paraId="033BBE26" w14:textId="77777777" w:rsidR="00747B38" w:rsidRDefault="00747B38" w:rsidP="009275E9">
            <w:pPr>
              <w:rPr>
                <w:rFonts w:ascii="Calibri" w:hAnsi="Calibri" w:cs="Calibri"/>
                <w:color w:val="000000"/>
              </w:rPr>
            </w:pPr>
            <w:r>
              <w:rPr>
                <w:rFonts w:ascii="Calibri" w:hAnsi="Calibri" w:cs="Calibri"/>
                <w:color w:val="000000"/>
              </w:rPr>
              <w:t>Monday, Wednesday, Thursday</w:t>
            </w:r>
          </w:p>
        </w:tc>
        <w:tc>
          <w:tcPr>
            <w:tcW w:w="641" w:type="pct"/>
          </w:tcPr>
          <w:p w14:paraId="25FA5AA6" w14:textId="77777777" w:rsidR="00747B38" w:rsidRDefault="00747B38" w:rsidP="009275E9">
            <w:pPr>
              <w:rPr>
                <w:rFonts w:ascii="Calibri" w:hAnsi="Calibri" w:cs="Calibri"/>
                <w:color w:val="000000"/>
              </w:rPr>
            </w:pPr>
            <w:r>
              <w:rPr>
                <w:rFonts w:ascii="Calibri" w:hAnsi="Calibri" w:cs="Calibri"/>
                <w:color w:val="000000"/>
              </w:rPr>
              <w:t>01:00PM - 04:00PM</w:t>
            </w:r>
          </w:p>
          <w:p w14:paraId="1074578B" w14:textId="77777777" w:rsidR="00747B38" w:rsidRDefault="00747B38" w:rsidP="009275E9">
            <w:pPr>
              <w:rPr>
                <w:rFonts w:ascii="Calibri" w:hAnsi="Calibri" w:cs="Calibri"/>
                <w:color w:val="000000"/>
              </w:rPr>
            </w:pPr>
          </w:p>
        </w:tc>
        <w:tc>
          <w:tcPr>
            <w:tcW w:w="721" w:type="pct"/>
          </w:tcPr>
          <w:p w14:paraId="5A4F33AE" w14:textId="77777777" w:rsidR="00747B38" w:rsidRDefault="00747B38" w:rsidP="009275E9">
            <w:pPr>
              <w:rPr>
                <w:rFonts w:ascii="Calibri" w:hAnsi="Calibri" w:cs="Calibri"/>
                <w:color w:val="000000"/>
              </w:rPr>
            </w:pPr>
            <w:r>
              <w:rPr>
                <w:rFonts w:ascii="Calibri" w:hAnsi="Calibri" w:cs="Calibri"/>
                <w:color w:val="000000"/>
              </w:rPr>
              <w:t>5/17/2021</w:t>
            </w:r>
          </w:p>
        </w:tc>
        <w:tc>
          <w:tcPr>
            <w:tcW w:w="675" w:type="pct"/>
          </w:tcPr>
          <w:p w14:paraId="2B7E7F4A" w14:textId="77777777" w:rsidR="00747B38" w:rsidRDefault="00747B38" w:rsidP="009275E9">
            <w:pPr>
              <w:rPr>
                <w:rFonts w:ascii="Calibri" w:hAnsi="Calibri" w:cs="Calibri"/>
                <w:color w:val="000000"/>
              </w:rPr>
            </w:pPr>
            <w:r>
              <w:rPr>
                <w:rFonts w:ascii="Calibri" w:hAnsi="Calibri" w:cs="Calibri"/>
                <w:color w:val="000000"/>
              </w:rPr>
              <w:t>6/17/2021</w:t>
            </w:r>
          </w:p>
          <w:p w14:paraId="2EE614FF" w14:textId="77777777" w:rsidR="00747B38" w:rsidRDefault="00747B38" w:rsidP="009275E9">
            <w:pPr>
              <w:rPr>
                <w:rFonts w:ascii="Calibri" w:hAnsi="Calibri" w:cs="Calibri"/>
                <w:color w:val="000000"/>
              </w:rPr>
            </w:pPr>
          </w:p>
        </w:tc>
        <w:tc>
          <w:tcPr>
            <w:tcW w:w="584" w:type="pct"/>
          </w:tcPr>
          <w:p w14:paraId="4BC04FAE" w14:textId="77777777" w:rsidR="00747B38" w:rsidRDefault="00747B38" w:rsidP="009275E9">
            <w:pPr>
              <w:rPr>
                <w:rFonts w:ascii="Calibri" w:hAnsi="Calibri" w:cs="Calibri"/>
                <w:color w:val="000000"/>
              </w:rPr>
            </w:pPr>
            <w:r>
              <w:rPr>
                <w:rFonts w:ascii="Calibri" w:hAnsi="Calibri" w:cs="Calibri"/>
                <w:color w:val="000000"/>
              </w:rPr>
              <w:t>Online Session I</w:t>
            </w:r>
          </w:p>
          <w:p w14:paraId="2BBDA645" w14:textId="77777777" w:rsidR="00747B38" w:rsidRDefault="00747B38" w:rsidP="009275E9">
            <w:pPr>
              <w:rPr>
                <w:rFonts w:ascii="Calibri" w:hAnsi="Calibri" w:cs="Calibri"/>
                <w:color w:val="000000"/>
              </w:rPr>
            </w:pPr>
          </w:p>
        </w:tc>
      </w:tr>
      <w:tr w:rsidR="00747B38" w14:paraId="59CC8943" w14:textId="77777777" w:rsidTr="00204DA0">
        <w:tc>
          <w:tcPr>
            <w:tcW w:w="713" w:type="pct"/>
          </w:tcPr>
          <w:p w14:paraId="18682502" w14:textId="77777777" w:rsidR="00747B38" w:rsidRDefault="00747B38" w:rsidP="009275E9">
            <w:pPr>
              <w:rPr>
                <w:rFonts w:ascii="Calibri" w:hAnsi="Calibri" w:cs="Calibri"/>
                <w:color w:val="000000"/>
              </w:rPr>
            </w:pPr>
            <w:r>
              <w:rPr>
                <w:rFonts w:ascii="Calibri" w:hAnsi="Calibri" w:cs="Calibri"/>
                <w:color w:val="000000"/>
              </w:rPr>
              <w:t>SOC-131-B</w:t>
            </w:r>
          </w:p>
          <w:p w14:paraId="6E6084AE" w14:textId="77777777" w:rsidR="00747B38" w:rsidRDefault="00747B38" w:rsidP="009275E9">
            <w:pPr>
              <w:rPr>
                <w:rFonts w:ascii="Calibri" w:hAnsi="Calibri" w:cs="Calibri"/>
                <w:color w:val="000000"/>
              </w:rPr>
            </w:pPr>
          </w:p>
        </w:tc>
        <w:tc>
          <w:tcPr>
            <w:tcW w:w="863" w:type="pct"/>
          </w:tcPr>
          <w:p w14:paraId="07CF07F1" w14:textId="77777777" w:rsidR="00747B38" w:rsidRDefault="00747B38" w:rsidP="009275E9">
            <w:pPr>
              <w:rPr>
                <w:rFonts w:ascii="Calibri" w:hAnsi="Calibri" w:cs="Calibri"/>
                <w:color w:val="000000"/>
              </w:rPr>
            </w:pPr>
            <w:r>
              <w:rPr>
                <w:rFonts w:ascii="Calibri" w:hAnsi="Calibri" w:cs="Calibri"/>
                <w:color w:val="000000"/>
              </w:rPr>
              <w:t>Principles of Sociology in Global Perspective</w:t>
            </w:r>
          </w:p>
        </w:tc>
        <w:tc>
          <w:tcPr>
            <w:tcW w:w="802" w:type="pct"/>
          </w:tcPr>
          <w:p w14:paraId="2C705E6D" w14:textId="77777777" w:rsidR="00747B38" w:rsidRDefault="00747B38" w:rsidP="009275E9">
            <w:pPr>
              <w:rPr>
                <w:rFonts w:ascii="Calibri" w:hAnsi="Calibri" w:cs="Calibri"/>
                <w:color w:val="000000"/>
              </w:rPr>
            </w:pPr>
          </w:p>
        </w:tc>
        <w:tc>
          <w:tcPr>
            <w:tcW w:w="641" w:type="pct"/>
          </w:tcPr>
          <w:p w14:paraId="6DE34613" w14:textId="77777777" w:rsidR="00747B38" w:rsidRDefault="00747B38" w:rsidP="009275E9">
            <w:pPr>
              <w:rPr>
                <w:rFonts w:ascii="Calibri" w:hAnsi="Calibri" w:cs="Calibri"/>
                <w:color w:val="000000"/>
              </w:rPr>
            </w:pPr>
          </w:p>
        </w:tc>
        <w:tc>
          <w:tcPr>
            <w:tcW w:w="721" w:type="pct"/>
          </w:tcPr>
          <w:p w14:paraId="430435DF" w14:textId="77777777" w:rsidR="00747B38" w:rsidRDefault="00747B38" w:rsidP="009275E9">
            <w:pPr>
              <w:rPr>
                <w:rFonts w:ascii="Calibri" w:hAnsi="Calibri" w:cs="Calibri"/>
                <w:color w:val="000000"/>
              </w:rPr>
            </w:pPr>
            <w:r>
              <w:rPr>
                <w:rFonts w:ascii="Calibri" w:hAnsi="Calibri" w:cs="Calibri"/>
                <w:color w:val="000000"/>
              </w:rPr>
              <w:t>6/28/2021</w:t>
            </w:r>
          </w:p>
          <w:p w14:paraId="1393864E" w14:textId="77777777" w:rsidR="00747B38" w:rsidRDefault="00747B38" w:rsidP="009275E9">
            <w:pPr>
              <w:rPr>
                <w:rFonts w:ascii="Calibri" w:hAnsi="Calibri" w:cs="Calibri"/>
                <w:color w:val="000000"/>
              </w:rPr>
            </w:pPr>
          </w:p>
        </w:tc>
        <w:tc>
          <w:tcPr>
            <w:tcW w:w="675" w:type="pct"/>
          </w:tcPr>
          <w:p w14:paraId="1D940D18" w14:textId="77777777" w:rsidR="00747B38" w:rsidRDefault="00747B38" w:rsidP="009275E9">
            <w:pPr>
              <w:rPr>
                <w:rFonts w:ascii="Calibri" w:hAnsi="Calibri" w:cs="Calibri"/>
                <w:color w:val="000000"/>
              </w:rPr>
            </w:pPr>
            <w:r>
              <w:rPr>
                <w:rFonts w:ascii="Calibri" w:hAnsi="Calibri" w:cs="Calibri"/>
                <w:color w:val="000000"/>
              </w:rPr>
              <w:t>7/31/2021</w:t>
            </w:r>
          </w:p>
          <w:p w14:paraId="53C71262" w14:textId="77777777" w:rsidR="00747B38" w:rsidRDefault="00747B38" w:rsidP="009275E9">
            <w:pPr>
              <w:rPr>
                <w:rFonts w:ascii="Calibri" w:hAnsi="Calibri" w:cs="Calibri"/>
                <w:color w:val="000000"/>
              </w:rPr>
            </w:pPr>
          </w:p>
        </w:tc>
        <w:tc>
          <w:tcPr>
            <w:tcW w:w="584" w:type="pct"/>
          </w:tcPr>
          <w:p w14:paraId="17190A14" w14:textId="77777777" w:rsidR="00747B38" w:rsidRDefault="00747B38" w:rsidP="009275E9">
            <w:pPr>
              <w:rPr>
                <w:rFonts w:ascii="Calibri" w:hAnsi="Calibri" w:cs="Calibri"/>
                <w:color w:val="000000"/>
              </w:rPr>
            </w:pPr>
            <w:r>
              <w:rPr>
                <w:rFonts w:ascii="Calibri" w:hAnsi="Calibri" w:cs="Calibri"/>
                <w:color w:val="000000"/>
              </w:rPr>
              <w:t>Online Session II</w:t>
            </w:r>
          </w:p>
          <w:p w14:paraId="36A457E4" w14:textId="77777777" w:rsidR="00747B38" w:rsidRDefault="00747B38" w:rsidP="009275E9">
            <w:pPr>
              <w:rPr>
                <w:rFonts w:ascii="Calibri" w:hAnsi="Calibri" w:cs="Calibri"/>
                <w:color w:val="000000"/>
              </w:rPr>
            </w:pPr>
          </w:p>
        </w:tc>
      </w:tr>
    </w:tbl>
    <w:p w14:paraId="16BABB77" w14:textId="77777777" w:rsidR="009275E9" w:rsidRDefault="009275E9">
      <w:pPr>
        <w:rPr>
          <w:rFonts w:ascii="Times New Roman" w:hAnsi="Times New Roman" w:cs="Times New Roman"/>
          <w:sz w:val="24"/>
          <w:szCs w:val="24"/>
        </w:rPr>
      </w:pPr>
    </w:p>
    <w:p w14:paraId="14B67BD5" w14:textId="77777777" w:rsidR="009275E9" w:rsidRDefault="009275E9">
      <w:pPr>
        <w:rPr>
          <w:rFonts w:ascii="Times New Roman" w:hAnsi="Times New Roman" w:cs="Times New Roman"/>
          <w:sz w:val="24"/>
          <w:szCs w:val="24"/>
        </w:rPr>
      </w:pPr>
      <w:r>
        <w:rPr>
          <w:rFonts w:ascii="Times New Roman" w:hAnsi="Times New Roman" w:cs="Times New Roman"/>
          <w:sz w:val="24"/>
          <w:szCs w:val="24"/>
        </w:rPr>
        <w:br w:type="page"/>
      </w:r>
    </w:p>
    <w:p w14:paraId="37B94550" w14:textId="77777777" w:rsidR="00E848CD" w:rsidRDefault="00E848CD">
      <w:pPr>
        <w:rPr>
          <w:rFonts w:ascii="Times New Roman" w:hAnsi="Times New Roman" w:cs="Times New Roman"/>
          <w:sz w:val="24"/>
          <w:szCs w:val="24"/>
        </w:rPr>
      </w:pPr>
    </w:p>
    <w:p w14:paraId="59A4EAF9" w14:textId="77777777" w:rsidR="00230B4B" w:rsidRDefault="009275E9" w:rsidP="00E848CD">
      <w:pPr>
        <w:pStyle w:val="Heading1"/>
        <w:jc w:val="center"/>
      </w:pPr>
      <w:r>
        <w:t>Course Descriptions</w:t>
      </w:r>
    </w:p>
    <w:p w14:paraId="26D7354A" w14:textId="77777777" w:rsidR="009275E9" w:rsidRPr="0067429B" w:rsidRDefault="009275E9" w:rsidP="009275E9">
      <w:pPr>
        <w:rPr>
          <w:rFonts w:ascii="Times New Roman" w:hAnsi="Times New Roman" w:cs="Times New Roman"/>
          <w:b/>
          <w:sz w:val="24"/>
          <w:szCs w:val="24"/>
        </w:rPr>
      </w:pPr>
      <w:r w:rsidRPr="0067429B">
        <w:rPr>
          <w:rFonts w:ascii="Times New Roman" w:hAnsi="Times New Roman" w:cs="Times New Roman"/>
          <w:b/>
          <w:sz w:val="24"/>
          <w:szCs w:val="24"/>
        </w:rPr>
        <w:t>BIO 120 Introduction to the Biological World</w:t>
      </w:r>
    </w:p>
    <w:p w14:paraId="292421C4" w14:textId="77777777" w:rsidR="009275E9" w:rsidRPr="003A4D33" w:rsidRDefault="009275E9" w:rsidP="009275E9">
      <w:pPr>
        <w:pStyle w:val="NormalWeb"/>
        <w:shd w:val="clear" w:color="auto" w:fill="FFFFFF"/>
        <w:spacing w:before="0" w:beforeAutospacing="0" w:after="150" w:afterAutospacing="0" w:line="360" w:lineRule="atLeast"/>
        <w:rPr>
          <w:rFonts w:eastAsiaTheme="minorHAnsi"/>
        </w:rPr>
      </w:pPr>
      <w:r w:rsidRPr="003A4D33">
        <w:rPr>
          <w:rFonts w:eastAsiaTheme="minorHAnsi"/>
        </w:rPr>
        <w:t>Introduces non-majors to the biological world around them. Energy production, storage, and conversion are explored. A survey of life leads from single-celled organisms to chordates. The basic functioning of the systems of the human body are examined. Liberal Arts Core/University Requirements Designation: NS. (3)</w:t>
      </w:r>
    </w:p>
    <w:p w14:paraId="6A30136C" w14:textId="0303A1C4" w:rsidR="009275E9" w:rsidRPr="0067429B" w:rsidRDefault="0067429B">
      <w:pPr>
        <w:rPr>
          <w:rFonts w:ascii="Times New Roman" w:hAnsi="Times New Roman" w:cs="Times New Roman"/>
          <w:b/>
          <w:sz w:val="24"/>
          <w:szCs w:val="24"/>
        </w:rPr>
      </w:pPr>
      <w:r w:rsidRPr="0067429B">
        <w:rPr>
          <w:rFonts w:ascii="Times New Roman" w:hAnsi="Times New Roman" w:cs="Times New Roman"/>
          <w:b/>
          <w:sz w:val="24"/>
          <w:szCs w:val="24"/>
        </w:rPr>
        <w:t xml:space="preserve">BIO </w:t>
      </w:r>
      <w:r w:rsidRPr="00831620">
        <w:rPr>
          <w:rFonts w:ascii="Times New Roman" w:hAnsi="Times New Roman" w:cs="Times New Roman"/>
          <w:b/>
          <w:sz w:val="24"/>
          <w:szCs w:val="24"/>
        </w:rPr>
        <w:t>120</w:t>
      </w:r>
      <w:r w:rsidR="008F648B" w:rsidRPr="00831620">
        <w:rPr>
          <w:rFonts w:ascii="Times New Roman" w:hAnsi="Times New Roman" w:cs="Times New Roman"/>
          <w:b/>
          <w:sz w:val="24"/>
          <w:szCs w:val="24"/>
        </w:rPr>
        <w:t>L</w:t>
      </w:r>
      <w:r w:rsidRPr="00831620">
        <w:rPr>
          <w:rFonts w:ascii="Times New Roman" w:hAnsi="Times New Roman" w:cs="Times New Roman"/>
          <w:b/>
          <w:sz w:val="24"/>
          <w:szCs w:val="24"/>
        </w:rPr>
        <w:t xml:space="preserve"> </w:t>
      </w:r>
      <w:r w:rsidRPr="0067429B">
        <w:rPr>
          <w:rFonts w:ascii="Times New Roman" w:hAnsi="Times New Roman" w:cs="Times New Roman"/>
          <w:b/>
          <w:sz w:val="24"/>
          <w:szCs w:val="24"/>
        </w:rPr>
        <w:t>Introduction to the Biological World Lab</w:t>
      </w:r>
    </w:p>
    <w:p w14:paraId="5166116A" w14:textId="77777777" w:rsidR="0067429B" w:rsidRDefault="0067429B">
      <w:pPr>
        <w:rPr>
          <w:rFonts w:ascii="Times New Roman" w:hAnsi="Times New Roman" w:cs="Times New Roman"/>
          <w:sz w:val="24"/>
          <w:szCs w:val="24"/>
        </w:rPr>
      </w:pPr>
      <w:r w:rsidRPr="0067429B">
        <w:rPr>
          <w:rFonts w:ascii="Times New Roman" w:hAnsi="Times New Roman" w:cs="Times New Roman"/>
          <w:sz w:val="24"/>
          <w:szCs w:val="24"/>
        </w:rPr>
        <w:t>A laboratory designed to strengthen and support the topics presented in BIO 120 Introduction to the Biological World. (1)</w:t>
      </w:r>
    </w:p>
    <w:p w14:paraId="53B70106" w14:textId="77777777" w:rsidR="0067429B" w:rsidRPr="0067429B" w:rsidRDefault="0067429B" w:rsidP="0067429B">
      <w:pPr>
        <w:rPr>
          <w:rFonts w:ascii="Times New Roman" w:hAnsi="Times New Roman" w:cs="Times New Roman"/>
          <w:b/>
          <w:sz w:val="24"/>
          <w:szCs w:val="24"/>
        </w:rPr>
      </w:pPr>
      <w:r w:rsidRPr="0067429B">
        <w:rPr>
          <w:rFonts w:ascii="Times New Roman" w:hAnsi="Times New Roman" w:cs="Times New Roman"/>
          <w:b/>
          <w:sz w:val="24"/>
          <w:szCs w:val="24"/>
        </w:rPr>
        <w:t>EN 101 Composition I</w:t>
      </w:r>
    </w:p>
    <w:p w14:paraId="2EAF2423" w14:textId="77777777" w:rsidR="0067429B" w:rsidRPr="0067429B" w:rsidRDefault="0067429B" w:rsidP="0067429B">
      <w:pPr>
        <w:rPr>
          <w:rFonts w:ascii="Times New Roman" w:hAnsi="Times New Roman" w:cs="Times New Roman"/>
          <w:sz w:val="24"/>
          <w:szCs w:val="24"/>
        </w:rPr>
      </w:pPr>
      <w:r w:rsidRPr="0067429B">
        <w:rPr>
          <w:rFonts w:ascii="Times New Roman" w:hAnsi="Times New Roman" w:cs="Times New Roman"/>
          <w:sz w:val="24"/>
          <w:szCs w:val="24"/>
        </w:rPr>
        <w:t>This course focuses on the reading, writing, critical thinking, and research skills that students need to participate effectively in civic discussions and debates. The course explores topics of public significance, particularly those important to the DC metro area, through firsthand research and an examination of new and traditional media. The course culminates in a project that contributes to the public discussion of a topic. A minimum grade of C- is required for enrollment in EN 102 and for graduation. Enrollment: self-placement or successful completion of EN 100. Liberal Arts Core /University Requirements Designation: WR. (3)</w:t>
      </w:r>
    </w:p>
    <w:p w14:paraId="100A2E35" w14:textId="77777777" w:rsidR="0067429B" w:rsidRPr="0067429B" w:rsidRDefault="0067429B" w:rsidP="0067429B">
      <w:pPr>
        <w:rPr>
          <w:rFonts w:ascii="Times New Roman" w:hAnsi="Times New Roman" w:cs="Times New Roman"/>
          <w:b/>
          <w:sz w:val="24"/>
          <w:szCs w:val="24"/>
        </w:rPr>
      </w:pPr>
      <w:r w:rsidRPr="0067429B">
        <w:rPr>
          <w:rFonts w:ascii="Times New Roman" w:hAnsi="Times New Roman" w:cs="Times New Roman"/>
          <w:b/>
          <w:sz w:val="24"/>
          <w:szCs w:val="24"/>
        </w:rPr>
        <w:t>EN 102 Composition II</w:t>
      </w:r>
    </w:p>
    <w:p w14:paraId="719B5269" w14:textId="77777777" w:rsidR="0067429B" w:rsidRDefault="0067429B" w:rsidP="0067429B">
      <w:pPr>
        <w:rPr>
          <w:rFonts w:ascii="Times New Roman" w:hAnsi="Times New Roman" w:cs="Times New Roman"/>
          <w:sz w:val="24"/>
          <w:szCs w:val="24"/>
        </w:rPr>
      </w:pPr>
      <w:r w:rsidRPr="0067429B">
        <w:rPr>
          <w:rFonts w:ascii="Times New Roman" w:hAnsi="Times New Roman" w:cs="Times New Roman"/>
          <w:sz w:val="24"/>
          <w:szCs w:val="24"/>
        </w:rPr>
        <w:t>This course focuses on the reading, writing, critical thinking, and research skills students need to participate effectively in academic discussions and debates. The course explores topics in writing studies through an examination of primary and secondary sources. The course culminates in a position essay that contributes to an academic discussion of a topic. A minimum grade of C- is required for graduation. Prerequisite: EN 101 or equivalent. Liberal Arts Core/University Requirements Designation: WR. (3)</w:t>
      </w:r>
    </w:p>
    <w:p w14:paraId="6EB577F5" w14:textId="77777777" w:rsidR="00535C9C" w:rsidRPr="00535C9C" w:rsidRDefault="00535C9C" w:rsidP="00535C9C">
      <w:pPr>
        <w:rPr>
          <w:rFonts w:ascii="Times New Roman" w:hAnsi="Times New Roman" w:cs="Times New Roman"/>
          <w:b/>
          <w:sz w:val="24"/>
          <w:szCs w:val="24"/>
        </w:rPr>
      </w:pPr>
      <w:r w:rsidRPr="00535C9C">
        <w:rPr>
          <w:rFonts w:ascii="Times New Roman" w:hAnsi="Times New Roman" w:cs="Times New Roman"/>
          <w:b/>
          <w:sz w:val="24"/>
          <w:szCs w:val="24"/>
        </w:rPr>
        <w:t>FA 104 Color Theory</w:t>
      </w:r>
    </w:p>
    <w:p w14:paraId="42C7EEE9" w14:textId="77777777" w:rsidR="00535C9C" w:rsidRDefault="00535C9C" w:rsidP="00535C9C">
      <w:pPr>
        <w:pStyle w:val="NormalWeb"/>
        <w:shd w:val="clear" w:color="auto" w:fill="FFFFFF"/>
        <w:spacing w:before="0" w:beforeAutospacing="0" w:after="150" w:afterAutospacing="0" w:line="360" w:lineRule="atLeast"/>
        <w:rPr>
          <w:color w:val="393939"/>
        </w:rPr>
      </w:pPr>
      <w:r w:rsidRPr="00535C9C">
        <w:rPr>
          <w:color w:val="393939"/>
        </w:rPr>
        <w:t>This in-depth exploration of color is essential to artists and designers and useful to all who wish to communicate powerfully with color. Through hands-on projects, discussions, and gallery/museum visits, students investigate hue, value, and saturation; color interaction; and psychological experiences of color. Working in paint and other media, students learn a variety of studio techniques and presentation skills, developing artwork relating to their professional and personal interests. Liberal Arts Core/University Requirements Designation: FNA. (3)</w:t>
      </w:r>
    </w:p>
    <w:p w14:paraId="617BC746" w14:textId="77777777" w:rsidR="008F648B" w:rsidRDefault="008F648B" w:rsidP="00535C9C">
      <w:pPr>
        <w:rPr>
          <w:rFonts w:ascii="Times New Roman" w:hAnsi="Times New Roman" w:cs="Times New Roman"/>
          <w:b/>
          <w:sz w:val="24"/>
          <w:szCs w:val="24"/>
        </w:rPr>
      </w:pPr>
    </w:p>
    <w:p w14:paraId="50B82A2A" w14:textId="77777777" w:rsidR="008F648B" w:rsidRDefault="008F648B" w:rsidP="00535C9C">
      <w:pPr>
        <w:rPr>
          <w:rFonts w:ascii="Times New Roman" w:hAnsi="Times New Roman" w:cs="Times New Roman"/>
          <w:b/>
          <w:sz w:val="24"/>
          <w:szCs w:val="24"/>
        </w:rPr>
      </w:pPr>
    </w:p>
    <w:p w14:paraId="0B2532B2" w14:textId="6498B081" w:rsidR="00535C9C" w:rsidRPr="00535C9C" w:rsidRDefault="00535C9C" w:rsidP="00535C9C">
      <w:pPr>
        <w:rPr>
          <w:rFonts w:ascii="Times New Roman" w:hAnsi="Times New Roman" w:cs="Times New Roman"/>
          <w:b/>
          <w:sz w:val="24"/>
          <w:szCs w:val="24"/>
        </w:rPr>
      </w:pPr>
      <w:r w:rsidRPr="00535C9C">
        <w:rPr>
          <w:rFonts w:ascii="Times New Roman" w:hAnsi="Times New Roman" w:cs="Times New Roman"/>
          <w:b/>
          <w:sz w:val="24"/>
          <w:szCs w:val="24"/>
        </w:rPr>
        <w:lastRenderedPageBreak/>
        <w:t>FA 121 Music History I</w:t>
      </w:r>
    </w:p>
    <w:p w14:paraId="2D16862C" w14:textId="77777777" w:rsidR="00535C9C" w:rsidRDefault="00535C9C" w:rsidP="00535C9C">
      <w:pPr>
        <w:pStyle w:val="NormalWeb"/>
        <w:shd w:val="clear" w:color="auto" w:fill="FFFFFF"/>
        <w:spacing w:before="0" w:beforeAutospacing="0" w:after="150" w:afterAutospacing="0" w:line="360" w:lineRule="atLeast"/>
        <w:rPr>
          <w:color w:val="393939"/>
        </w:rPr>
      </w:pPr>
      <w:r w:rsidRPr="00535C9C">
        <w:rPr>
          <w:color w:val="393939"/>
        </w:rPr>
        <w:t>Introduces basic elements of music composition and the relations among these elements. Students learn to recognize various musical forms and styles and to correlate the musical periods to other art forms and sociological factors. Covers early music to Beethoven. Liberal Arts Core/University Requirements Designation: FNA. (3)</w:t>
      </w:r>
    </w:p>
    <w:p w14:paraId="5425FF9A" w14:textId="77777777" w:rsidR="00535C9C" w:rsidRPr="00535C9C" w:rsidRDefault="00535C9C" w:rsidP="00535C9C">
      <w:pPr>
        <w:rPr>
          <w:rFonts w:ascii="Times New Roman" w:hAnsi="Times New Roman" w:cs="Times New Roman"/>
          <w:b/>
          <w:sz w:val="24"/>
          <w:szCs w:val="24"/>
        </w:rPr>
      </w:pPr>
      <w:r w:rsidRPr="00535C9C">
        <w:rPr>
          <w:rFonts w:ascii="Times New Roman" w:hAnsi="Times New Roman" w:cs="Times New Roman"/>
          <w:b/>
          <w:sz w:val="24"/>
          <w:szCs w:val="24"/>
        </w:rPr>
        <w:t>HI 104 Western Civilization II</w:t>
      </w:r>
    </w:p>
    <w:p w14:paraId="50CBAAEF" w14:textId="36BAB12D" w:rsidR="00535C9C" w:rsidRDefault="00535C9C" w:rsidP="00535C9C">
      <w:pPr>
        <w:rPr>
          <w:rFonts w:ascii="Times New Roman" w:hAnsi="Times New Roman" w:cs="Times New Roman"/>
          <w:color w:val="393939"/>
          <w:sz w:val="24"/>
          <w:szCs w:val="24"/>
        </w:rPr>
      </w:pPr>
      <w:r w:rsidRPr="00535C9C">
        <w:rPr>
          <w:rFonts w:ascii="Times New Roman" w:hAnsi="Times New Roman" w:cs="Times New Roman"/>
          <w:color w:val="393939"/>
          <w:sz w:val="24"/>
          <w:szCs w:val="24"/>
        </w:rPr>
        <w:t>A study of the forces that shape the modern world and of transcendent problems of the contemporary age. The course emphasizes the development of European civilization. Liberal Arts Core/University Requirements Designation: HI-1. (3)</w:t>
      </w:r>
    </w:p>
    <w:p w14:paraId="3069738F" w14:textId="77777777" w:rsidR="00535C9C" w:rsidRPr="00535C9C" w:rsidRDefault="00535C9C" w:rsidP="00535C9C">
      <w:pPr>
        <w:rPr>
          <w:rFonts w:ascii="Times New Roman" w:hAnsi="Times New Roman" w:cs="Times New Roman"/>
          <w:b/>
          <w:color w:val="393939"/>
          <w:sz w:val="24"/>
          <w:szCs w:val="24"/>
        </w:rPr>
      </w:pPr>
      <w:r w:rsidRPr="00535C9C">
        <w:rPr>
          <w:rFonts w:ascii="Times New Roman" w:hAnsi="Times New Roman" w:cs="Times New Roman"/>
          <w:b/>
          <w:color w:val="393939"/>
          <w:sz w:val="24"/>
          <w:szCs w:val="24"/>
        </w:rPr>
        <w:t>HI 111 History of the United States since 1877</w:t>
      </w:r>
    </w:p>
    <w:p w14:paraId="7AD73DC3" w14:textId="44367D47" w:rsidR="003A4D33" w:rsidRDefault="00535C9C" w:rsidP="003A4D33">
      <w:pPr>
        <w:rPr>
          <w:rFonts w:ascii="Times New Roman" w:hAnsi="Times New Roman" w:cs="Times New Roman"/>
          <w:color w:val="393939"/>
          <w:sz w:val="24"/>
          <w:szCs w:val="24"/>
        </w:rPr>
      </w:pPr>
      <w:r w:rsidRPr="00535C9C">
        <w:rPr>
          <w:rFonts w:ascii="Times New Roman" w:hAnsi="Times New Roman" w:cs="Times New Roman"/>
          <w:color w:val="393939"/>
          <w:sz w:val="24"/>
          <w:szCs w:val="24"/>
        </w:rPr>
        <w:t>A survey of the history of the United States from the Reconstruction period to the present with emphasis on foreign relations, politics, economics, and cultural and social change. Liberal Arts Core/University Requirements Designation: HI-1. (3)</w:t>
      </w:r>
      <w:r w:rsidR="003A4D33" w:rsidRPr="003A4D33">
        <w:rPr>
          <w:rFonts w:ascii="Times New Roman" w:hAnsi="Times New Roman" w:cs="Times New Roman"/>
          <w:color w:val="393939"/>
          <w:sz w:val="24"/>
          <w:szCs w:val="24"/>
        </w:rPr>
        <w:t xml:space="preserve"> </w:t>
      </w:r>
    </w:p>
    <w:p w14:paraId="7122AE04" w14:textId="6D9835AE" w:rsidR="003A4D33" w:rsidRPr="00831620" w:rsidRDefault="003A4D33" w:rsidP="003A4D33">
      <w:pPr>
        <w:rPr>
          <w:rFonts w:ascii="Times New Roman" w:hAnsi="Times New Roman" w:cs="Times New Roman"/>
          <w:b/>
          <w:sz w:val="24"/>
          <w:szCs w:val="24"/>
        </w:rPr>
      </w:pPr>
      <w:r w:rsidRPr="00831620">
        <w:rPr>
          <w:rFonts w:ascii="Times New Roman" w:hAnsi="Times New Roman" w:cs="Times New Roman"/>
          <w:b/>
          <w:sz w:val="24"/>
          <w:szCs w:val="24"/>
        </w:rPr>
        <w:t>HI 114 Intro</w:t>
      </w:r>
      <w:r w:rsidR="00831620">
        <w:rPr>
          <w:rFonts w:ascii="Times New Roman" w:hAnsi="Times New Roman" w:cs="Times New Roman"/>
          <w:b/>
          <w:sz w:val="24"/>
          <w:szCs w:val="24"/>
        </w:rPr>
        <w:t>duction</w:t>
      </w:r>
      <w:r w:rsidRPr="00831620">
        <w:rPr>
          <w:rFonts w:ascii="Times New Roman" w:hAnsi="Times New Roman" w:cs="Times New Roman"/>
          <w:b/>
          <w:sz w:val="24"/>
          <w:szCs w:val="24"/>
        </w:rPr>
        <w:t xml:space="preserve"> to World History </w:t>
      </w:r>
    </w:p>
    <w:p w14:paraId="5882FB88" w14:textId="7970D578" w:rsidR="00535C9C" w:rsidRPr="00831620" w:rsidRDefault="003A4D33" w:rsidP="008F648B">
      <w:pPr>
        <w:spacing w:before="100" w:beforeAutospacing="1" w:after="100" w:afterAutospacing="1" w:line="240" w:lineRule="auto"/>
        <w:rPr>
          <w:rFonts w:ascii="Times New Roman" w:eastAsia="Times New Roman" w:hAnsi="Times New Roman" w:cs="Times New Roman"/>
          <w:sz w:val="24"/>
          <w:szCs w:val="24"/>
        </w:rPr>
      </w:pPr>
      <w:r w:rsidRPr="00831620">
        <w:rPr>
          <w:rFonts w:ascii="Times New Roman" w:eastAsia="Times New Roman" w:hAnsi="Times New Roman" w:cs="Times New Roman"/>
        </w:rPr>
        <w:t xml:space="preserve">Provides an overview of world history, including an introduction to the origin and development of Indian, Arabic, Chinese, African, European, and American societies and their political, cultural/social, and economic traditions. Liberal Arts Core/University Requirements Designation: HI-1. (3) </w:t>
      </w:r>
    </w:p>
    <w:p w14:paraId="4D2BD16F" w14:textId="77777777" w:rsidR="00535C9C" w:rsidRPr="00535C9C" w:rsidRDefault="00535C9C" w:rsidP="00535C9C">
      <w:pPr>
        <w:rPr>
          <w:rFonts w:ascii="Times New Roman" w:hAnsi="Times New Roman" w:cs="Times New Roman"/>
          <w:b/>
          <w:sz w:val="24"/>
          <w:szCs w:val="24"/>
        </w:rPr>
      </w:pPr>
      <w:r w:rsidRPr="00535C9C">
        <w:rPr>
          <w:rFonts w:ascii="Times New Roman" w:hAnsi="Times New Roman" w:cs="Times New Roman"/>
          <w:b/>
          <w:sz w:val="24"/>
          <w:szCs w:val="24"/>
        </w:rPr>
        <w:t>POL 102 International Relations</w:t>
      </w:r>
    </w:p>
    <w:p w14:paraId="250E71C8" w14:textId="77777777" w:rsidR="00535C9C" w:rsidRDefault="00535C9C" w:rsidP="00535C9C">
      <w:pPr>
        <w:rPr>
          <w:rFonts w:ascii="Times New Roman" w:hAnsi="Times New Roman" w:cs="Times New Roman"/>
          <w:color w:val="393939"/>
          <w:sz w:val="24"/>
          <w:szCs w:val="24"/>
        </w:rPr>
      </w:pPr>
      <w:r w:rsidRPr="00535C9C">
        <w:rPr>
          <w:rFonts w:ascii="Times New Roman" w:hAnsi="Times New Roman" w:cs="Times New Roman"/>
          <w:color w:val="393939"/>
          <w:sz w:val="24"/>
          <w:szCs w:val="24"/>
        </w:rPr>
        <w:t>An introduction to relations between countries and an examination of the main conceptual approaches to understanding international conflict and cooperation. Liberal Arts Core/University Requirements Designation: GP, SS-1. (3)</w:t>
      </w:r>
    </w:p>
    <w:p w14:paraId="362FD30F" w14:textId="77777777" w:rsidR="00535C9C" w:rsidRPr="00535C9C" w:rsidRDefault="00535C9C" w:rsidP="00535C9C">
      <w:pPr>
        <w:rPr>
          <w:rFonts w:ascii="Times New Roman" w:hAnsi="Times New Roman" w:cs="Times New Roman"/>
          <w:b/>
          <w:sz w:val="24"/>
          <w:szCs w:val="24"/>
        </w:rPr>
      </w:pPr>
      <w:r w:rsidRPr="00535C9C">
        <w:rPr>
          <w:rFonts w:ascii="Times New Roman" w:hAnsi="Times New Roman" w:cs="Times New Roman"/>
          <w:b/>
          <w:sz w:val="24"/>
          <w:szCs w:val="24"/>
        </w:rPr>
        <w:t>PSY 101 General Psychology</w:t>
      </w:r>
    </w:p>
    <w:p w14:paraId="63C0B246" w14:textId="77777777" w:rsidR="00535C9C" w:rsidRDefault="00535C9C" w:rsidP="00535C9C">
      <w:pPr>
        <w:rPr>
          <w:rFonts w:ascii="Times New Roman" w:hAnsi="Times New Roman" w:cs="Times New Roman"/>
          <w:color w:val="393939"/>
          <w:sz w:val="24"/>
          <w:szCs w:val="24"/>
        </w:rPr>
      </w:pPr>
      <w:r w:rsidRPr="00535C9C">
        <w:rPr>
          <w:rFonts w:ascii="Times New Roman" w:hAnsi="Times New Roman" w:cs="Times New Roman"/>
          <w:color w:val="393939"/>
          <w:sz w:val="24"/>
          <w:szCs w:val="24"/>
        </w:rPr>
        <w:t>A course designed to help students develop insight into their own psychological processes and those of others. Provides an introduction to the content and scope of psychology as a behavioral science and a study of such topics as development, adjustment, learning, intelligence, motivation, emotion, and personality. Liberal Arts Core/University Requirements Designation: SS-1. (3)</w:t>
      </w:r>
    </w:p>
    <w:p w14:paraId="728420BC" w14:textId="77777777" w:rsidR="00795FC7" w:rsidRPr="00795FC7" w:rsidRDefault="00795FC7" w:rsidP="00795FC7">
      <w:pPr>
        <w:rPr>
          <w:rFonts w:ascii="Times New Roman" w:hAnsi="Times New Roman" w:cs="Times New Roman"/>
          <w:b/>
          <w:sz w:val="24"/>
          <w:szCs w:val="24"/>
        </w:rPr>
      </w:pPr>
      <w:r w:rsidRPr="00795FC7">
        <w:rPr>
          <w:rFonts w:ascii="Times New Roman" w:hAnsi="Times New Roman" w:cs="Times New Roman"/>
          <w:b/>
          <w:sz w:val="24"/>
          <w:szCs w:val="24"/>
        </w:rPr>
        <w:t>SOC 131 Principles of Sociology in Global Perspective</w:t>
      </w:r>
    </w:p>
    <w:p w14:paraId="02C9F2BD" w14:textId="02FCCA95" w:rsidR="00535C9C" w:rsidRPr="00535C9C" w:rsidRDefault="00795FC7" w:rsidP="00831620">
      <w:pPr>
        <w:rPr>
          <w:color w:val="393939"/>
        </w:rPr>
      </w:pPr>
      <w:r w:rsidRPr="00795FC7">
        <w:rPr>
          <w:rFonts w:ascii="Times New Roman" w:hAnsi="Times New Roman" w:cs="Times New Roman"/>
          <w:color w:val="393939"/>
          <w:sz w:val="24"/>
          <w:szCs w:val="24"/>
        </w:rPr>
        <w:t>The purpose of this course is to introduce students to the discipline of sociology by exploring the impact of social forces on everyday life. Students consider how the sociological perspective yields insights about inequality, the importance of culture, the nature of social institutions, and the impact of social construction. By applying these sociological insights, students gain a stronger appreciation for diversity and local-to-global connections and sharpen their critical thinking skills. Liberal Arts Core/University Requirements Designation: GP, SS-1. (3)</w:t>
      </w:r>
      <w:r w:rsidR="00831620" w:rsidRPr="00535C9C">
        <w:rPr>
          <w:color w:val="393939"/>
        </w:rPr>
        <w:t xml:space="preserve"> </w:t>
      </w:r>
    </w:p>
    <w:p w14:paraId="1871FB61" w14:textId="77777777" w:rsidR="00535C9C" w:rsidRPr="00535C9C" w:rsidRDefault="00535C9C" w:rsidP="00535C9C">
      <w:pPr>
        <w:pStyle w:val="NormalWeb"/>
        <w:shd w:val="clear" w:color="auto" w:fill="FFFFFF"/>
        <w:spacing w:before="0" w:beforeAutospacing="0" w:after="150" w:afterAutospacing="0" w:line="360" w:lineRule="atLeast"/>
        <w:rPr>
          <w:color w:val="393939"/>
        </w:rPr>
      </w:pPr>
    </w:p>
    <w:p w14:paraId="67C56CFD" w14:textId="77777777" w:rsidR="00535C9C" w:rsidRPr="0067429B" w:rsidRDefault="00535C9C" w:rsidP="0067429B">
      <w:pPr>
        <w:rPr>
          <w:rFonts w:ascii="Times New Roman" w:hAnsi="Times New Roman" w:cs="Times New Roman"/>
          <w:sz w:val="24"/>
          <w:szCs w:val="24"/>
        </w:rPr>
      </w:pPr>
    </w:p>
    <w:sectPr w:rsidR="00535C9C" w:rsidRPr="0067429B" w:rsidSect="00D3783C">
      <w:head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9DD4" w14:textId="77777777" w:rsidR="00F709A4" w:rsidRDefault="00F709A4" w:rsidP="00230B4B">
      <w:pPr>
        <w:spacing w:after="0" w:line="240" w:lineRule="auto"/>
      </w:pPr>
      <w:r>
        <w:separator/>
      </w:r>
    </w:p>
  </w:endnote>
  <w:endnote w:type="continuationSeparator" w:id="0">
    <w:p w14:paraId="43ED9BFF" w14:textId="77777777" w:rsidR="00F709A4" w:rsidRDefault="00F709A4" w:rsidP="0023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3BA1" w14:textId="77777777" w:rsidR="00F709A4" w:rsidRDefault="00F709A4" w:rsidP="00230B4B">
      <w:pPr>
        <w:spacing w:after="0" w:line="240" w:lineRule="auto"/>
      </w:pPr>
      <w:r>
        <w:separator/>
      </w:r>
    </w:p>
  </w:footnote>
  <w:footnote w:type="continuationSeparator" w:id="0">
    <w:p w14:paraId="19E5840A" w14:textId="77777777" w:rsidR="00F709A4" w:rsidRDefault="00F709A4" w:rsidP="0023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745C" w14:textId="77777777" w:rsidR="00230B4B" w:rsidRPr="00FF02A9" w:rsidRDefault="00FF02A9" w:rsidP="00FF02A9">
    <w:pPr>
      <w:pStyle w:val="Header"/>
      <w:jc w:val="center"/>
      <w:rPr>
        <w:b/>
      </w:rPr>
    </w:pPr>
    <w:r w:rsidRPr="00FF02A9">
      <w:rPr>
        <w:b/>
      </w:rPr>
      <w:t>Summer Schedule for Marymount University</w:t>
    </w:r>
  </w:p>
  <w:p w14:paraId="6931D99E" w14:textId="77777777" w:rsidR="00FF02A9" w:rsidRPr="00FF02A9" w:rsidRDefault="00FF02A9" w:rsidP="00FF02A9">
    <w:pPr>
      <w:pStyle w:val="Header"/>
      <w:jc w:val="center"/>
      <w:rPr>
        <w:b/>
      </w:rPr>
    </w:pPr>
    <w:r w:rsidRPr="00FF02A9">
      <w:rPr>
        <w:b/>
      </w:rPr>
      <w:t>Dual Enrollment Classes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CEB1" w14:textId="77777777" w:rsidR="00D3783C" w:rsidRPr="00D3783C" w:rsidRDefault="00D3783C" w:rsidP="00D3783C">
    <w:pPr>
      <w:pStyle w:val="Header"/>
      <w:jc w:val="center"/>
      <w:rPr>
        <w:rStyle w:val="Strong"/>
      </w:rPr>
    </w:pPr>
    <w:r w:rsidRPr="00D3783C">
      <w:rPr>
        <w:rStyle w:val="Strong"/>
        <w:noProof/>
      </w:rPr>
      <w:drawing>
        <wp:anchor distT="0" distB="0" distL="114300" distR="114300" simplePos="0" relativeHeight="251658240" behindDoc="0" locked="0" layoutInCell="1" allowOverlap="1" wp14:anchorId="0A03B111" wp14:editId="4AAC8A07">
          <wp:simplePos x="0" y="0"/>
          <wp:positionH relativeFrom="column">
            <wp:posOffset>0</wp:posOffset>
          </wp:positionH>
          <wp:positionV relativeFrom="paragraph">
            <wp:posOffset>0</wp:posOffset>
          </wp:positionV>
          <wp:extent cx="850392" cy="850392"/>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14:sizeRelH relativeFrom="margin">
            <wp14:pctWidth>0</wp14:pctWidth>
          </wp14:sizeRelH>
          <wp14:sizeRelV relativeFrom="margin">
            <wp14:pctHeight>0</wp14:pctHeight>
          </wp14:sizeRelV>
        </wp:anchor>
      </w:drawing>
    </w:r>
    <w:r w:rsidRPr="00D3783C">
      <w:rPr>
        <w:rStyle w:val="Strong"/>
      </w:rPr>
      <w:t>Summer Schedule of Courses and Important Dates</w:t>
    </w:r>
  </w:p>
  <w:p w14:paraId="50143996" w14:textId="77777777" w:rsidR="00D3783C" w:rsidRDefault="00D3783C" w:rsidP="00D3783C">
    <w:pPr>
      <w:pStyle w:val="Header"/>
      <w:jc w:val="center"/>
    </w:pPr>
    <w:r w:rsidRPr="00D3783C">
      <w:rPr>
        <w:rStyle w:val="Strong"/>
      </w:rPr>
      <w:t>for Dual Enrollment at Marymount University</w:t>
    </w:r>
  </w:p>
  <w:p w14:paraId="32F20ECD" w14:textId="77777777" w:rsidR="00D3783C" w:rsidRPr="00D3783C" w:rsidRDefault="00D3783C" w:rsidP="00D37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340"/>
    <w:multiLevelType w:val="hybridMultilevel"/>
    <w:tmpl w:val="C8BC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66DCB"/>
    <w:multiLevelType w:val="hybridMultilevel"/>
    <w:tmpl w:val="990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1827"/>
    <w:multiLevelType w:val="hybridMultilevel"/>
    <w:tmpl w:val="6CA8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21ED7"/>
    <w:multiLevelType w:val="hybridMultilevel"/>
    <w:tmpl w:val="A4ACD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4F4A93"/>
    <w:multiLevelType w:val="hybridMultilevel"/>
    <w:tmpl w:val="5714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F45305"/>
    <w:multiLevelType w:val="hybridMultilevel"/>
    <w:tmpl w:val="5494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F2AD8"/>
    <w:multiLevelType w:val="hybridMultilevel"/>
    <w:tmpl w:val="C33C6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700C10"/>
    <w:multiLevelType w:val="hybridMultilevel"/>
    <w:tmpl w:val="FB72F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1B73C4"/>
    <w:multiLevelType w:val="hybridMultilevel"/>
    <w:tmpl w:val="015C9C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7213080C"/>
    <w:multiLevelType w:val="hybridMultilevel"/>
    <w:tmpl w:val="B1E8A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4B"/>
    <w:rsid w:val="00105444"/>
    <w:rsid w:val="00204DA0"/>
    <w:rsid w:val="00230B4B"/>
    <w:rsid w:val="003A4D33"/>
    <w:rsid w:val="0040534E"/>
    <w:rsid w:val="00433590"/>
    <w:rsid w:val="00447615"/>
    <w:rsid w:val="004949B7"/>
    <w:rsid w:val="00535C9C"/>
    <w:rsid w:val="005E1E45"/>
    <w:rsid w:val="0064663F"/>
    <w:rsid w:val="0067429B"/>
    <w:rsid w:val="006D1CF1"/>
    <w:rsid w:val="00747B38"/>
    <w:rsid w:val="00795FC7"/>
    <w:rsid w:val="00831620"/>
    <w:rsid w:val="008F648B"/>
    <w:rsid w:val="009275E9"/>
    <w:rsid w:val="00A37D2D"/>
    <w:rsid w:val="00A51785"/>
    <w:rsid w:val="00A57951"/>
    <w:rsid w:val="00A84111"/>
    <w:rsid w:val="00AE7CCC"/>
    <w:rsid w:val="00C300EC"/>
    <w:rsid w:val="00D3783C"/>
    <w:rsid w:val="00E75A38"/>
    <w:rsid w:val="00E848CD"/>
    <w:rsid w:val="00F709A4"/>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ECCD2"/>
  <w15:chartTrackingRefBased/>
  <w15:docId w15:val="{F5F1D3EF-2F0D-496D-B24F-635B1294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9B"/>
  </w:style>
  <w:style w:type="paragraph" w:styleId="Heading1">
    <w:name w:val="heading 1"/>
    <w:basedOn w:val="Normal"/>
    <w:link w:val="Heading1Char"/>
    <w:uiPriority w:val="9"/>
    <w:qFormat/>
    <w:rsid w:val="00927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4B"/>
    <w:pPr>
      <w:ind w:left="720"/>
      <w:contextualSpacing/>
    </w:pPr>
  </w:style>
  <w:style w:type="paragraph" w:styleId="Header">
    <w:name w:val="header"/>
    <w:basedOn w:val="Normal"/>
    <w:link w:val="HeaderChar"/>
    <w:uiPriority w:val="99"/>
    <w:unhideWhenUsed/>
    <w:rsid w:val="00230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B"/>
  </w:style>
  <w:style w:type="paragraph" w:styleId="Footer">
    <w:name w:val="footer"/>
    <w:basedOn w:val="Normal"/>
    <w:link w:val="FooterChar"/>
    <w:uiPriority w:val="99"/>
    <w:unhideWhenUsed/>
    <w:rsid w:val="00230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B"/>
  </w:style>
  <w:style w:type="table" w:styleId="TableGrid">
    <w:name w:val="Table Grid"/>
    <w:basedOn w:val="TableNormal"/>
    <w:uiPriority w:val="39"/>
    <w:rsid w:val="00E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783C"/>
    <w:rPr>
      <w:b/>
      <w:bCs/>
    </w:rPr>
  </w:style>
  <w:style w:type="character" w:customStyle="1" w:styleId="Heading1Char">
    <w:name w:val="Heading 1 Char"/>
    <w:basedOn w:val="DefaultParagraphFont"/>
    <w:link w:val="Heading1"/>
    <w:uiPriority w:val="9"/>
    <w:rsid w:val="009275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7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989">
      <w:bodyDiv w:val="1"/>
      <w:marLeft w:val="0"/>
      <w:marRight w:val="0"/>
      <w:marTop w:val="0"/>
      <w:marBottom w:val="0"/>
      <w:divBdr>
        <w:top w:val="none" w:sz="0" w:space="0" w:color="auto"/>
        <w:left w:val="none" w:sz="0" w:space="0" w:color="auto"/>
        <w:bottom w:val="none" w:sz="0" w:space="0" w:color="auto"/>
        <w:right w:val="none" w:sz="0" w:space="0" w:color="auto"/>
      </w:divBdr>
    </w:div>
    <w:div w:id="21906692">
      <w:bodyDiv w:val="1"/>
      <w:marLeft w:val="0"/>
      <w:marRight w:val="0"/>
      <w:marTop w:val="0"/>
      <w:marBottom w:val="0"/>
      <w:divBdr>
        <w:top w:val="none" w:sz="0" w:space="0" w:color="auto"/>
        <w:left w:val="none" w:sz="0" w:space="0" w:color="auto"/>
        <w:bottom w:val="none" w:sz="0" w:space="0" w:color="auto"/>
        <w:right w:val="none" w:sz="0" w:space="0" w:color="auto"/>
      </w:divBdr>
    </w:div>
    <w:div w:id="25450661">
      <w:bodyDiv w:val="1"/>
      <w:marLeft w:val="0"/>
      <w:marRight w:val="0"/>
      <w:marTop w:val="0"/>
      <w:marBottom w:val="0"/>
      <w:divBdr>
        <w:top w:val="none" w:sz="0" w:space="0" w:color="auto"/>
        <w:left w:val="none" w:sz="0" w:space="0" w:color="auto"/>
        <w:bottom w:val="none" w:sz="0" w:space="0" w:color="auto"/>
        <w:right w:val="none" w:sz="0" w:space="0" w:color="auto"/>
      </w:divBdr>
    </w:div>
    <w:div w:id="39862714">
      <w:bodyDiv w:val="1"/>
      <w:marLeft w:val="0"/>
      <w:marRight w:val="0"/>
      <w:marTop w:val="0"/>
      <w:marBottom w:val="0"/>
      <w:divBdr>
        <w:top w:val="none" w:sz="0" w:space="0" w:color="auto"/>
        <w:left w:val="none" w:sz="0" w:space="0" w:color="auto"/>
        <w:bottom w:val="none" w:sz="0" w:space="0" w:color="auto"/>
        <w:right w:val="none" w:sz="0" w:space="0" w:color="auto"/>
      </w:divBdr>
    </w:div>
    <w:div w:id="52434475">
      <w:bodyDiv w:val="1"/>
      <w:marLeft w:val="0"/>
      <w:marRight w:val="0"/>
      <w:marTop w:val="0"/>
      <w:marBottom w:val="0"/>
      <w:divBdr>
        <w:top w:val="none" w:sz="0" w:space="0" w:color="auto"/>
        <w:left w:val="none" w:sz="0" w:space="0" w:color="auto"/>
        <w:bottom w:val="none" w:sz="0" w:space="0" w:color="auto"/>
        <w:right w:val="none" w:sz="0" w:space="0" w:color="auto"/>
      </w:divBdr>
    </w:div>
    <w:div w:id="64377282">
      <w:bodyDiv w:val="1"/>
      <w:marLeft w:val="0"/>
      <w:marRight w:val="0"/>
      <w:marTop w:val="0"/>
      <w:marBottom w:val="0"/>
      <w:divBdr>
        <w:top w:val="none" w:sz="0" w:space="0" w:color="auto"/>
        <w:left w:val="none" w:sz="0" w:space="0" w:color="auto"/>
        <w:bottom w:val="none" w:sz="0" w:space="0" w:color="auto"/>
        <w:right w:val="none" w:sz="0" w:space="0" w:color="auto"/>
      </w:divBdr>
    </w:div>
    <w:div w:id="108355468">
      <w:bodyDiv w:val="1"/>
      <w:marLeft w:val="0"/>
      <w:marRight w:val="0"/>
      <w:marTop w:val="0"/>
      <w:marBottom w:val="0"/>
      <w:divBdr>
        <w:top w:val="none" w:sz="0" w:space="0" w:color="auto"/>
        <w:left w:val="none" w:sz="0" w:space="0" w:color="auto"/>
        <w:bottom w:val="none" w:sz="0" w:space="0" w:color="auto"/>
        <w:right w:val="none" w:sz="0" w:space="0" w:color="auto"/>
      </w:divBdr>
    </w:div>
    <w:div w:id="111098674">
      <w:bodyDiv w:val="1"/>
      <w:marLeft w:val="0"/>
      <w:marRight w:val="0"/>
      <w:marTop w:val="0"/>
      <w:marBottom w:val="0"/>
      <w:divBdr>
        <w:top w:val="none" w:sz="0" w:space="0" w:color="auto"/>
        <w:left w:val="none" w:sz="0" w:space="0" w:color="auto"/>
        <w:bottom w:val="none" w:sz="0" w:space="0" w:color="auto"/>
        <w:right w:val="none" w:sz="0" w:space="0" w:color="auto"/>
      </w:divBdr>
    </w:div>
    <w:div w:id="122358446">
      <w:bodyDiv w:val="1"/>
      <w:marLeft w:val="0"/>
      <w:marRight w:val="0"/>
      <w:marTop w:val="0"/>
      <w:marBottom w:val="0"/>
      <w:divBdr>
        <w:top w:val="none" w:sz="0" w:space="0" w:color="auto"/>
        <w:left w:val="none" w:sz="0" w:space="0" w:color="auto"/>
        <w:bottom w:val="none" w:sz="0" w:space="0" w:color="auto"/>
        <w:right w:val="none" w:sz="0" w:space="0" w:color="auto"/>
      </w:divBdr>
    </w:div>
    <w:div w:id="123816100">
      <w:bodyDiv w:val="1"/>
      <w:marLeft w:val="0"/>
      <w:marRight w:val="0"/>
      <w:marTop w:val="0"/>
      <w:marBottom w:val="0"/>
      <w:divBdr>
        <w:top w:val="none" w:sz="0" w:space="0" w:color="auto"/>
        <w:left w:val="none" w:sz="0" w:space="0" w:color="auto"/>
        <w:bottom w:val="none" w:sz="0" w:space="0" w:color="auto"/>
        <w:right w:val="none" w:sz="0" w:space="0" w:color="auto"/>
      </w:divBdr>
    </w:div>
    <w:div w:id="130294593">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2">
          <w:marLeft w:val="0"/>
          <w:marRight w:val="0"/>
          <w:marTop w:val="0"/>
          <w:marBottom w:val="0"/>
          <w:divBdr>
            <w:top w:val="none" w:sz="0" w:space="0" w:color="auto"/>
            <w:left w:val="none" w:sz="0" w:space="0" w:color="auto"/>
            <w:bottom w:val="none" w:sz="0" w:space="0" w:color="auto"/>
            <w:right w:val="none" w:sz="0" w:space="0" w:color="auto"/>
          </w:divBdr>
        </w:div>
      </w:divsChild>
    </w:div>
    <w:div w:id="176581235">
      <w:bodyDiv w:val="1"/>
      <w:marLeft w:val="0"/>
      <w:marRight w:val="0"/>
      <w:marTop w:val="0"/>
      <w:marBottom w:val="0"/>
      <w:divBdr>
        <w:top w:val="none" w:sz="0" w:space="0" w:color="auto"/>
        <w:left w:val="none" w:sz="0" w:space="0" w:color="auto"/>
        <w:bottom w:val="none" w:sz="0" w:space="0" w:color="auto"/>
        <w:right w:val="none" w:sz="0" w:space="0" w:color="auto"/>
      </w:divBdr>
    </w:div>
    <w:div w:id="180363186">
      <w:bodyDiv w:val="1"/>
      <w:marLeft w:val="0"/>
      <w:marRight w:val="0"/>
      <w:marTop w:val="0"/>
      <w:marBottom w:val="0"/>
      <w:divBdr>
        <w:top w:val="none" w:sz="0" w:space="0" w:color="auto"/>
        <w:left w:val="none" w:sz="0" w:space="0" w:color="auto"/>
        <w:bottom w:val="none" w:sz="0" w:space="0" w:color="auto"/>
        <w:right w:val="none" w:sz="0" w:space="0" w:color="auto"/>
      </w:divBdr>
    </w:div>
    <w:div w:id="196358677">
      <w:bodyDiv w:val="1"/>
      <w:marLeft w:val="0"/>
      <w:marRight w:val="0"/>
      <w:marTop w:val="0"/>
      <w:marBottom w:val="0"/>
      <w:divBdr>
        <w:top w:val="none" w:sz="0" w:space="0" w:color="auto"/>
        <w:left w:val="none" w:sz="0" w:space="0" w:color="auto"/>
        <w:bottom w:val="none" w:sz="0" w:space="0" w:color="auto"/>
        <w:right w:val="none" w:sz="0" w:space="0" w:color="auto"/>
      </w:divBdr>
    </w:div>
    <w:div w:id="201796618">
      <w:bodyDiv w:val="1"/>
      <w:marLeft w:val="0"/>
      <w:marRight w:val="0"/>
      <w:marTop w:val="0"/>
      <w:marBottom w:val="0"/>
      <w:divBdr>
        <w:top w:val="none" w:sz="0" w:space="0" w:color="auto"/>
        <w:left w:val="none" w:sz="0" w:space="0" w:color="auto"/>
        <w:bottom w:val="none" w:sz="0" w:space="0" w:color="auto"/>
        <w:right w:val="none" w:sz="0" w:space="0" w:color="auto"/>
      </w:divBdr>
    </w:div>
    <w:div w:id="208953194">
      <w:bodyDiv w:val="1"/>
      <w:marLeft w:val="0"/>
      <w:marRight w:val="0"/>
      <w:marTop w:val="0"/>
      <w:marBottom w:val="0"/>
      <w:divBdr>
        <w:top w:val="none" w:sz="0" w:space="0" w:color="auto"/>
        <w:left w:val="none" w:sz="0" w:space="0" w:color="auto"/>
        <w:bottom w:val="none" w:sz="0" w:space="0" w:color="auto"/>
        <w:right w:val="none" w:sz="0" w:space="0" w:color="auto"/>
      </w:divBdr>
    </w:div>
    <w:div w:id="216671129">
      <w:bodyDiv w:val="1"/>
      <w:marLeft w:val="0"/>
      <w:marRight w:val="0"/>
      <w:marTop w:val="0"/>
      <w:marBottom w:val="0"/>
      <w:divBdr>
        <w:top w:val="none" w:sz="0" w:space="0" w:color="auto"/>
        <w:left w:val="none" w:sz="0" w:space="0" w:color="auto"/>
        <w:bottom w:val="none" w:sz="0" w:space="0" w:color="auto"/>
        <w:right w:val="none" w:sz="0" w:space="0" w:color="auto"/>
      </w:divBdr>
    </w:div>
    <w:div w:id="217133181">
      <w:bodyDiv w:val="1"/>
      <w:marLeft w:val="0"/>
      <w:marRight w:val="0"/>
      <w:marTop w:val="0"/>
      <w:marBottom w:val="0"/>
      <w:divBdr>
        <w:top w:val="none" w:sz="0" w:space="0" w:color="auto"/>
        <w:left w:val="none" w:sz="0" w:space="0" w:color="auto"/>
        <w:bottom w:val="none" w:sz="0" w:space="0" w:color="auto"/>
        <w:right w:val="none" w:sz="0" w:space="0" w:color="auto"/>
      </w:divBdr>
    </w:div>
    <w:div w:id="239754336">
      <w:bodyDiv w:val="1"/>
      <w:marLeft w:val="0"/>
      <w:marRight w:val="0"/>
      <w:marTop w:val="0"/>
      <w:marBottom w:val="0"/>
      <w:divBdr>
        <w:top w:val="none" w:sz="0" w:space="0" w:color="auto"/>
        <w:left w:val="none" w:sz="0" w:space="0" w:color="auto"/>
        <w:bottom w:val="none" w:sz="0" w:space="0" w:color="auto"/>
        <w:right w:val="none" w:sz="0" w:space="0" w:color="auto"/>
      </w:divBdr>
    </w:div>
    <w:div w:id="253437415">
      <w:bodyDiv w:val="1"/>
      <w:marLeft w:val="0"/>
      <w:marRight w:val="0"/>
      <w:marTop w:val="0"/>
      <w:marBottom w:val="0"/>
      <w:divBdr>
        <w:top w:val="none" w:sz="0" w:space="0" w:color="auto"/>
        <w:left w:val="none" w:sz="0" w:space="0" w:color="auto"/>
        <w:bottom w:val="none" w:sz="0" w:space="0" w:color="auto"/>
        <w:right w:val="none" w:sz="0" w:space="0" w:color="auto"/>
      </w:divBdr>
    </w:div>
    <w:div w:id="285889419">
      <w:bodyDiv w:val="1"/>
      <w:marLeft w:val="0"/>
      <w:marRight w:val="0"/>
      <w:marTop w:val="0"/>
      <w:marBottom w:val="0"/>
      <w:divBdr>
        <w:top w:val="none" w:sz="0" w:space="0" w:color="auto"/>
        <w:left w:val="none" w:sz="0" w:space="0" w:color="auto"/>
        <w:bottom w:val="none" w:sz="0" w:space="0" w:color="auto"/>
        <w:right w:val="none" w:sz="0" w:space="0" w:color="auto"/>
      </w:divBdr>
    </w:div>
    <w:div w:id="287053443">
      <w:bodyDiv w:val="1"/>
      <w:marLeft w:val="0"/>
      <w:marRight w:val="0"/>
      <w:marTop w:val="0"/>
      <w:marBottom w:val="0"/>
      <w:divBdr>
        <w:top w:val="none" w:sz="0" w:space="0" w:color="auto"/>
        <w:left w:val="none" w:sz="0" w:space="0" w:color="auto"/>
        <w:bottom w:val="none" w:sz="0" w:space="0" w:color="auto"/>
        <w:right w:val="none" w:sz="0" w:space="0" w:color="auto"/>
      </w:divBdr>
    </w:div>
    <w:div w:id="289364490">
      <w:bodyDiv w:val="1"/>
      <w:marLeft w:val="0"/>
      <w:marRight w:val="0"/>
      <w:marTop w:val="0"/>
      <w:marBottom w:val="0"/>
      <w:divBdr>
        <w:top w:val="none" w:sz="0" w:space="0" w:color="auto"/>
        <w:left w:val="none" w:sz="0" w:space="0" w:color="auto"/>
        <w:bottom w:val="none" w:sz="0" w:space="0" w:color="auto"/>
        <w:right w:val="none" w:sz="0" w:space="0" w:color="auto"/>
      </w:divBdr>
    </w:div>
    <w:div w:id="326134201">
      <w:bodyDiv w:val="1"/>
      <w:marLeft w:val="0"/>
      <w:marRight w:val="0"/>
      <w:marTop w:val="0"/>
      <w:marBottom w:val="0"/>
      <w:divBdr>
        <w:top w:val="none" w:sz="0" w:space="0" w:color="auto"/>
        <w:left w:val="none" w:sz="0" w:space="0" w:color="auto"/>
        <w:bottom w:val="none" w:sz="0" w:space="0" w:color="auto"/>
        <w:right w:val="none" w:sz="0" w:space="0" w:color="auto"/>
      </w:divBdr>
    </w:div>
    <w:div w:id="335158718">
      <w:bodyDiv w:val="1"/>
      <w:marLeft w:val="0"/>
      <w:marRight w:val="0"/>
      <w:marTop w:val="0"/>
      <w:marBottom w:val="0"/>
      <w:divBdr>
        <w:top w:val="none" w:sz="0" w:space="0" w:color="auto"/>
        <w:left w:val="none" w:sz="0" w:space="0" w:color="auto"/>
        <w:bottom w:val="none" w:sz="0" w:space="0" w:color="auto"/>
        <w:right w:val="none" w:sz="0" w:space="0" w:color="auto"/>
      </w:divBdr>
      <w:divsChild>
        <w:div w:id="568077416">
          <w:marLeft w:val="0"/>
          <w:marRight w:val="0"/>
          <w:marTop w:val="0"/>
          <w:marBottom w:val="0"/>
          <w:divBdr>
            <w:top w:val="none" w:sz="0" w:space="0" w:color="auto"/>
            <w:left w:val="none" w:sz="0" w:space="0" w:color="auto"/>
            <w:bottom w:val="none" w:sz="0" w:space="0" w:color="auto"/>
            <w:right w:val="none" w:sz="0" w:space="0" w:color="auto"/>
          </w:divBdr>
        </w:div>
      </w:divsChild>
    </w:div>
    <w:div w:id="340812656">
      <w:bodyDiv w:val="1"/>
      <w:marLeft w:val="0"/>
      <w:marRight w:val="0"/>
      <w:marTop w:val="0"/>
      <w:marBottom w:val="0"/>
      <w:divBdr>
        <w:top w:val="none" w:sz="0" w:space="0" w:color="auto"/>
        <w:left w:val="none" w:sz="0" w:space="0" w:color="auto"/>
        <w:bottom w:val="none" w:sz="0" w:space="0" w:color="auto"/>
        <w:right w:val="none" w:sz="0" w:space="0" w:color="auto"/>
      </w:divBdr>
    </w:div>
    <w:div w:id="348416450">
      <w:bodyDiv w:val="1"/>
      <w:marLeft w:val="0"/>
      <w:marRight w:val="0"/>
      <w:marTop w:val="0"/>
      <w:marBottom w:val="0"/>
      <w:divBdr>
        <w:top w:val="none" w:sz="0" w:space="0" w:color="auto"/>
        <w:left w:val="none" w:sz="0" w:space="0" w:color="auto"/>
        <w:bottom w:val="none" w:sz="0" w:space="0" w:color="auto"/>
        <w:right w:val="none" w:sz="0" w:space="0" w:color="auto"/>
      </w:divBdr>
    </w:div>
    <w:div w:id="348800927">
      <w:bodyDiv w:val="1"/>
      <w:marLeft w:val="0"/>
      <w:marRight w:val="0"/>
      <w:marTop w:val="0"/>
      <w:marBottom w:val="0"/>
      <w:divBdr>
        <w:top w:val="none" w:sz="0" w:space="0" w:color="auto"/>
        <w:left w:val="none" w:sz="0" w:space="0" w:color="auto"/>
        <w:bottom w:val="none" w:sz="0" w:space="0" w:color="auto"/>
        <w:right w:val="none" w:sz="0" w:space="0" w:color="auto"/>
      </w:divBdr>
    </w:div>
    <w:div w:id="356738458">
      <w:bodyDiv w:val="1"/>
      <w:marLeft w:val="0"/>
      <w:marRight w:val="0"/>
      <w:marTop w:val="0"/>
      <w:marBottom w:val="0"/>
      <w:divBdr>
        <w:top w:val="none" w:sz="0" w:space="0" w:color="auto"/>
        <w:left w:val="none" w:sz="0" w:space="0" w:color="auto"/>
        <w:bottom w:val="none" w:sz="0" w:space="0" w:color="auto"/>
        <w:right w:val="none" w:sz="0" w:space="0" w:color="auto"/>
      </w:divBdr>
    </w:div>
    <w:div w:id="363866960">
      <w:bodyDiv w:val="1"/>
      <w:marLeft w:val="0"/>
      <w:marRight w:val="0"/>
      <w:marTop w:val="0"/>
      <w:marBottom w:val="0"/>
      <w:divBdr>
        <w:top w:val="none" w:sz="0" w:space="0" w:color="auto"/>
        <w:left w:val="none" w:sz="0" w:space="0" w:color="auto"/>
        <w:bottom w:val="none" w:sz="0" w:space="0" w:color="auto"/>
        <w:right w:val="none" w:sz="0" w:space="0" w:color="auto"/>
      </w:divBdr>
    </w:div>
    <w:div w:id="366949478">
      <w:bodyDiv w:val="1"/>
      <w:marLeft w:val="0"/>
      <w:marRight w:val="0"/>
      <w:marTop w:val="0"/>
      <w:marBottom w:val="0"/>
      <w:divBdr>
        <w:top w:val="none" w:sz="0" w:space="0" w:color="auto"/>
        <w:left w:val="none" w:sz="0" w:space="0" w:color="auto"/>
        <w:bottom w:val="none" w:sz="0" w:space="0" w:color="auto"/>
        <w:right w:val="none" w:sz="0" w:space="0" w:color="auto"/>
      </w:divBdr>
    </w:div>
    <w:div w:id="383868568">
      <w:bodyDiv w:val="1"/>
      <w:marLeft w:val="0"/>
      <w:marRight w:val="0"/>
      <w:marTop w:val="0"/>
      <w:marBottom w:val="0"/>
      <w:divBdr>
        <w:top w:val="none" w:sz="0" w:space="0" w:color="auto"/>
        <w:left w:val="none" w:sz="0" w:space="0" w:color="auto"/>
        <w:bottom w:val="none" w:sz="0" w:space="0" w:color="auto"/>
        <w:right w:val="none" w:sz="0" w:space="0" w:color="auto"/>
      </w:divBdr>
      <w:divsChild>
        <w:div w:id="1913198794">
          <w:marLeft w:val="0"/>
          <w:marRight w:val="0"/>
          <w:marTop w:val="0"/>
          <w:marBottom w:val="0"/>
          <w:divBdr>
            <w:top w:val="none" w:sz="0" w:space="0" w:color="auto"/>
            <w:left w:val="none" w:sz="0" w:space="0" w:color="auto"/>
            <w:bottom w:val="none" w:sz="0" w:space="0" w:color="auto"/>
            <w:right w:val="none" w:sz="0" w:space="0" w:color="auto"/>
          </w:divBdr>
        </w:div>
      </w:divsChild>
    </w:div>
    <w:div w:id="399013385">
      <w:bodyDiv w:val="1"/>
      <w:marLeft w:val="0"/>
      <w:marRight w:val="0"/>
      <w:marTop w:val="0"/>
      <w:marBottom w:val="0"/>
      <w:divBdr>
        <w:top w:val="none" w:sz="0" w:space="0" w:color="auto"/>
        <w:left w:val="none" w:sz="0" w:space="0" w:color="auto"/>
        <w:bottom w:val="none" w:sz="0" w:space="0" w:color="auto"/>
        <w:right w:val="none" w:sz="0" w:space="0" w:color="auto"/>
      </w:divBdr>
    </w:div>
    <w:div w:id="407726833">
      <w:bodyDiv w:val="1"/>
      <w:marLeft w:val="0"/>
      <w:marRight w:val="0"/>
      <w:marTop w:val="0"/>
      <w:marBottom w:val="0"/>
      <w:divBdr>
        <w:top w:val="none" w:sz="0" w:space="0" w:color="auto"/>
        <w:left w:val="none" w:sz="0" w:space="0" w:color="auto"/>
        <w:bottom w:val="none" w:sz="0" w:space="0" w:color="auto"/>
        <w:right w:val="none" w:sz="0" w:space="0" w:color="auto"/>
      </w:divBdr>
    </w:div>
    <w:div w:id="436363979">
      <w:bodyDiv w:val="1"/>
      <w:marLeft w:val="0"/>
      <w:marRight w:val="0"/>
      <w:marTop w:val="0"/>
      <w:marBottom w:val="0"/>
      <w:divBdr>
        <w:top w:val="none" w:sz="0" w:space="0" w:color="auto"/>
        <w:left w:val="none" w:sz="0" w:space="0" w:color="auto"/>
        <w:bottom w:val="none" w:sz="0" w:space="0" w:color="auto"/>
        <w:right w:val="none" w:sz="0" w:space="0" w:color="auto"/>
      </w:divBdr>
    </w:div>
    <w:div w:id="453909499">
      <w:bodyDiv w:val="1"/>
      <w:marLeft w:val="0"/>
      <w:marRight w:val="0"/>
      <w:marTop w:val="0"/>
      <w:marBottom w:val="0"/>
      <w:divBdr>
        <w:top w:val="none" w:sz="0" w:space="0" w:color="auto"/>
        <w:left w:val="none" w:sz="0" w:space="0" w:color="auto"/>
        <w:bottom w:val="none" w:sz="0" w:space="0" w:color="auto"/>
        <w:right w:val="none" w:sz="0" w:space="0" w:color="auto"/>
      </w:divBdr>
    </w:div>
    <w:div w:id="462118031">
      <w:bodyDiv w:val="1"/>
      <w:marLeft w:val="0"/>
      <w:marRight w:val="0"/>
      <w:marTop w:val="0"/>
      <w:marBottom w:val="0"/>
      <w:divBdr>
        <w:top w:val="none" w:sz="0" w:space="0" w:color="auto"/>
        <w:left w:val="none" w:sz="0" w:space="0" w:color="auto"/>
        <w:bottom w:val="none" w:sz="0" w:space="0" w:color="auto"/>
        <w:right w:val="none" w:sz="0" w:space="0" w:color="auto"/>
      </w:divBdr>
    </w:div>
    <w:div w:id="466554756">
      <w:bodyDiv w:val="1"/>
      <w:marLeft w:val="0"/>
      <w:marRight w:val="0"/>
      <w:marTop w:val="0"/>
      <w:marBottom w:val="0"/>
      <w:divBdr>
        <w:top w:val="none" w:sz="0" w:space="0" w:color="auto"/>
        <w:left w:val="none" w:sz="0" w:space="0" w:color="auto"/>
        <w:bottom w:val="none" w:sz="0" w:space="0" w:color="auto"/>
        <w:right w:val="none" w:sz="0" w:space="0" w:color="auto"/>
      </w:divBdr>
    </w:div>
    <w:div w:id="491483341">
      <w:bodyDiv w:val="1"/>
      <w:marLeft w:val="0"/>
      <w:marRight w:val="0"/>
      <w:marTop w:val="0"/>
      <w:marBottom w:val="0"/>
      <w:divBdr>
        <w:top w:val="none" w:sz="0" w:space="0" w:color="auto"/>
        <w:left w:val="none" w:sz="0" w:space="0" w:color="auto"/>
        <w:bottom w:val="none" w:sz="0" w:space="0" w:color="auto"/>
        <w:right w:val="none" w:sz="0" w:space="0" w:color="auto"/>
      </w:divBdr>
    </w:div>
    <w:div w:id="491722461">
      <w:bodyDiv w:val="1"/>
      <w:marLeft w:val="0"/>
      <w:marRight w:val="0"/>
      <w:marTop w:val="0"/>
      <w:marBottom w:val="0"/>
      <w:divBdr>
        <w:top w:val="none" w:sz="0" w:space="0" w:color="auto"/>
        <w:left w:val="none" w:sz="0" w:space="0" w:color="auto"/>
        <w:bottom w:val="none" w:sz="0" w:space="0" w:color="auto"/>
        <w:right w:val="none" w:sz="0" w:space="0" w:color="auto"/>
      </w:divBdr>
    </w:div>
    <w:div w:id="495847582">
      <w:bodyDiv w:val="1"/>
      <w:marLeft w:val="0"/>
      <w:marRight w:val="0"/>
      <w:marTop w:val="0"/>
      <w:marBottom w:val="0"/>
      <w:divBdr>
        <w:top w:val="none" w:sz="0" w:space="0" w:color="auto"/>
        <w:left w:val="none" w:sz="0" w:space="0" w:color="auto"/>
        <w:bottom w:val="none" w:sz="0" w:space="0" w:color="auto"/>
        <w:right w:val="none" w:sz="0" w:space="0" w:color="auto"/>
      </w:divBdr>
    </w:div>
    <w:div w:id="527449428">
      <w:bodyDiv w:val="1"/>
      <w:marLeft w:val="0"/>
      <w:marRight w:val="0"/>
      <w:marTop w:val="0"/>
      <w:marBottom w:val="0"/>
      <w:divBdr>
        <w:top w:val="none" w:sz="0" w:space="0" w:color="auto"/>
        <w:left w:val="none" w:sz="0" w:space="0" w:color="auto"/>
        <w:bottom w:val="none" w:sz="0" w:space="0" w:color="auto"/>
        <w:right w:val="none" w:sz="0" w:space="0" w:color="auto"/>
      </w:divBdr>
    </w:div>
    <w:div w:id="544098079">
      <w:bodyDiv w:val="1"/>
      <w:marLeft w:val="0"/>
      <w:marRight w:val="0"/>
      <w:marTop w:val="0"/>
      <w:marBottom w:val="0"/>
      <w:divBdr>
        <w:top w:val="none" w:sz="0" w:space="0" w:color="auto"/>
        <w:left w:val="none" w:sz="0" w:space="0" w:color="auto"/>
        <w:bottom w:val="none" w:sz="0" w:space="0" w:color="auto"/>
        <w:right w:val="none" w:sz="0" w:space="0" w:color="auto"/>
      </w:divBdr>
    </w:div>
    <w:div w:id="559248540">
      <w:bodyDiv w:val="1"/>
      <w:marLeft w:val="0"/>
      <w:marRight w:val="0"/>
      <w:marTop w:val="0"/>
      <w:marBottom w:val="0"/>
      <w:divBdr>
        <w:top w:val="none" w:sz="0" w:space="0" w:color="auto"/>
        <w:left w:val="none" w:sz="0" w:space="0" w:color="auto"/>
        <w:bottom w:val="none" w:sz="0" w:space="0" w:color="auto"/>
        <w:right w:val="none" w:sz="0" w:space="0" w:color="auto"/>
      </w:divBdr>
    </w:div>
    <w:div w:id="561018474">
      <w:bodyDiv w:val="1"/>
      <w:marLeft w:val="0"/>
      <w:marRight w:val="0"/>
      <w:marTop w:val="0"/>
      <w:marBottom w:val="0"/>
      <w:divBdr>
        <w:top w:val="none" w:sz="0" w:space="0" w:color="auto"/>
        <w:left w:val="none" w:sz="0" w:space="0" w:color="auto"/>
        <w:bottom w:val="none" w:sz="0" w:space="0" w:color="auto"/>
        <w:right w:val="none" w:sz="0" w:space="0" w:color="auto"/>
      </w:divBdr>
    </w:div>
    <w:div w:id="574781295">
      <w:bodyDiv w:val="1"/>
      <w:marLeft w:val="0"/>
      <w:marRight w:val="0"/>
      <w:marTop w:val="0"/>
      <w:marBottom w:val="0"/>
      <w:divBdr>
        <w:top w:val="none" w:sz="0" w:space="0" w:color="auto"/>
        <w:left w:val="none" w:sz="0" w:space="0" w:color="auto"/>
        <w:bottom w:val="none" w:sz="0" w:space="0" w:color="auto"/>
        <w:right w:val="none" w:sz="0" w:space="0" w:color="auto"/>
      </w:divBdr>
    </w:div>
    <w:div w:id="579487450">
      <w:bodyDiv w:val="1"/>
      <w:marLeft w:val="0"/>
      <w:marRight w:val="0"/>
      <w:marTop w:val="0"/>
      <w:marBottom w:val="0"/>
      <w:divBdr>
        <w:top w:val="none" w:sz="0" w:space="0" w:color="auto"/>
        <w:left w:val="none" w:sz="0" w:space="0" w:color="auto"/>
        <w:bottom w:val="none" w:sz="0" w:space="0" w:color="auto"/>
        <w:right w:val="none" w:sz="0" w:space="0" w:color="auto"/>
      </w:divBdr>
    </w:div>
    <w:div w:id="589698687">
      <w:bodyDiv w:val="1"/>
      <w:marLeft w:val="0"/>
      <w:marRight w:val="0"/>
      <w:marTop w:val="0"/>
      <w:marBottom w:val="0"/>
      <w:divBdr>
        <w:top w:val="none" w:sz="0" w:space="0" w:color="auto"/>
        <w:left w:val="none" w:sz="0" w:space="0" w:color="auto"/>
        <w:bottom w:val="none" w:sz="0" w:space="0" w:color="auto"/>
        <w:right w:val="none" w:sz="0" w:space="0" w:color="auto"/>
      </w:divBdr>
    </w:div>
    <w:div w:id="606086315">
      <w:bodyDiv w:val="1"/>
      <w:marLeft w:val="0"/>
      <w:marRight w:val="0"/>
      <w:marTop w:val="0"/>
      <w:marBottom w:val="0"/>
      <w:divBdr>
        <w:top w:val="none" w:sz="0" w:space="0" w:color="auto"/>
        <w:left w:val="none" w:sz="0" w:space="0" w:color="auto"/>
        <w:bottom w:val="none" w:sz="0" w:space="0" w:color="auto"/>
        <w:right w:val="none" w:sz="0" w:space="0" w:color="auto"/>
      </w:divBdr>
    </w:div>
    <w:div w:id="607007071">
      <w:bodyDiv w:val="1"/>
      <w:marLeft w:val="0"/>
      <w:marRight w:val="0"/>
      <w:marTop w:val="0"/>
      <w:marBottom w:val="0"/>
      <w:divBdr>
        <w:top w:val="none" w:sz="0" w:space="0" w:color="auto"/>
        <w:left w:val="none" w:sz="0" w:space="0" w:color="auto"/>
        <w:bottom w:val="none" w:sz="0" w:space="0" w:color="auto"/>
        <w:right w:val="none" w:sz="0" w:space="0" w:color="auto"/>
      </w:divBdr>
    </w:div>
    <w:div w:id="609627285">
      <w:bodyDiv w:val="1"/>
      <w:marLeft w:val="0"/>
      <w:marRight w:val="0"/>
      <w:marTop w:val="0"/>
      <w:marBottom w:val="0"/>
      <w:divBdr>
        <w:top w:val="none" w:sz="0" w:space="0" w:color="auto"/>
        <w:left w:val="none" w:sz="0" w:space="0" w:color="auto"/>
        <w:bottom w:val="none" w:sz="0" w:space="0" w:color="auto"/>
        <w:right w:val="none" w:sz="0" w:space="0" w:color="auto"/>
      </w:divBdr>
    </w:div>
    <w:div w:id="611323528">
      <w:bodyDiv w:val="1"/>
      <w:marLeft w:val="0"/>
      <w:marRight w:val="0"/>
      <w:marTop w:val="0"/>
      <w:marBottom w:val="0"/>
      <w:divBdr>
        <w:top w:val="none" w:sz="0" w:space="0" w:color="auto"/>
        <w:left w:val="none" w:sz="0" w:space="0" w:color="auto"/>
        <w:bottom w:val="none" w:sz="0" w:space="0" w:color="auto"/>
        <w:right w:val="none" w:sz="0" w:space="0" w:color="auto"/>
      </w:divBdr>
    </w:div>
    <w:div w:id="614481853">
      <w:bodyDiv w:val="1"/>
      <w:marLeft w:val="0"/>
      <w:marRight w:val="0"/>
      <w:marTop w:val="0"/>
      <w:marBottom w:val="0"/>
      <w:divBdr>
        <w:top w:val="none" w:sz="0" w:space="0" w:color="auto"/>
        <w:left w:val="none" w:sz="0" w:space="0" w:color="auto"/>
        <w:bottom w:val="none" w:sz="0" w:space="0" w:color="auto"/>
        <w:right w:val="none" w:sz="0" w:space="0" w:color="auto"/>
      </w:divBdr>
    </w:div>
    <w:div w:id="633757152">
      <w:bodyDiv w:val="1"/>
      <w:marLeft w:val="0"/>
      <w:marRight w:val="0"/>
      <w:marTop w:val="0"/>
      <w:marBottom w:val="0"/>
      <w:divBdr>
        <w:top w:val="none" w:sz="0" w:space="0" w:color="auto"/>
        <w:left w:val="none" w:sz="0" w:space="0" w:color="auto"/>
        <w:bottom w:val="none" w:sz="0" w:space="0" w:color="auto"/>
        <w:right w:val="none" w:sz="0" w:space="0" w:color="auto"/>
      </w:divBdr>
    </w:div>
    <w:div w:id="639381624">
      <w:bodyDiv w:val="1"/>
      <w:marLeft w:val="0"/>
      <w:marRight w:val="0"/>
      <w:marTop w:val="0"/>
      <w:marBottom w:val="0"/>
      <w:divBdr>
        <w:top w:val="none" w:sz="0" w:space="0" w:color="auto"/>
        <w:left w:val="none" w:sz="0" w:space="0" w:color="auto"/>
        <w:bottom w:val="none" w:sz="0" w:space="0" w:color="auto"/>
        <w:right w:val="none" w:sz="0" w:space="0" w:color="auto"/>
      </w:divBdr>
    </w:div>
    <w:div w:id="640967759">
      <w:bodyDiv w:val="1"/>
      <w:marLeft w:val="0"/>
      <w:marRight w:val="0"/>
      <w:marTop w:val="0"/>
      <w:marBottom w:val="0"/>
      <w:divBdr>
        <w:top w:val="none" w:sz="0" w:space="0" w:color="auto"/>
        <w:left w:val="none" w:sz="0" w:space="0" w:color="auto"/>
        <w:bottom w:val="none" w:sz="0" w:space="0" w:color="auto"/>
        <w:right w:val="none" w:sz="0" w:space="0" w:color="auto"/>
      </w:divBdr>
    </w:div>
    <w:div w:id="653803969">
      <w:bodyDiv w:val="1"/>
      <w:marLeft w:val="0"/>
      <w:marRight w:val="0"/>
      <w:marTop w:val="0"/>
      <w:marBottom w:val="0"/>
      <w:divBdr>
        <w:top w:val="none" w:sz="0" w:space="0" w:color="auto"/>
        <w:left w:val="none" w:sz="0" w:space="0" w:color="auto"/>
        <w:bottom w:val="none" w:sz="0" w:space="0" w:color="auto"/>
        <w:right w:val="none" w:sz="0" w:space="0" w:color="auto"/>
      </w:divBdr>
    </w:div>
    <w:div w:id="654576520">
      <w:bodyDiv w:val="1"/>
      <w:marLeft w:val="0"/>
      <w:marRight w:val="0"/>
      <w:marTop w:val="0"/>
      <w:marBottom w:val="0"/>
      <w:divBdr>
        <w:top w:val="none" w:sz="0" w:space="0" w:color="auto"/>
        <w:left w:val="none" w:sz="0" w:space="0" w:color="auto"/>
        <w:bottom w:val="none" w:sz="0" w:space="0" w:color="auto"/>
        <w:right w:val="none" w:sz="0" w:space="0" w:color="auto"/>
      </w:divBdr>
    </w:div>
    <w:div w:id="659624948">
      <w:bodyDiv w:val="1"/>
      <w:marLeft w:val="0"/>
      <w:marRight w:val="0"/>
      <w:marTop w:val="0"/>
      <w:marBottom w:val="0"/>
      <w:divBdr>
        <w:top w:val="none" w:sz="0" w:space="0" w:color="auto"/>
        <w:left w:val="none" w:sz="0" w:space="0" w:color="auto"/>
        <w:bottom w:val="none" w:sz="0" w:space="0" w:color="auto"/>
        <w:right w:val="none" w:sz="0" w:space="0" w:color="auto"/>
      </w:divBdr>
    </w:div>
    <w:div w:id="666136486">
      <w:bodyDiv w:val="1"/>
      <w:marLeft w:val="0"/>
      <w:marRight w:val="0"/>
      <w:marTop w:val="0"/>
      <w:marBottom w:val="0"/>
      <w:divBdr>
        <w:top w:val="none" w:sz="0" w:space="0" w:color="auto"/>
        <w:left w:val="none" w:sz="0" w:space="0" w:color="auto"/>
        <w:bottom w:val="none" w:sz="0" w:space="0" w:color="auto"/>
        <w:right w:val="none" w:sz="0" w:space="0" w:color="auto"/>
      </w:divBdr>
    </w:div>
    <w:div w:id="676231867">
      <w:bodyDiv w:val="1"/>
      <w:marLeft w:val="0"/>
      <w:marRight w:val="0"/>
      <w:marTop w:val="0"/>
      <w:marBottom w:val="0"/>
      <w:divBdr>
        <w:top w:val="none" w:sz="0" w:space="0" w:color="auto"/>
        <w:left w:val="none" w:sz="0" w:space="0" w:color="auto"/>
        <w:bottom w:val="none" w:sz="0" w:space="0" w:color="auto"/>
        <w:right w:val="none" w:sz="0" w:space="0" w:color="auto"/>
      </w:divBdr>
    </w:div>
    <w:div w:id="678390124">
      <w:bodyDiv w:val="1"/>
      <w:marLeft w:val="0"/>
      <w:marRight w:val="0"/>
      <w:marTop w:val="0"/>
      <w:marBottom w:val="0"/>
      <w:divBdr>
        <w:top w:val="none" w:sz="0" w:space="0" w:color="auto"/>
        <w:left w:val="none" w:sz="0" w:space="0" w:color="auto"/>
        <w:bottom w:val="none" w:sz="0" w:space="0" w:color="auto"/>
        <w:right w:val="none" w:sz="0" w:space="0" w:color="auto"/>
      </w:divBdr>
    </w:div>
    <w:div w:id="681736211">
      <w:bodyDiv w:val="1"/>
      <w:marLeft w:val="0"/>
      <w:marRight w:val="0"/>
      <w:marTop w:val="0"/>
      <w:marBottom w:val="0"/>
      <w:divBdr>
        <w:top w:val="none" w:sz="0" w:space="0" w:color="auto"/>
        <w:left w:val="none" w:sz="0" w:space="0" w:color="auto"/>
        <w:bottom w:val="none" w:sz="0" w:space="0" w:color="auto"/>
        <w:right w:val="none" w:sz="0" w:space="0" w:color="auto"/>
      </w:divBdr>
    </w:div>
    <w:div w:id="703747786">
      <w:bodyDiv w:val="1"/>
      <w:marLeft w:val="0"/>
      <w:marRight w:val="0"/>
      <w:marTop w:val="0"/>
      <w:marBottom w:val="0"/>
      <w:divBdr>
        <w:top w:val="none" w:sz="0" w:space="0" w:color="auto"/>
        <w:left w:val="none" w:sz="0" w:space="0" w:color="auto"/>
        <w:bottom w:val="none" w:sz="0" w:space="0" w:color="auto"/>
        <w:right w:val="none" w:sz="0" w:space="0" w:color="auto"/>
      </w:divBdr>
    </w:div>
    <w:div w:id="752895536">
      <w:bodyDiv w:val="1"/>
      <w:marLeft w:val="0"/>
      <w:marRight w:val="0"/>
      <w:marTop w:val="0"/>
      <w:marBottom w:val="0"/>
      <w:divBdr>
        <w:top w:val="none" w:sz="0" w:space="0" w:color="auto"/>
        <w:left w:val="none" w:sz="0" w:space="0" w:color="auto"/>
        <w:bottom w:val="none" w:sz="0" w:space="0" w:color="auto"/>
        <w:right w:val="none" w:sz="0" w:space="0" w:color="auto"/>
      </w:divBdr>
    </w:div>
    <w:div w:id="779763196">
      <w:bodyDiv w:val="1"/>
      <w:marLeft w:val="0"/>
      <w:marRight w:val="0"/>
      <w:marTop w:val="0"/>
      <w:marBottom w:val="0"/>
      <w:divBdr>
        <w:top w:val="none" w:sz="0" w:space="0" w:color="auto"/>
        <w:left w:val="none" w:sz="0" w:space="0" w:color="auto"/>
        <w:bottom w:val="none" w:sz="0" w:space="0" w:color="auto"/>
        <w:right w:val="none" w:sz="0" w:space="0" w:color="auto"/>
      </w:divBdr>
    </w:div>
    <w:div w:id="780950271">
      <w:bodyDiv w:val="1"/>
      <w:marLeft w:val="0"/>
      <w:marRight w:val="0"/>
      <w:marTop w:val="0"/>
      <w:marBottom w:val="0"/>
      <w:divBdr>
        <w:top w:val="none" w:sz="0" w:space="0" w:color="auto"/>
        <w:left w:val="none" w:sz="0" w:space="0" w:color="auto"/>
        <w:bottom w:val="none" w:sz="0" w:space="0" w:color="auto"/>
        <w:right w:val="none" w:sz="0" w:space="0" w:color="auto"/>
      </w:divBdr>
      <w:divsChild>
        <w:div w:id="2133865086">
          <w:marLeft w:val="0"/>
          <w:marRight w:val="0"/>
          <w:marTop w:val="0"/>
          <w:marBottom w:val="0"/>
          <w:divBdr>
            <w:top w:val="none" w:sz="0" w:space="0" w:color="auto"/>
            <w:left w:val="none" w:sz="0" w:space="0" w:color="auto"/>
            <w:bottom w:val="none" w:sz="0" w:space="0" w:color="auto"/>
            <w:right w:val="none" w:sz="0" w:space="0" w:color="auto"/>
          </w:divBdr>
        </w:div>
      </w:divsChild>
    </w:div>
    <w:div w:id="819078712">
      <w:bodyDiv w:val="1"/>
      <w:marLeft w:val="0"/>
      <w:marRight w:val="0"/>
      <w:marTop w:val="0"/>
      <w:marBottom w:val="0"/>
      <w:divBdr>
        <w:top w:val="none" w:sz="0" w:space="0" w:color="auto"/>
        <w:left w:val="none" w:sz="0" w:space="0" w:color="auto"/>
        <w:bottom w:val="none" w:sz="0" w:space="0" w:color="auto"/>
        <w:right w:val="none" w:sz="0" w:space="0" w:color="auto"/>
      </w:divBdr>
    </w:div>
    <w:div w:id="825896440">
      <w:bodyDiv w:val="1"/>
      <w:marLeft w:val="0"/>
      <w:marRight w:val="0"/>
      <w:marTop w:val="0"/>
      <w:marBottom w:val="0"/>
      <w:divBdr>
        <w:top w:val="none" w:sz="0" w:space="0" w:color="auto"/>
        <w:left w:val="none" w:sz="0" w:space="0" w:color="auto"/>
        <w:bottom w:val="none" w:sz="0" w:space="0" w:color="auto"/>
        <w:right w:val="none" w:sz="0" w:space="0" w:color="auto"/>
      </w:divBdr>
    </w:div>
    <w:div w:id="829059785">
      <w:bodyDiv w:val="1"/>
      <w:marLeft w:val="0"/>
      <w:marRight w:val="0"/>
      <w:marTop w:val="0"/>
      <w:marBottom w:val="0"/>
      <w:divBdr>
        <w:top w:val="none" w:sz="0" w:space="0" w:color="auto"/>
        <w:left w:val="none" w:sz="0" w:space="0" w:color="auto"/>
        <w:bottom w:val="none" w:sz="0" w:space="0" w:color="auto"/>
        <w:right w:val="none" w:sz="0" w:space="0" w:color="auto"/>
      </w:divBdr>
    </w:div>
    <w:div w:id="840124731">
      <w:bodyDiv w:val="1"/>
      <w:marLeft w:val="0"/>
      <w:marRight w:val="0"/>
      <w:marTop w:val="0"/>
      <w:marBottom w:val="0"/>
      <w:divBdr>
        <w:top w:val="none" w:sz="0" w:space="0" w:color="auto"/>
        <w:left w:val="none" w:sz="0" w:space="0" w:color="auto"/>
        <w:bottom w:val="none" w:sz="0" w:space="0" w:color="auto"/>
        <w:right w:val="none" w:sz="0" w:space="0" w:color="auto"/>
      </w:divBdr>
    </w:div>
    <w:div w:id="850417289">
      <w:bodyDiv w:val="1"/>
      <w:marLeft w:val="0"/>
      <w:marRight w:val="0"/>
      <w:marTop w:val="0"/>
      <w:marBottom w:val="0"/>
      <w:divBdr>
        <w:top w:val="none" w:sz="0" w:space="0" w:color="auto"/>
        <w:left w:val="none" w:sz="0" w:space="0" w:color="auto"/>
        <w:bottom w:val="none" w:sz="0" w:space="0" w:color="auto"/>
        <w:right w:val="none" w:sz="0" w:space="0" w:color="auto"/>
      </w:divBdr>
    </w:div>
    <w:div w:id="860095206">
      <w:bodyDiv w:val="1"/>
      <w:marLeft w:val="0"/>
      <w:marRight w:val="0"/>
      <w:marTop w:val="0"/>
      <w:marBottom w:val="0"/>
      <w:divBdr>
        <w:top w:val="none" w:sz="0" w:space="0" w:color="auto"/>
        <w:left w:val="none" w:sz="0" w:space="0" w:color="auto"/>
        <w:bottom w:val="none" w:sz="0" w:space="0" w:color="auto"/>
        <w:right w:val="none" w:sz="0" w:space="0" w:color="auto"/>
      </w:divBdr>
    </w:div>
    <w:div w:id="863861454">
      <w:bodyDiv w:val="1"/>
      <w:marLeft w:val="0"/>
      <w:marRight w:val="0"/>
      <w:marTop w:val="0"/>
      <w:marBottom w:val="0"/>
      <w:divBdr>
        <w:top w:val="none" w:sz="0" w:space="0" w:color="auto"/>
        <w:left w:val="none" w:sz="0" w:space="0" w:color="auto"/>
        <w:bottom w:val="none" w:sz="0" w:space="0" w:color="auto"/>
        <w:right w:val="none" w:sz="0" w:space="0" w:color="auto"/>
      </w:divBdr>
    </w:div>
    <w:div w:id="864755796">
      <w:bodyDiv w:val="1"/>
      <w:marLeft w:val="0"/>
      <w:marRight w:val="0"/>
      <w:marTop w:val="0"/>
      <w:marBottom w:val="0"/>
      <w:divBdr>
        <w:top w:val="none" w:sz="0" w:space="0" w:color="auto"/>
        <w:left w:val="none" w:sz="0" w:space="0" w:color="auto"/>
        <w:bottom w:val="none" w:sz="0" w:space="0" w:color="auto"/>
        <w:right w:val="none" w:sz="0" w:space="0" w:color="auto"/>
      </w:divBdr>
    </w:div>
    <w:div w:id="876427965">
      <w:bodyDiv w:val="1"/>
      <w:marLeft w:val="0"/>
      <w:marRight w:val="0"/>
      <w:marTop w:val="0"/>
      <w:marBottom w:val="0"/>
      <w:divBdr>
        <w:top w:val="none" w:sz="0" w:space="0" w:color="auto"/>
        <w:left w:val="none" w:sz="0" w:space="0" w:color="auto"/>
        <w:bottom w:val="none" w:sz="0" w:space="0" w:color="auto"/>
        <w:right w:val="none" w:sz="0" w:space="0" w:color="auto"/>
      </w:divBdr>
      <w:divsChild>
        <w:div w:id="1766806458">
          <w:marLeft w:val="0"/>
          <w:marRight w:val="0"/>
          <w:marTop w:val="0"/>
          <w:marBottom w:val="0"/>
          <w:divBdr>
            <w:top w:val="none" w:sz="0" w:space="0" w:color="auto"/>
            <w:left w:val="none" w:sz="0" w:space="0" w:color="auto"/>
            <w:bottom w:val="none" w:sz="0" w:space="0" w:color="auto"/>
            <w:right w:val="none" w:sz="0" w:space="0" w:color="auto"/>
          </w:divBdr>
          <w:divsChild>
            <w:div w:id="3826838">
              <w:marLeft w:val="0"/>
              <w:marRight w:val="0"/>
              <w:marTop w:val="0"/>
              <w:marBottom w:val="0"/>
              <w:divBdr>
                <w:top w:val="none" w:sz="0" w:space="0" w:color="auto"/>
                <w:left w:val="none" w:sz="0" w:space="0" w:color="auto"/>
                <w:bottom w:val="none" w:sz="0" w:space="0" w:color="auto"/>
                <w:right w:val="none" w:sz="0" w:space="0" w:color="auto"/>
              </w:divBdr>
              <w:divsChild>
                <w:div w:id="1955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4812">
      <w:bodyDiv w:val="1"/>
      <w:marLeft w:val="0"/>
      <w:marRight w:val="0"/>
      <w:marTop w:val="0"/>
      <w:marBottom w:val="0"/>
      <w:divBdr>
        <w:top w:val="none" w:sz="0" w:space="0" w:color="auto"/>
        <w:left w:val="none" w:sz="0" w:space="0" w:color="auto"/>
        <w:bottom w:val="none" w:sz="0" w:space="0" w:color="auto"/>
        <w:right w:val="none" w:sz="0" w:space="0" w:color="auto"/>
      </w:divBdr>
    </w:div>
    <w:div w:id="897939138">
      <w:bodyDiv w:val="1"/>
      <w:marLeft w:val="0"/>
      <w:marRight w:val="0"/>
      <w:marTop w:val="0"/>
      <w:marBottom w:val="0"/>
      <w:divBdr>
        <w:top w:val="none" w:sz="0" w:space="0" w:color="auto"/>
        <w:left w:val="none" w:sz="0" w:space="0" w:color="auto"/>
        <w:bottom w:val="none" w:sz="0" w:space="0" w:color="auto"/>
        <w:right w:val="none" w:sz="0" w:space="0" w:color="auto"/>
      </w:divBdr>
    </w:div>
    <w:div w:id="902907928">
      <w:bodyDiv w:val="1"/>
      <w:marLeft w:val="0"/>
      <w:marRight w:val="0"/>
      <w:marTop w:val="0"/>
      <w:marBottom w:val="0"/>
      <w:divBdr>
        <w:top w:val="none" w:sz="0" w:space="0" w:color="auto"/>
        <w:left w:val="none" w:sz="0" w:space="0" w:color="auto"/>
        <w:bottom w:val="none" w:sz="0" w:space="0" w:color="auto"/>
        <w:right w:val="none" w:sz="0" w:space="0" w:color="auto"/>
      </w:divBdr>
    </w:div>
    <w:div w:id="906843286">
      <w:bodyDiv w:val="1"/>
      <w:marLeft w:val="0"/>
      <w:marRight w:val="0"/>
      <w:marTop w:val="0"/>
      <w:marBottom w:val="0"/>
      <w:divBdr>
        <w:top w:val="none" w:sz="0" w:space="0" w:color="auto"/>
        <w:left w:val="none" w:sz="0" w:space="0" w:color="auto"/>
        <w:bottom w:val="none" w:sz="0" w:space="0" w:color="auto"/>
        <w:right w:val="none" w:sz="0" w:space="0" w:color="auto"/>
      </w:divBdr>
    </w:div>
    <w:div w:id="936595179">
      <w:bodyDiv w:val="1"/>
      <w:marLeft w:val="0"/>
      <w:marRight w:val="0"/>
      <w:marTop w:val="0"/>
      <w:marBottom w:val="0"/>
      <w:divBdr>
        <w:top w:val="none" w:sz="0" w:space="0" w:color="auto"/>
        <w:left w:val="none" w:sz="0" w:space="0" w:color="auto"/>
        <w:bottom w:val="none" w:sz="0" w:space="0" w:color="auto"/>
        <w:right w:val="none" w:sz="0" w:space="0" w:color="auto"/>
      </w:divBdr>
    </w:div>
    <w:div w:id="943536016">
      <w:bodyDiv w:val="1"/>
      <w:marLeft w:val="0"/>
      <w:marRight w:val="0"/>
      <w:marTop w:val="0"/>
      <w:marBottom w:val="0"/>
      <w:divBdr>
        <w:top w:val="none" w:sz="0" w:space="0" w:color="auto"/>
        <w:left w:val="none" w:sz="0" w:space="0" w:color="auto"/>
        <w:bottom w:val="none" w:sz="0" w:space="0" w:color="auto"/>
        <w:right w:val="none" w:sz="0" w:space="0" w:color="auto"/>
      </w:divBdr>
    </w:div>
    <w:div w:id="944656793">
      <w:bodyDiv w:val="1"/>
      <w:marLeft w:val="0"/>
      <w:marRight w:val="0"/>
      <w:marTop w:val="0"/>
      <w:marBottom w:val="0"/>
      <w:divBdr>
        <w:top w:val="none" w:sz="0" w:space="0" w:color="auto"/>
        <w:left w:val="none" w:sz="0" w:space="0" w:color="auto"/>
        <w:bottom w:val="none" w:sz="0" w:space="0" w:color="auto"/>
        <w:right w:val="none" w:sz="0" w:space="0" w:color="auto"/>
      </w:divBdr>
    </w:div>
    <w:div w:id="986318875">
      <w:bodyDiv w:val="1"/>
      <w:marLeft w:val="0"/>
      <w:marRight w:val="0"/>
      <w:marTop w:val="0"/>
      <w:marBottom w:val="0"/>
      <w:divBdr>
        <w:top w:val="none" w:sz="0" w:space="0" w:color="auto"/>
        <w:left w:val="none" w:sz="0" w:space="0" w:color="auto"/>
        <w:bottom w:val="none" w:sz="0" w:space="0" w:color="auto"/>
        <w:right w:val="none" w:sz="0" w:space="0" w:color="auto"/>
      </w:divBdr>
    </w:div>
    <w:div w:id="993873118">
      <w:bodyDiv w:val="1"/>
      <w:marLeft w:val="0"/>
      <w:marRight w:val="0"/>
      <w:marTop w:val="0"/>
      <w:marBottom w:val="0"/>
      <w:divBdr>
        <w:top w:val="none" w:sz="0" w:space="0" w:color="auto"/>
        <w:left w:val="none" w:sz="0" w:space="0" w:color="auto"/>
        <w:bottom w:val="none" w:sz="0" w:space="0" w:color="auto"/>
        <w:right w:val="none" w:sz="0" w:space="0" w:color="auto"/>
      </w:divBdr>
    </w:div>
    <w:div w:id="1004166536">
      <w:bodyDiv w:val="1"/>
      <w:marLeft w:val="0"/>
      <w:marRight w:val="0"/>
      <w:marTop w:val="0"/>
      <w:marBottom w:val="0"/>
      <w:divBdr>
        <w:top w:val="none" w:sz="0" w:space="0" w:color="auto"/>
        <w:left w:val="none" w:sz="0" w:space="0" w:color="auto"/>
        <w:bottom w:val="none" w:sz="0" w:space="0" w:color="auto"/>
        <w:right w:val="none" w:sz="0" w:space="0" w:color="auto"/>
      </w:divBdr>
    </w:div>
    <w:div w:id="1012536951">
      <w:bodyDiv w:val="1"/>
      <w:marLeft w:val="0"/>
      <w:marRight w:val="0"/>
      <w:marTop w:val="0"/>
      <w:marBottom w:val="0"/>
      <w:divBdr>
        <w:top w:val="none" w:sz="0" w:space="0" w:color="auto"/>
        <w:left w:val="none" w:sz="0" w:space="0" w:color="auto"/>
        <w:bottom w:val="none" w:sz="0" w:space="0" w:color="auto"/>
        <w:right w:val="none" w:sz="0" w:space="0" w:color="auto"/>
      </w:divBdr>
    </w:div>
    <w:div w:id="1018772933">
      <w:bodyDiv w:val="1"/>
      <w:marLeft w:val="0"/>
      <w:marRight w:val="0"/>
      <w:marTop w:val="0"/>
      <w:marBottom w:val="0"/>
      <w:divBdr>
        <w:top w:val="none" w:sz="0" w:space="0" w:color="auto"/>
        <w:left w:val="none" w:sz="0" w:space="0" w:color="auto"/>
        <w:bottom w:val="none" w:sz="0" w:space="0" w:color="auto"/>
        <w:right w:val="none" w:sz="0" w:space="0" w:color="auto"/>
      </w:divBdr>
    </w:div>
    <w:div w:id="1061366238">
      <w:bodyDiv w:val="1"/>
      <w:marLeft w:val="0"/>
      <w:marRight w:val="0"/>
      <w:marTop w:val="0"/>
      <w:marBottom w:val="0"/>
      <w:divBdr>
        <w:top w:val="none" w:sz="0" w:space="0" w:color="auto"/>
        <w:left w:val="none" w:sz="0" w:space="0" w:color="auto"/>
        <w:bottom w:val="none" w:sz="0" w:space="0" w:color="auto"/>
        <w:right w:val="none" w:sz="0" w:space="0" w:color="auto"/>
      </w:divBdr>
    </w:div>
    <w:div w:id="1068377666">
      <w:bodyDiv w:val="1"/>
      <w:marLeft w:val="0"/>
      <w:marRight w:val="0"/>
      <w:marTop w:val="0"/>
      <w:marBottom w:val="0"/>
      <w:divBdr>
        <w:top w:val="none" w:sz="0" w:space="0" w:color="auto"/>
        <w:left w:val="none" w:sz="0" w:space="0" w:color="auto"/>
        <w:bottom w:val="none" w:sz="0" w:space="0" w:color="auto"/>
        <w:right w:val="none" w:sz="0" w:space="0" w:color="auto"/>
      </w:divBdr>
    </w:div>
    <w:div w:id="1080714731">
      <w:bodyDiv w:val="1"/>
      <w:marLeft w:val="0"/>
      <w:marRight w:val="0"/>
      <w:marTop w:val="0"/>
      <w:marBottom w:val="0"/>
      <w:divBdr>
        <w:top w:val="none" w:sz="0" w:space="0" w:color="auto"/>
        <w:left w:val="none" w:sz="0" w:space="0" w:color="auto"/>
        <w:bottom w:val="none" w:sz="0" w:space="0" w:color="auto"/>
        <w:right w:val="none" w:sz="0" w:space="0" w:color="auto"/>
      </w:divBdr>
    </w:div>
    <w:div w:id="1094084978">
      <w:bodyDiv w:val="1"/>
      <w:marLeft w:val="0"/>
      <w:marRight w:val="0"/>
      <w:marTop w:val="0"/>
      <w:marBottom w:val="0"/>
      <w:divBdr>
        <w:top w:val="none" w:sz="0" w:space="0" w:color="auto"/>
        <w:left w:val="none" w:sz="0" w:space="0" w:color="auto"/>
        <w:bottom w:val="none" w:sz="0" w:space="0" w:color="auto"/>
        <w:right w:val="none" w:sz="0" w:space="0" w:color="auto"/>
      </w:divBdr>
    </w:div>
    <w:div w:id="1112935914">
      <w:bodyDiv w:val="1"/>
      <w:marLeft w:val="0"/>
      <w:marRight w:val="0"/>
      <w:marTop w:val="0"/>
      <w:marBottom w:val="0"/>
      <w:divBdr>
        <w:top w:val="none" w:sz="0" w:space="0" w:color="auto"/>
        <w:left w:val="none" w:sz="0" w:space="0" w:color="auto"/>
        <w:bottom w:val="none" w:sz="0" w:space="0" w:color="auto"/>
        <w:right w:val="none" w:sz="0" w:space="0" w:color="auto"/>
      </w:divBdr>
    </w:div>
    <w:div w:id="1118454160">
      <w:bodyDiv w:val="1"/>
      <w:marLeft w:val="0"/>
      <w:marRight w:val="0"/>
      <w:marTop w:val="0"/>
      <w:marBottom w:val="0"/>
      <w:divBdr>
        <w:top w:val="none" w:sz="0" w:space="0" w:color="auto"/>
        <w:left w:val="none" w:sz="0" w:space="0" w:color="auto"/>
        <w:bottom w:val="none" w:sz="0" w:space="0" w:color="auto"/>
        <w:right w:val="none" w:sz="0" w:space="0" w:color="auto"/>
      </w:divBdr>
    </w:div>
    <w:div w:id="1125351181">
      <w:bodyDiv w:val="1"/>
      <w:marLeft w:val="0"/>
      <w:marRight w:val="0"/>
      <w:marTop w:val="0"/>
      <w:marBottom w:val="0"/>
      <w:divBdr>
        <w:top w:val="none" w:sz="0" w:space="0" w:color="auto"/>
        <w:left w:val="none" w:sz="0" w:space="0" w:color="auto"/>
        <w:bottom w:val="none" w:sz="0" w:space="0" w:color="auto"/>
        <w:right w:val="none" w:sz="0" w:space="0" w:color="auto"/>
      </w:divBdr>
    </w:div>
    <w:div w:id="1132796207">
      <w:bodyDiv w:val="1"/>
      <w:marLeft w:val="0"/>
      <w:marRight w:val="0"/>
      <w:marTop w:val="0"/>
      <w:marBottom w:val="0"/>
      <w:divBdr>
        <w:top w:val="none" w:sz="0" w:space="0" w:color="auto"/>
        <w:left w:val="none" w:sz="0" w:space="0" w:color="auto"/>
        <w:bottom w:val="none" w:sz="0" w:space="0" w:color="auto"/>
        <w:right w:val="none" w:sz="0" w:space="0" w:color="auto"/>
      </w:divBdr>
    </w:div>
    <w:div w:id="1138035086">
      <w:bodyDiv w:val="1"/>
      <w:marLeft w:val="0"/>
      <w:marRight w:val="0"/>
      <w:marTop w:val="0"/>
      <w:marBottom w:val="0"/>
      <w:divBdr>
        <w:top w:val="none" w:sz="0" w:space="0" w:color="auto"/>
        <w:left w:val="none" w:sz="0" w:space="0" w:color="auto"/>
        <w:bottom w:val="none" w:sz="0" w:space="0" w:color="auto"/>
        <w:right w:val="none" w:sz="0" w:space="0" w:color="auto"/>
      </w:divBdr>
    </w:div>
    <w:div w:id="1141538387">
      <w:bodyDiv w:val="1"/>
      <w:marLeft w:val="0"/>
      <w:marRight w:val="0"/>
      <w:marTop w:val="0"/>
      <w:marBottom w:val="0"/>
      <w:divBdr>
        <w:top w:val="none" w:sz="0" w:space="0" w:color="auto"/>
        <w:left w:val="none" w:sz="0" w:space="0" w:color="auto"/>
        <w:bottom w:val="none" w:sz="0" w:space="0" w:color="auto"/>
        <w:right w:val="none" w:sz="0" w:space="0" w:color="auto"/>
      </w:divBdr>
    </w:div>
    <w:div w:id="1167787964">
      <w:bodyDiv w:val="1"/>
      <w:marLeft w:val="0"/>
      <w:marRight w:val="0"/>
      <w:marTop w:val="0"/>
      <w:marBottom w:val="0"/>
      <w:divBdr>
        <w:top w:val="none" w:sz="0" w:space="0" w:color="auto"/>
        <w:left w:val="none" w:sz="0" w:space="0" w:color="auto"/>
        <w:bottom w:val="none" w:sz="0" w:space="0" w:color="auto"/>
        <w:right w:val="none" w:sz="0" w:space="0" w:color="auto"/>
      </w:divBdr>
    </w:div>
    <w:div w:id="1202667979">
      <w:bodyDiv w:val="1"/>
      <w:marLeft w:val="0"/>
      <w:marRight w:val="0"/>
      <w:marTop w:val="0"/>
      <w:marBottom w:val="0"/>
      <w:divBdr>
        <w:top w:val="none" w:sz="0" w:space="0" w:color="auto"/>
        <w:left w:val="none" w:sz="0" w:space="0" w:color="auto"/>
        <w:bottom w:val="none" w:sz="0" w:space="0" w:color="auto"/>
        <w:right w:val="none" w:sz="0" w:space="0" w:color="auto"/>
      </w:divBdr>
    </w:div>
    <w:div w:id="1205828117">
      <w:bodyDiv w:val="1"/>
      <w:marLeft w:val="0"/>
      <w:marRight w:val="0"/>
      <w:marTop w:val="0"/>
      <w:marBottom w:val="0"/>
      <w:divBdr>
        <w:top w:val="none" w:sz="0" w:space="0" w:color="auto"/>
        <w:left w:val="none" w:sz="0" w:space="0" w:color="auto"/>
        <w:bottom w:val="none" w:sz="0" w:space="0" w:color="auto"/>
        <w:right w:val="none" w:sz="0" w:space="0" w:color="auto"/>
      </w:divBdr>
    </w:div>
    <w:div w:id="1214275405">
      <w:bodyDiv w:val="1"/>
      <w:marLeft w:val="0"/>
      <w:marRight w:val="0"/>
      <w:marTop w:val="0"/>
      <w:marBottom w:val="0"/>
      <w:divBdr>
        <w:top w:val="none" w:sz="0" w:space="0" w:color="auto"/>
        <w:left w:val="none" w:sz="0" w:space="0" w:color="auto"/>
        <w:bottom w:val="none" w:sz="0" w:space="0" w:color="auto"/>
        <w:right w:val="none" w:sz="0" w:space="0" w:color="auto"/>
      </w:divBdr>
    </w:div>
    <w:div w:id="1225290731">
      <w:bodyDiv w:val="1"/>
      <w:marLeft w:val="0"/>
      <w:marRight w:val="0"/>
      <w:marTop w:val="0"/>
      <w:marBottom w:val="0"/>
      <w:divBdr>
        <w:top w:val="none" w:sz="0" w:space="0" w:color="auto"/>
        <w:left w:val="none" w:sz="0" w:space="0" w:color="auto"/>
        <w:bottom w:val="none" w:sz="0" w:space="0" w:color="auto"/>
        <w:right w:val="none" w:sz="0" w:space="0" w:color="auto"/>
      </w:divBdr>
    </w:div>
    <w:div w:id="1227951700">
      <w:bodyDiv w:val="1"/>
      <w:marLeft w:val="0"/>
      <w:marRight w:val="0"/>
      <w:marTop w:val="0"/>
      <w:marBottom w:val="0"/>
      <w:divBdr>
        <w:top w:val="none" w:sz="0" w:space="0" w:color="auto"/>
        <w:left w:val="none" w:sz="0" w:space="0" w:color="auto"/>
        <w:bottom w:val="none" w:sz="0" w:space="0" w:color="auto"/>
        <w:right w:val="none" w:sz="0" w:space="0" w:color="auto"/>
      </w:divBdr>
      <w:divsChild>
        <w:div w:id="1653023915">
          <w:marLeft w:val="0"/>
          <w:marRight w:val="0"/>
          <w:marTop w:val="0"/>
          <w:marBottom w:val="0"/>
          <w:divBdr>
            <w:top w:val="none" w:sz="0" w:space="0" w:color="auto"/>
            <w:left w:val="none" w:sz="0" w:space="0" w:color="auto"/>
            <w:bottom w:val="none" w:sz="0" w:space="0" w:color="auto"/>
            <w:right w:val="none" w:sz="0" w:space="0" w:color="auto"/>
          </w:divBdr>
        </w:div>
      </w:divsChild>
    </w:div>
    <w:div w:id="1240022012">
      <w:bodyDiv w:val="1"/>
      <w:marLeft w:val="0"/>
      <w:marRight w:val="0"/>
      <w:marTop w:val="0"/>
      <w:marBottom w:val="0"/>
      <w:divBdr>
        <w:top w:val="none" w:sz="0" w:space="0" w:color="auto"/>
        <w:left w:val="none" w:sz="0" w:space="0" w:color="auto"/>
        <w:bottom w:val="none" w:sz="0" w:space="0" w:color="auto"/>
        <w:right w:val="none" w:sz="0" w:space="0" w:color="auto"/>
      </w:divBdr>
    </w:div>
    <w:div w:id="1260258561">
      <w:bodyDiv w:val="1"/>
      <w:marLeft w:val="0"/>
      <w:marRight w:val="0"/>
      <w:marTop w:val="0"/>
      <w:marBottom w:val="0"/>
      <w:divBdr>
        <w:top w:val="none" w:sz="0" w:space="0" w:color="auto"/>
        <w:left w:val="none" w:sz="0" w:space="0" w:color="auto"/>
        <w:bottom w:val="none" w:sz="0" w:space="0" w:color="auto"/>
        <w:right w:val="none" w:sz="0" w:space="0" w:color="auto"/>
      </w:divBdr>
    </w:div>
    <w:div w:id="1265728696">
      <w:bodyDiv w:val="1"/>
      <w:marLeft w:val="0"/>
      <w:marRight w:val="0"/>
      <w:marTop w:val="0"/>
      <w:marBottom w:val="0"/>
      <w:divBdr>
        <w:top w:val="none" w:sz="0" w:space="0" w:color="auto"/>
        <w:left w:val="none" w:sz="0" w:space="0" w:color="auto"/>
        <w:bottom w:val="none" w:sz="0" w:space="0" w:color="auto"/>
        <w:right w:val="none" w:sz="0" w:space="0" w:color="auto"/>
      </w:divBdr>
    </w:div>
    <w:div w:id="1266425917">
      <w:bodyDiv w:val="1"/>
      <w:marLeft w:val="0"/>
      <w:marRight w:val="0"/>
      <w:marTop w:val="0"/>
      <w:marBottom w:val="0"/>
      <w:divBdr>
        <w:top w:val="none" w:sz="0" w:space="0" w:color="auto"/>
        <w:left w:val="none" w:sz="0" w:space="0" w:color="auto"/>
        <w:bottom w:val="none" w:sz="0" w:space="0" w:color="auto"/>
        <w:right w:val="none" w:sz="0" w:space="0" w:color="auto"/>
      </w:divBdr>
    </w:div>
    <w:div w:id="1267495448">
      <w:bodyDiv w:val="1"/>
      <w:marLeft w:val="0"/>
      <w:marRight w:val="0"/>
      <w:marTop w:val="0"/>
      <w:marBottom w:val="0"/>
      <w:divBdr>
        <w:top w:val="none" w:sz="0" w:space="0" w:color="auto"/>
        <w:left w:val="none" w:sz="0" w:space="0" w:color="auto"/>
        <w:bottom w:val="none" w:sz="0" w:space="0" w:color="auto"/>
        <w:right w:val="none" w:sz="0" w:space="0" w:color="auto"/>
      </w:divBdr>
    </w:div>
    <w:div w:id="1272977792">
      <w:bodyDiv w:val="1"/>
      <w:marLeft w:val="0"/>
      <w:marRight w:val="0"/>
      <w:marTop w:val="0"/>
      <w:marBottom w:val="0"/>
      <w:divBdr>
        <w:top w:val="none" w:sz="0" w:space="0" w:color="auto"/>
        <w:left w:val="none" w:sz="0" w:space="0" w:color="auto"/>
        <w:bottom w:val="none" w:sz="0" w:space="0" w:color="auto"/>
        <w:right w:val="none" w:sz="0" w:space="0" w:color="auto"/>
      </w:divBdr>
    </w:div>
    <w:div w:id="1277787102">
      <w:bodyDiv w:val="1"/>
      <w:marLeft w:val="0"/>
      <w:marRight w:val="0"/>
      <w:marTop w:val="0"/>
      <w:marBottom w:val="0"/>
      <w:divBdr>
        <w:top w:val="none" w:sz="0" w:space="0" w:color="auto"/>
        <w:left w:val="none" w:sz="0" w:space="0" w:color="auto"/>
        <w:bottom w:val="none" w:sz="0" w:space="0" w:color="auto"/>
        <w:right w:val="none" w:sz="0" w:space="0" w:color="auto"/>
      </w:divBdr>
    </w:div>
    <w:div w:id="1325472040">
      <w:bodyDiv w:val="1"/>
      <w:marLeft w:val="0"/>
      <w:marRight w:val="0"/>
      <w:marTop w:val="0"/>
      <w:marBottom w:val="0"/>
      <w:divBdr>
        <w:top w:val="none" w:sz="0" w:space="0" w:color="auto"/>
        <w:left w:val="none" w:sz="0" w:space="0" w:color="auto"/>
        <w:bottom w:val="none" w:sz="0" w:space="0" w:color="auto"/>
        <w:right w:val="none" w:sz="0" w:space="0" w:color="auto"/>
      </w:divBdr>
    </w:div>
    <w:div w:id="1329291823">
      <w:bodyDiv w:val="1"/>
      <w:marLeft w:val="0"/>
      <w:marRight w:val="0"/>
      <w:marTop w:val="0"/>
      <w:marBottom w:val="0"/>
      <w:divBdr>
        <w:top w:val="none" w:sz="0" w:space="0" w:color="auto"/>
        <w:left w:val="none" w:sz="0" w:space="0" w:color="auto"/>
        <w:bottom w:val="none" w:sz="0" w:space="0" w:color="auto"/>
        <w:right w:val="none" w:sz="0" w:space="0" w:color="auto"/>
      </w:divBdr>
    </w:div>
    <w:div w:id="1338650027">
      <w:bodyDiv w:val="1"/>
      <w:marLeft w:val="0"/>
      <w:marRight w:val="0"/>
      <w:marTop w:val="0"/>
      <w:marBottom w:val="0"/>
      <w:divBdr>
        <w:top w:val="none" w:sz="0" w:space="0" w:color="auto"/>
        <w:left w:val="none" w:sz="0" w:space="0" w:color="auto"/>
        <w:bottom w:val="none" w:sz="0" w:space="0" w:color="auto"/>
        <w:right w:val="none" w:sz="0" w:space="0" w:color="auto"/>
      </w:divBdr>
    </w:div>
    <w:div w:id="1341855875">
      <w:bodyDiv w:val="1"/>
      <w:marLeft w:val="0"/>
      <w:marRight w:val="0"/>
      <w:marTop w:val="0"/>
      <w:marBottom w:val="0"/>
      <w:divBdr>
        <w:top w:val="none" w:sz="0" w:space="0" w:color="auto"/>
        <w:left w:val="none" w:sz="0" w:space="0" w:color="auto"/>
        <w:bottom w:val="none" w:sz="0" w:space="0" w:color="auto"/>
        <w:right w:val="none" w:sz="0" w:space="0" w:color="auto"/>
      </w:divBdr>
    </w:div>
    <w:div w:id="1344090201">
      <w:bodyDiv w:val="1"/>
      <w:marLeft w:val="0"/>
      <w:marRight w:val="0"/>
      <w:marTop w:val="0"/>
      <w:marBottom w:val="0"/>
      <w:divBdr>
        <w:top w:val="none" w:sz="0" w:space="0" w:color="auto"/>
        <w:left w:val="none" w:sz="0" w:space="0" w:color="auto"/>
        <w:bottom w:val="none" w:sz="0" w:space="0" w:color="auto"/>
        <w:right w:val="none" w:sz="0" w:space="0" w:color="auto"/>
      </w:divBdr>
    </w:div>
    <w:div w:id="1346983872">
      <w:bodyDiv w:val="1"/>
      <w:marLeft w:val="0"/>
      <w:marRight w:val="0"/>
      <w:marTop w:val="0"/>
      <w:marBottom w:val="0"/>
      <w:divBdr>
        <w:top w:val="none" w:sz="0" w:space="0" w:color="auto"/>
        <w:left w:val="none" w:sz="0" w:space="0" w:color="auto"/>
        <w:bottom w:val="none" w:sz="0" w:space="0" w:color="auto"/>
        <w:right w:val="none" w:sz="0" w:space="0" w:color="auto"/>
      </w:divBdr>
    </w:div>
    <w:div w:id="1350990704">
      <w:bodyDiv w:val="1"/>
      <w:marLeft w:val="0"/>
      <w:marRight w:val="0"/>
      <w:marTop w:val="0"/>
      <w:marBottom w:val="0"/>
      <w:divBdr>
        <w:top w:val="none" w:sz="0" w:space="0" w:color="auto"/>
        <w:left w:val="none" w:sz="0" w:space="0" w:color="auto"/>
        <w:bottom w:val="none" w:sz="0" w:space="0" w:color="auto"/>
        <w:right w:val="none" w:sz="0" w:space="0" w:color="auto"/>
      </w:divBdr>
    </w:div>
    <w:div w:id="1371418887">
      <w:bodyDiv w:val="1"/>
      <w:marLeft w:val="0"/>
      <w:marRight w:val="0"/>
      <w:marTop w:val="0"/>
      <w:marBottom w:val="0"/>
      <w:divBdr>
        <w:top w:val="none" w:sz="0" w:space="0" w:color="auto"/>
        <w:left w:val="none" w:sz="0" w:space="0" w:color="auto"/>
        <w:bottom w:val="none" w:sz="0" w:space="0" w:color="auto"/>
        <w:right w:val="none" w:sz="0" w:space="0" w:color="auto"/>
      </w:divBdr>
    </w:div>
    <w:div w:id="1373653802">
      <w:bodyDiv w:val="1"/>
      <w:marLeft w:val="0"/>
      <w:marRight w:val="0"/>
      <w:marTop w:val="0"/>
      <w:marBottom w:val="0"/>
      <w:divBdr>
        <w:top w:val="none" w:sz="0" w:space="0" w:color="auto"/>
        <w:left w:val="none" w:sz="0" w:space="0" w:color="auto"/>
        <w:bottom w:val="none" w:sz="0" w:space="0" w:color="auto"/>
        <w:right w:val="none" w:sz="0" w:space="0" w:color="auto"/>
      </w:divBdr>
    </w:div>
    <w:div w:id="1383479495">
      <w:bodyDiv w:val="1"/>
      <w:marLeft w:val="0"/>
      <w:marRight w:val="0"/>
      <w:marTop w:val="0"/>
      <w:marBottom w:val="0"/>
      <w:divBdr>
        <w:top w:val="none" w:sz="0" w:space="0" w:color="auto"/>
        <w:left w:val="none" w:sz="0" w:space="0" w:color="auto"/>
        <w:bottom w:val="none" w:sz="0" w:space="0" w:color="auto"/>
        <w:right w:val="none" w:sz="0" w:space="0" w:color="auto"/>
      </w:divBdr>
    </w:div>
    <w:div w:id="1385178528">
      <w:bodyDiv w:val="1"/>
      <w:marLeft w:val="0"/>
      <w:marRight w:val="0"/>
      <w:marTop w:val="0"/>
      <w:marBottom w:val="0"/>
      <w:divBdr>
        <w:top w:val="none" w:sz="0" w:space="0" w:color="auto"/>
        <w:left w:val="none" w:sz="0" w:space="0" w:color="auto"/>
        <w:bottom w:val="none" w:sz="0" w:space="0" w:color="auto"/>
        <w:right w:val="none" w:sz="0" w:space="0" w:color="auto"/>
      </w:divBdr>
      <w:divsChild>
        <w:div w:id="49887064">
          <w:marLeft w:val="0"/>
          <w:marRight w:val="0"/>
          <w:marTop w:val="0"/>
          <w:marBottom w:val="0"/>
          <w:divBdr>
            <w:top w:val="none" w:sz="0" w:space="0" w:color="auto"/>
            <w:left w:val="none" w:sz="0" w:space="0" w:color="auto"/>
            <w:bottom w:val="none" w:sz="0" w:space="0" w:color="auto"/>
            <w:right w:val="none" w:sz="0" w:space="0" w:color="auto"/>
          </w:divBdr>
        </w:div>
      </w:divsChild>
    </w:div>
    <w:div w:id="1396002274">
      <w:bodyDiv w:val="1"/>
      <w:marLeft w:val="0"/>
      <w:marRight w:val="0"/>
      <w:marTop w:val="0"/>
      <w:marBottom w:val="0"/>
      <w:divBdr>
        <w:top w:val="none" w:sz="0" w:space="0" w:color="auto"/>
        <w:left w:val="none" w:sz="0" w:space="0" w:color="auto"/>
        <w:bottom w:val="none" w:sz="0" w:space="0" w:color="auto"/>
        <w:right w:val="none" w:sz="0" w:space="0" w:color="auto"/>
      </w:divBdr>
      <w:divsChild>
        <w:div w:id="1324047485">
          <w:marLeft w:val="0"/>
          <w:marRight w:val="0"/>
          <w:marTop w:val="0"/>
          <w:marBottom w:val="0"/>
          <w:divBdr>
            <w:top w:val="none" w:sz="0" w:space="0" w:color="auto"/>
            <w:left w:val="none" w:sz="0" w:space="0" w:color="auto"/>
            <w:bottom w:val="none" w:sz="0" w:space="0" w:color="auto"/>
            <w:right w:val="none" w:sz="0" w:space="0" w:color="auto"/>
          </w:divBdr>
        </w:div>
      </w:divsChild>
    </w:div>
    <w:div w:id="1404067145">
      <w:bodyDiv w:val="1"/>
      <w:marLeft w:val="0"/>
      <w:marRight w:val="0"/>
      <w:marTop w:val="0"/>
      <w:marBottom w:val="0"/>
      <w:divBdr>
        <w:top w:val="none" w:sz="0" w:space="0" w:color="auto"/>
        <w:left w:val="none" w:sz="0" w:space="0" w:color="auto"/>
        <w:bottom w:val="none" w:sz="0" w:space="0" w:color="auto"/>
        <w:right w:val="none" w:sz="0" w:space="0" w:color="auto"/>
      </w:divBdr>
    </w:div>
    <w:div w:id="1415323673">
      <w:bodyDiv w:val="1"/>
      <w:marLeft w:val="0"/>
      <w:marRight w:val="0"/>
      <w:marTop w:val="0"/>
      <w:marBottom w:val="0"/>
      <w:divBdr>
        <w:top w:val="none" w:sz="0" w:space="0" w:color="auto"/>
        <w:left w:val="none" w:sz="0" w:space="0" w:color="auto"/>
        <w:bottom w:val="none" w:sz="0" w:space="0" w:color="auto"/>
        <w:right w:val="none" w:sz="0" w:space="0" w:color="auto"/>
      </w:divBdr>
    </w:div>
    <w:div w:id="1442458823">
      <w:bodyDiv w:val="1"/>
      <w:marLeft w:val="0"/>
      <w:marRight w:val="0"/>
      <w:marTop w:val="0"/>
      <w:marBottom w:val="0"/>
      <w:divBdr>
        <w:top w:val="none" w:sz="0" w:space="0" w:color="auto"/>
        <w:left w:val="none" w:sz="0" w:space="0" w:color="auto"/>
        <w:bottom w:val="none" w:sz="0" w:space="0" w:color="auto"/>
        <w:right w:val="none" w:sz="0" w:space="0" w:color="auto"/>
      </w:divBdr>
    </w:div>
    <w:div w:id="1443301489">
      <w:bodyDiv w:val="1"/>
      <w:marLeft w:val="0"/>
      <w:marRight w:val="0"/>
      <w:marTop w:val="0"/>
      <w:marBottom w:val="0"/>
      <w:divBdr>
        <w:top w:val="none" w:sz="0" w:space="0" w:color="auto"/>
        <w:left w:val="none" w:sz="0" w:space="0" w:color="auto"/>
        <w:bottom w:val="none" w:sz="0" w:space="0" w:color="auto"/>
        <w:right w:val="none" w:sz="0" w:space="0" w:color="auto"/>
      </w:divBdr>
    </w:div>
    <w:div w:id="1446542033">
      <w:bodyDiv w:val="1"/>
      <w:marLeft w:val="0"/>
      <w:marRight w:val="0"/>
      <w:marTop w:val="0"/>
      <w:marBottom w:val="0"/>
      <w:divBdr>
        <w:top w:val="none" w:sz="0" w:space="0" w:color="auto"/>
        <w:left w:val="none" w:sz="0" w:space="0" w:color="auto"/>
        <w:bottom w:val="none" w:sz="0" w:space="0" w:color="auto"/>
        <w:right w:val="none" w:sz="0" w:space="0" w:color="auto"/>
      </w:divBdr>
    </w:div>
    <w:div w:id="1449206266">
      <w:bodyDiv w:val="1"/>
      <w:marLeft w:val="0"/>
      <w:marRight w:val="0"/>
      <w:marTop w:val="0"/>
      <w:marBottom w:val="0"/>
      <w:divBdr>
        <w:top w:val="none" w:sz="0" w:space="0" w:color="auto"/>
        <w:left w:val="none" w:sz="0" w:space="0" w:color="auto"/>
        <w:bottom w:val="none" w:sz="0" w:space="0" w:color="auto"/>
        <w:right w:val="none" w:sz="0" w:space="0" w:color="auto"/>
      </w:divBdr>
    </w:div>
    <w:div w:id="1458837017">
      <w:bodyDiv w:val="1"/>
      <w:marLeft w:val="0"/>
      <w:marRight w:val="0"/>
      <w:marTop w:val="0"/>
      <w:marBottom w:val="0"/>
      <w:divBdr>
        <w:top w:val="none" w:sz="0" w:space="0" w:color="auto"/>
        <w:left w:val="none" w:sz="0" w:space="0" w:color="auto"/>
        <w:bottom w:val="none" w:sz="0" w:space="0" w:color="auto"/>
        <w:right w:val="none" w:sz="0" w:space="0" w:color="auto"/>
      </w:divBdr>
    </w:div>
    <w:div w:id="1491942285">
      <w:bodyDiv w:val="1"/>
      <w:marLeft w:val="0"/>
      <w:marRight w:val="0"/>
      <w:marTop w:val="0"/>
      <w:marBottom w:val="0"/>
      <w:divBdr>
        <w:top w:val="none" w:sz="0" w:space="0" w:color="auto"/>
        <w:left w:val="none" w:sz="0" w:space="0" w:color="auto"/>
        <w:bottom w:val="none" w:sz="0" w:space="0" w:color="auto"/>
        <w:right w:val="none" w:sz="0" w:space="0" w:color="auto"/>
      </w:divBdr>
    </w:div>
    <w:div w:id="1507093439">
      <w:bodyDiv w:val="1"/>
      <w:marLeft w:val="0"/>
      <w:marRight w:val="0"/>
      <w:marTop w:val="0"/>
      <w:marBottom w:val="0"/>
      <w:divBdr>
        <w:top w:val="none" w:sz="0" w:space="0" w:color="auto"/>
        <w:left w:val="none" w:sz="0" w:space="0" w:color="auto"/>
        <w:bottom w:val="none" w:sz="0" w:space="0" w:color="auto"/>
        <w:right w:val="none" w:sz="0" w:space="0" w:color="auto"/>
      </w:divBdr>
    </w:div>
    <w:div w:id="1507591706">
      <w:bodyDiv w:val="1"/>
      <w:marLeft w:val="0"/>
      <w:marRight w:val="0"/>
      <w:marTop w:val="0"/>
      <w:marBottom w:val="0"/>
      <w:divBdr>
        <w:top w:val="none" w:sz="0" w:space="0" w:color="auto"/>
        <w:left w:val="none" w:sz="0" w:space="0" w:color="auto"/>
        <w:bottom w:val="none" w:sz="0" w:space="0" w:color="auto"/>
        <w:right w:val="none" w:sz="0" w:space="0" w:color="auto"/>
      </w:divBdr>
    </w:div>
    <w:div w:id="1525824604">
      <w:bodyDiv w:val="1"/>
      <w:marLeft w:val="0"/>
      <w:marRight w:val="0"/>
      <w:marTop w:val="0"/>
      <w:marBottom w:val="0"/>
      <w:divBdr>
        <w:top w:val="none" w:sz="0" w:space="0" w:color="auto"/>
        <w:left w:val="none" w:sz="0" w:space="0" w:color="auto"/>
        <w:bottom w:val="none" w:sz="0" w:space="0" w:color="auto"/>
        <w:right w:val="none" w:sz="0" w:space="0" w:color="auto"/>
      </w:divBdr>
    </w:div>
    <w:div w:id="1526406634">
      <w:bodyDiv w:val="1"/>
      <w:marLeft w:val="0"/>
      <w:marRight w:val="0"/>
      <w:marTop w:val="0"/>
      <w:marBottom w:val="0"/>
      <w:divBdr>
        <w:top w:val="none" w:sz="0" w:space="0" w:color="auto"/>
        <w:left w:val="none" w:sz="0" w:space="0" w:color="auto"/>
        <w:bottom w:val="none" w:sz="0" w:space="0" w:color="auto"/>
        <w:right w:val="none" w:sz="0" w:space="0" w:color="auto"/>
      </w:divBdr>
    </w:div>
    <w:div w:id="1537082705">
      <w:bodyDiv w:val="1"/>
      <w:marLeft w:val="0"/>
      <w:marRight w:val="0"/>
      <w:marTop w:val="0"/>
      <w:marBottom w:val="0"/>
      <w:divBdr>
        <w:top w:val="none" w:sz="0" w:space="0" w:color="auto"/>
        <w:left w:val="none" w:sz="0" w:space="0" w:color="auto"/>
        <w:bottom w:val="none" w:sz="0" w:space="0" w:color="auto"/>
        <w:right w:val="none" w:sz="0" w:space="0" w:color="auto"/>
      </w:divBdr>
    </w:div>
    <w:div w:id="1546866735">
      <w:bodyDiv w:val="1"/>
      <w:marLeft w:val="0"/>
      <w:marRight w:val="0"/>
      <w:marTop w:val="0"/>
      <w:marBottom w:val="0"/>
      <w:divBdr>
        <w:top w:val="none" w:sz="0" w:space="0" w:color="auto"/>
        <w:left w:val="none" w:sz="0" w:space="0" w:color="auto"/>
        <w:bottom w:val="none" w:sz="0" w:space="0" w:color="auto"/>
        <w:right w:val="none" w:sz="0" w:space="0" w:color="auto"/>
      </w:divBdr>
    </w:div>
    <w:div w:id="1567573814">
      <w:bodyDiv w:val="1"/>
      <w:marLeft w:val="0"/>
      <w:marRight w:val="0"/>
      <w:marTop w:val="0"/>
      <w:marBottom w:val="0"/>
      <w:divBdr>
        <w:top w:val="none" w:sz="0" w:space="0" w:color="auto"/>
        <w:left w:val="none" w:sz="0" w:space="0" w:color="auto"/>
        <w:bottom w:val="none" w:sz="0" w:space="0" w:color="auto"/>
        <w:right w:val="none" w:sz="0" w:space="0" w:color="auto"/>
      </w:divBdr>
    </w:div>
    <w:div w:id="1587878912">
      <w:bodyDiv w:val="1"/>
      <w:marLeft w:val="0"/>
      <w:marRight w:val="0"/>
      <w:marTop w:val="0"/>
      <w:marBottom w:val="0"/>
      <w:divBdr>
        <w:top w:val="none" w:sz="0" w:space="0" w:color="auto"/>
        <w:left w:val="none" w:sz="0" w:space="0" w:color="auto"/>
        <w:bottom w:val="none" w:sz="0" w:space="0" w:color="auto"/>
        <w:right w:val="none" w:sz="0" w:space="0" w:color="auto"/>
      </w:divBdr>
    </w:div>
    <w:div w:id="1605455128">
      <w:bodyDiv w:val="1"/>
      <w:marLeft w:val="0"/>
      <w:marRight w:val="0"/>
      <w:marTop w:val="0"/>
      <w:marBottom w:val="0"/>
      <w:divBdr>
        <w:top w:val="none" w:sz="0" w:space="0" w:color="auto"/>
        <w:left w:val="none" w:sz="0" w:space="0" w:color="auto"/>
        <w:bottom w:val="none" w:sz="0" w:space="0" w:color="auto"/>
        <w:right w:val="none" w:sz="0" w:space="0" w:color="auto"/>
      </w:divBdr>
    </w:div>
    <w:div w:id="1612667763">
      <w:bodyDiv w:val="1"/>
      <w:marLeft w:val="0"/>
      <w:marRight w:val="0"/>
      <w:marTop w:val="0"/>
      <w:marBottom w:val="0"/>
      <w:divBdr>
        <w:top w:val="none" w:sz="0" w:space="0" w:color="auto"/>
        <w:left w:val="none" w:sz="0" w:space="0" w:color="auto"/>
        <w:bottom w:val="none" w:sz="0" w:space="0" w:color="auto"/>
        <w:right w:val="none" w:sz="0" w:space="0" w:color="auto"/>
      </w:divBdr>
    </w:div>
    <w:div w:id="1628077733">
      <w:bodyDiv w:val="1"/>
      <w:marLeft w:val="0"/>
      <w:marRight w:val="0"/>
      <w:marTop w:val="0"/>
      <w:marBottom w:val="0"/>
      <w:divBdr>
        <w:top w:val="none" w:sz="0" w:space="0" w:color="auto"/>
        <w:left w:val="none" w:sz="0" w:space="0" w:color="auto"/>
        <w:bottom w:val="none" w:sz="0" w:space="0" w:color="auto"/>
        <w:right w:val="none" w:sz="0" w:space="0" w:color="auto"/>
      </w:divBdr>
    </w:div>
    <w:div w:id="1630553516">
      <w:bodyDiv w:val="1"/>
      <w:marLeft w:val="0"/>
      <w:marRight w:val="0"/>
      <w:marTop w:val="0"/>
      <w:marBottom w:val="0"/>
      <w:divBdr>
        <w:top w:val="none" w:sz="0" w:space="0" w:color="auto"/>
        <w:left w:val="none" w:sz="0" w:space="0" w:color="auto"/>
        <w:bottom w:val="none" w:sz="0" w:space="0" w:color="auto"/>
        <w:right w:val="none" w:sz="0" w:space="0" w:color="auto"/>
      </w:divBdr>
    </w:div>
    <w:div w:id="1661498831">
      <w:bodyDiv w:val="1"/>
      <w:marLeft w:val="0"/>
      <w:marRight w:val="0"/>
      <w:marTop w:val="0"/>
      <w:marBottom w:val="0"/>
      <w:divBdr>
        <w:top w:val="none" w:sz="0" w:space="0" w:color="auto"/>
        <w:left w:val="none" w:sz="0" w:space="0" w:color="auto"/>
        <w:bottom w:val="none" w:sz="0" w:space="0" w:color="auto"/>
        <w:right w:val="none" w:sz="0" w:space="0" w:color="auto"/>
      </w:divBdr>
      <w:divsChild>
        <w:div w:id="1959022507">
          <w:marLeft w:val="0"/>
          <w:marRight w:val="0"/>
          <w:marTop w:val="0"/>
          <w:marBottom w:val="0"/>
          <w:divBdr>
            <w:top w:val="none" w:sz="0" w:space="0" w:color="auto"/>
            <w:left w:val="none" w:sz="0" w:space="0" w:color="auto"/>
            <w:bottom w:val="none" w:sz="0" w:space="0" w:color="auto"/>
            <w:right w:val="none" w:sz="0" w:space="0" w:color="auto"/>
          </w:divBdr>
        </w:div>
      </w:divsChild>
    </w:div>
    <w:div w:id="1675572005">
      <w:bodyDiv w:val="1"/>
      <w:marLeft w:val="0"/>
      <w:marRight w:val="0"/>
      <w:marTop w:val="0"/>
      <w:marBottom w:val="0"/>
      <w:divBdr>
        <w:top w:val="none" w:sz="0" w:space="0" w:color="auto"/>
        <w:left w:val="none" w:sz="0" w:space="0" w:color="auto"/>
        <w:bottom w:val="none" w:sz="0" w:space="0" w:color="auto"/>
        <w:right w:val="none" w:sz="0" w:space="0" w:color="auto"/>
      </w:divBdr>
    </w:div>
    <w:div w:id="1679772027">
      <w:bodyDiv w:val="1"/>
      <w:marLeft w:val="0"/>
      <w:marRight w:val="0"/>
      <w:marTop w:val="0"/>
      <w:marBottom w:val="0"/>
      <w:divBdr>
        <w:top w:val="none" w:sz="0" w:space="0" w:color="auto"/>
        <w:left w:val="none" w:sz="0" w:space="0" w:color="auto"/>
        <w:bottom w:val="none" w:sz="0" w:space="0" w:color="auto"/>
        <w:right w:val="none" w:sz="0" w:space="0" w:color="auto"/>
      </w:divBdr>
    </w:div>
    <w:div w:id="1688288685">
      <w:bodyDiv w:val="1"/>
      <w:marLeft w:val="0"/>
      <w:marRight w:val="0"/>
      <w:marTop w:val="0"/>
      <w:marBottom w:val="0"/>
      <w:divBdr>
        <w:top w:val="none" w:sz="0" w:space="0" w:color="auto"/>
        <w:left w:val="none" w:sz="0" w:space="0" w:color="auto"/>
        <w:bottom w:val="none" w:sz="0" w:space="0" w:color="auto"/>
        <w:right w:val="none" w:sz="0" w:space="0" w:color="auto"/>
      </w:divBdr>
    </w:div>
    <w:div w:id="1688367863">
      <w:bodyDiv w:val="1"/>
      <w:marLeft w:val="0"/>
      <w:marRight w:val="0"/>
      <w:marTop w:val="0"/>
      <w:marBottom w:val="0"/>
      <w:divBdr>
        <w:top w:val="none" w:sz="0" w:space="0" w:color="auto"/>
        <w:left w:val="none" w:sz="0" w:space="0" w:color="auto"/>
        <w:bottom w:val="none" w:sz="0" w:space="0" w:color="auto"/>
        <w:right w:val="none" w:sz="0" w:space="0" w:color="auto"/>
      </w:divBdr>
    </w:div>
    <w:div w:id="1705058667">
      <w:bodyDiv w:val="1"/>
      <w:marLeft w:val="0"/>
      <w:marRight w:val="0"/>
      <w:marTop w:val="0"/>
      <w:marBottom w:val="0"/>
      <w:divBdr>
        <w:top w:val="none" w:sz="0" w:space="0" w:color="auto"/>
        <w:left w:val="none" w:sz="0" w:space="0" w:color="auto"/>
        <w:bottom w:val="none" w:sz="0" w:space="0" w:color="auto"/>
        <w:right w:val="none" w:sz="0" w:space="0" w:color="auto"/>
      </w:divBdr>
    </w:div>
    <w:div w:id="1719426687">
      <w:bodyDiv w:val="1"/>
      <w:marLeft w:val="0"/>
      <w:marRight w:val="0"/>
      <w:marTop w:val="0"/>
      <w:marBottom w:val="0"/>
      <w:divBdr>
        <w:top w:val="none" w:sz="0" w:space="0" w:color="auto"/>
        <w:left w:val="none" w:sz="0" w:space="0" w:color="auto"/>
        <w:bottom w:val="none" w:sz="0" w:space="0" w:color="auto"/>
        <w:right w:val="none" w:sz="0" w:space="0" w:color="auto"/>
      </w:divBdr>
    </w:div>
    <w:div w:id="1722247904">
      <w:bodyDiv w:val="1"/>
      <w:marLeft w:val="0"/>
      <w:marRight w:val="0"/>
      <w:marTop w:val="0"/>
      <w:marBottom w:val="0"/>
      <w:divBdr>
        <w:top w:val="none" w:sz="0" w:space="0" w:color="auto"/>
        <w:left w:val="none" w:sz="0" w:space="0" w:color="auto"/>
        <w:bottom w:val="none" w:sz="0" w:space="0" w:color="auto"/>
        <w:right w:val="none" w:sz="0" w:space="0" w:color="auto"/>
      </w:divBdr>
    </w:div>
    <w:div w:id="1724252894">
      <w:bodyDiv w:val="1"/>
      <w:marLeft w:val="0"/>
      <w:marRight w:val="0"/>
      <w:marTop w:val="0"/>
      <w:marBottom w:val="0"/>
      <w:divBdr>
        <w:top w:val="none" w:sz="0" w:space="0" w:color="auto"/>
        <w:left w:val="none" w:sz="0" w:space="0" w:color="auto"/>
        <w:bottom w:val="none" w:sz="0" w:space="0" w:color="auto"/>
        <w:right w:val="none" w:sz="0" w:space="0" w:color="auto"/>
      </w:divBdr>
    </w:div>
    <w:div w:id="1743214049">
      <w:bodyDiv w:val="1"/>
      <w:marLeft w:val="0"/>
      <w:marRight w:val="0"/>
      <w:marTop w:val="0"/>
      <w:marBottom w:val="0"/>
      <w:divBdr>
        <w:top w:val="none" w:sz="0" w:space="0" w:color="auto"/>
        <w:left w:val="none" w:sz="0" w:space="0" w:color="auto"/>
        <w:bottom w:val="none" w:sz="0" w:space="0" w:color="auto"/>
        <w:right w:val="none" w:sz="0" w:space="0" w:color="auto"/>
      </w:divBdr>
    </w:div>
    <w:div w:id="1746223508">
      <w:bodyDiv w:val="1"/>
      <w:marLeft w:val="0"/>
      <w:marRight w:val="0"/>
      <w:marTop w:val="0"/>
      <w:marBottom w:val="0"/>
      <w:divBdr>
        <w:top w:val="none" w:sz="0" w:space="0" w:color="auto"/>
        <w:left w:val="none" w:sz="0" w:space="0" w:color="auto"/>
        <w:bottom w:val="none" w:sz="0" w:space="0" w:color="auto"/>
        <w:right w:val="none" w:sz="0" w:space="0" w:color="auto"/>
      </w:divBdr>
    </w:div>
    <w:div w:id="1755586677">
      <w:bodyDiv w:val="1"/>
      <w:marLeft w:val="0"/>
      <w:marRight w:val="0"/>
      <w:marTop w:val="0"/>
      <w:marBottom w:val="0"/>
      <w:divBdr>
        <w:top w:val="none" w:sz="0" w:space="0" w:color="auto"/>
        <w:left w:val="none" w:sz="0" w:space="0" w:color="auto"/>
        <w:bottom w:val="none" w:sz="0" w:space="0" w:color="auto"/>
        <w:right w:val="none" w:sz="0" w:space="0" w:color="auto"/>
      </w:divBdr>
    </w:div>
    <w:div w:id="1773279780">
      <w:bodyDiv w:val="1"/>
      <w:marLeft w:val="0"/>
      <w:marRight w:val="0"/>
      <w:marTop w:val="0"/>
      <w:marBottom w:val="0"/>
      <w:divBdr>
        <w:top w:val="none" w:sz="0" w:space="0" w:color="auto"/>
        <w:left w:val="none" w:sz="0" w:space="0" w:color="auto"/>
        <w:bottom w:val="none" w:sz="0" w:space="0" w:color="auto"/>
        <w:right w:val="none" w:sz="0" w:space="0" w:color="auto"/>
      </w:divBdr>
    </w:div>
    <w:div w:id="1790394118">
      <w:bodyDiv w:val="1"/>
      <w:marLeft w:val="0"/>
      <w:marRight w:val="0"/>
      <w:marTop w:val="0"/>
      <w:marBottom w:val="0"/>
      <w:divBdr>
        <w:top w:val="none" w:sz="0" w:space="0" w:color="auto"/>
        <w:left w:val="none" w:sz="0" w:space="0" w:color="auto"/>
        <w:bottom w:val="none" w:sz="0" w:space="0" w:color="auto"/>
        <w:right w:val="none" w:sz="0" w:space="0" w:color="auto"/>
      </w:divBdr>
    </w:div>
    <w:div w:id="1819570399">
      <w:bodyDiv w:val="1"/>
      <w:marLeft w:val="0"/>
      <w:marRight w:val="0"/>
      <w:marTop w:val="0"/>
      <w:marBottom w:val="0"/>
      <w:divBdr>
        <w:top w:val="none" w:sz="0" w:space="0" w:color="auto"/>
        <w:left w:val="none" w:sz="0" w:space="0" w:color="auto"/>
        <w:bottom w:val="none" w:sz="0" w:space="0" w:color="auto"/>
        <w:right w:val="none" w:sz="0" w:space="0" w:color="auto"/>
      </w:divBdr>
    </w:div>
    <w:div w:id="1826778190">
      <w:bodyDiv w:val="1"/>
      <w:marLeft w:val="0"/>
      <w:marRight w:val="0"/>
      <w:marTop w:val="0"/>
      <w:marBottom w:val="0"/>
      <w:divBdr>
        <w:top w:val="none" w:sz="0" w:space="0" w:color="auto"/>
        <w:left w:val="none" w:sz="0" w:space="0" w:color="auto"/>
        <w:bottom w:val="none" w:sz="0" w:space="0" w:color="auto"/>
        <w:right w:val="none" w:sz="0" w:space="0" w:color="auto"/>
      </w:divBdr>
    </w:div>
    <w:div w:id="1842692272">
      <w:bodyDiv w:val="1"/>
      <w:marLeft w:val="0"/>
      <w:marRight w:val="0"/>
      <w:marTop w:val="0"/>
      <w:marBottom w:val="0"/>
      <w:divBdr>
        <w:top w:val="none" w:sz="0" w:space="0" w:color="auto"/>
        <w:left w:val="none" w:sz="0" w:space="0" w:color="auto"/>
        <w:bottom w:val="none" w:sz="0" w:space="0" w:color="auto"/>
        <w:right w:val="none" w:sz="0" w:space="0" w:color="auto"/>
      </w:divBdr>
    </w:div>
    <w:div w:id="1862892040">
      <w:bodyDiv w:val="1"/>
      <w:marLeft w:val="0"/>
      <w:marRight w:val="0"/>
      <w:marTop w:val="0"/>
      <w:marBottom w:val="0"/>
      <w:divBdr>
        <w:top w:val="none" w:sz="0" w:space="0" w:color="auto"/>
        <w:left w:val="none" w:sz="0" w:space="0" w:color="auto"/>
        <w:bottom w:val="none" w:sz="0" w:space="0" w:color="auto"/>
        <w:right w:val="none" w:sz="0" w:space="0" w:color="auto"/>
      </w:divBdr>
    </w:div>
    <w:div w:id="1865091825">
      <w:bodyDiv w:val="1"/>
      <w:marLeft w:val="0"/>
      <w:marRight w:val="0"/>
      <w:marTop w:val="0"/>
      <w:marBottom w:val="0"/>
      <w:divBdr>
        <w:top w:val="none" w:sz="0" w:space="0" w:color="auto"/>
        <w:left w:val="none" w:sz="0" w:space="0" w:color="auto"/>
        <w:bottom w:val="none" w:sz="0" w:space="0" w:color="auto"/>
        <w:right w:val="none" w:sz="0" w:space="0" w:color="auto"/>
      </w:divBdr>
    </w:div>
    <w:div w:id="1896769916">
      <w:bodyDiv w:val="1"/>
      <w:marLeft w:val="0"/>
      <w:marRight w:val="0"/>
      <w:marTop w:val="0"/>
      <w:marBottom w:val="0"/>
      <w:divBdr>
        <w:top w:val="none" w:sz="0" w:space="0" w:color="auto"/>
        <w:left w:val="none" w:sz="0" w:space="0" w:color="auto"/>
        <w:bottom w:val="none" w:sz="0" w:space="0" w:color="auto"/>
        <w:right w:val="none" w:sz="0" w:space="0" w:color="auto"/>
      </w:divBdr>
    </w:div>
    <w:div w:id="1907108204">
      <w:bodyDiv w:val="1"/>
      <w:marLeft w:val="0"/>
      <w:marRight w:val="0"/>
      <w:marTop w:val="0"/>
      <w:marBottom w:val="0"/>
      <w:divBdr>
        <w:top w:val="none" w:sz="0" w:space="0" w:color="auto"/>
        <w:left w:val="none" w:sz="0" w:space="0" w:color="auto"/>
        <w:bottom w:val="none" w:sz="0" w:space="0" w:color="auto"/>
        <w:right w:val="none" w:sz="0" w:space="0" w:color="auto"/>
      </w:divBdr>
    </w:div>
    <w:div w:id="1923947174">
      <w:bodyDiv w:val="1"/>
      <w:marLeft w:val="0"/>
      <w:marRight w:val="0"/>
      <w:marTop w:val="0"/>
      <w:marBottom w:val="0"/>
      <w:divBdr>
        <w:top w:val="none" w:sz="0" w:space="0" w:color="auto"/>
        <w:left w:val="none" w:sz="0" w:space="0" w:color="auto"/>
        <w:bottom w:val="none" w:sz="0" w:space="0" w:color="auto"/>
        <w:right w:val="none" w:sz="0" w:space="0" w:color="auto"/>
      </w:divBdr>
    </w:div>
    <w:div w:id="1956013485">
      <w:bodyDiv w:val="1"/>
      <w:marLeft w:val="0"/>
      <w:marRight w:val="0"/>
      <w:marTop w:val="0"/>
      <w:marBottom w:val="0"/>
      <w:divBdr>
        <w:top w:val="none" w:sz="0" w:space="0" w:color="auto"/>
        <w:left w:val="none" w:sz="0" w:space="0" w:color="auto"/>
        <w:bottom w:val="none" w:sz="0" w:space="0" w:color="auto"/>
        <w:right w:val="none" w:sz="0" w:space="0" w:color="auto"/>
      </w:divBdr>
      <w:divsChild>
        <w:div w:id="823012745">
          <w:marLeft w:val="0"/>
          <w:marRight w:val="0"/>
          <w:marTop w:val="0"/>
          <w:marBottom w:val="0"/>
          <w:divBdr>
            <w:top w:val="none" w:sz="0" w:space="0" w:color="auto"/>
            <w:left w:val="none" w:sz="0" w:space="0" w:color="auto"/>
            <w:bottom w:val="none" w:sz="0" w:space="0" w:color="auto"/>
            <w:right w:val="none" w:sz="0" w:space="0" w:color="auto"/>
          </w:divBdr>
        </w:div>
      </w:divsChild>
    </w:div>
    <w:div w:id="1994335771">
      <w:bodyDiv w:val="1"/>
      <w:marLeft w:val="0"/>
      <w:marRight w:val="0"/>
      <w:marTop w:val="0"/>
      <w:marBottom w:val="0"/>
      <w:divBdr>
        <w:top w:val="none" w:sz="0" w:space="0" w:color="auto"/>
        <w:left w:val="none" w:sz="0" w:space="0" w:color="auto"/>
        <w:bottom w:val="none" w:sz="0" w:space="0" w:color="auto"/>
        <w:right w:val="none" w:sz="0" w:space="0" w:color="auto"/>
      </w:divBdr>
    </w:div>
    <w:div w:id="2004309533">
      <w:bodyDiv w:val="1"/>
      <w:marLeft w:val="0"/>
      <w:marRight w:val="0"/>
      <w:marTop w:val="0"/>
      <w:marBottom w:val="0"/>
      <w:divBdr>
        <w:top w:val="none" w:sz="0" w:space="0" w:color="auto"/>
        <w:left w:val="none" w:sz="0" w:space="0" w:color="auto"/>
        <w:bottom w:val="none" w:sz="0" w:space="0" w:color="auto"/>
        <w:right w:val="none" w:sz="0" w:space="0" w:color="auto"/>
      </w:divBdr>
    </w:div>
    <w:div w:id="2007318212">
      <w:bodyDiv w:val="1"/>
      <w:marLeft w:val="0"/>
      <w:marRight w:val="0"/>
      <w:marTop w:val="0"/>
      <w:marBottom w:val="0"/>
      <w:divBdr>
        <w:top w:val="none" w:sz="0" w:space="0" w:color="auto"/>
        <w:left w:val="none" w:sz="0" w:space="0" w:color="auto"/>
        <w:bottom w:val="none" w:sz="0" w:space="0" w:color="auto"/>
        <w:right w:val="none" w:sz="0" w:space="0" w:color="auto"/>
      </w:divBdr>
    </w:div>
    <w:div w:id="2012953985">
      <w:bodyDiv w:val="1"/>
      <w:marLeft w:val="0"/>
      <w:marRight w:val="0"/>
      <w:marTop w:val="0"/>
      <w:marBottom w:val="0"/>
      <w:divBdr>
        <w:top w:val="none" w:sz="0" w:space="0" w:color="auto"/>
        <w:left w:val="none" w:sz="0" w:space="0" w:color="auto"/>
        <w:bottom w:val="none" w:sz="0" w:space="0" w:color="auto"/>
        <w:right w:val="none" w:sz="0" w:space="0" w:color="auto"/>
      </w:divBdr>
      <w:divsChild>
        <w:div w:id="87428177">
          <w:marLeft w:val="0"/>
          <w:marRight w:val="0"/>
          <w:marTop w:val="0"/>
          <w:marBottom w:val="0"/>
          <w:divBdr>
            <w:top w:val="none" w:sz="0" w:space="0" w:color="auto"/>
            <w:left w:val="none" w:sz="0" w:space="0" w:color="auto"/>
            <w:bottom w:val="none" w:sz="0" w:space="0" w:color="auto"/>
            <w:right w:val="none" w:sz="0" w:space="0" w:color="auto"/>
          </w:divBdr>
        </w:div>
      </w:divsChild>
    </w:div>
    <w:div w:id="2016152379">
      <w:bodyDiv w:val="1"/>
      <w:marLeft w:val="0"/>
      <w:marRight w:val="0"/>
      <w:marTop w:val="0"/>
      <w:marBottom w:val="0"/>
      <w:divBdr>
        <w:top w:val="none" w:sz="0" w:space="0" w:color="auto"/>
        <w:left w:val="none" w:sz="0" w:space="0" w:color="auto"/>
        <w:bottom w:val="none" w:sz="0" w:space="0" w:color="auto"/>
        <w:right w:val="none" w:sz="0" w:space="0" w:color="auto"/>
      </w:divBdr>
    </w:div>
    <w:div w:id="2057394131">
      <w:bodyDiv w:val="1"/>
      <w:marLeft w:val="0"/>
      <w:marRight w:val="0"/>
      <w:marTop w:val="0"/>
      <w:marBottom w:val="0"/>
      <w:divBdr>
        <w:top w:val="none" w:sz="0" w:space="0" w:color="auto"/>
        <w:left w:val="none" w:sz="0" w:space="0" w:color="auto"/>
        <w:bottom w:val="none" w:sz="0" w:space="0" w:color="auto"/>
        <w:right w:val="none" w:sz="0" w:space="0" w:color="auto"/>
      </w:divBdr>
    </w:div>
    <w:div w:id="2063867688">
      <w:bodyDiv w:val="1"/>
      <w:marLeft w:val="0"/>
      <w:marRight w:val="0"/>
      <w:marTop w:val="0"/>
      <w:marBottom w:val="0"/>
      <w:divBdr>
        <w:top w:val="none" w:sz="0" w:space="0" w:color="auto"/>
        <w:left w:val="none" w:sz="0" w:space="0" w:color="auto"/>
        <w:bottom w:val="none" w:sz="0" w:space="0" w:color="auto"/>
        <w:right w:val="none" w:sz="0" w:space="0" w:color="auto"/>
      </w:divBdr>
    </w:div>
    <w:div w:id="2085376646">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
    <w:div w:id="2099515384">
      <w:bodyDiv w:val="1"/>
      <w:marLeft w:val="0"/>
      <w:marRight w:val="0"/>
      <w:marTop w:val="0"/>
      <w:marBottom w:val="0"/>
      <w:divBdr>
        <w:top w:val="none" w:sz="0" w:space="0" w:color="auto"/>
        <w:left w:val="none" w:sz="0" w:space="0" w:color="auto"/>
        <w:bottom w:val="none" w:sz="0" w:space="0" w:color="auto"/>
        <w:right w:val="none" w:sz="0" w:space="0" w:color="auto"/>
      </w:divBdr>
    </w:div>
    <w:div w:id="2107843485">
      <w:bodyDiv w:val="1"/>
      <w:marLeft w:val="0"/>
      <w:marRight w:val="0"/>
      <w:marTop w:val="0"/>
      <w:marBottom w:val="0"/>
      <w:divBdr>
        <w:top w:val="none" w:sz="0" w:space="0" w:color="auto"/>
        <w:left w:val="none" w:sz="0" w:space="0" w:color="auto"/>
        <w:bottom w:val="none" w:sz="0" w:space="0" w:color="auto"/>
        <w:right w:val="none" w:sz="0" w:space="0" w:color="auto"/>
      </w:divBdr>
    </w:div>
    <w:div w:id="2115898531">
      <w:bodyDiv w:val="1"/>
      <w:marLeft w:val="0"/>
      <w:marRight w:val="0"/>
      <w:marTop w:val="0"/>
      <w:marBottom w:val="0"/>
      <w:divBdr>
        <w:top w:val="none" w:sz="0" w:space="0" w:color="auto"/>
        <w:left w:val="none" w:sz="0" w:space="0" w:color="auto"/>
        <w:bottom w:val="none" w:sz="0" w:space="0" w:color="auto"/>
        <w:right w:val="none" w:sz="0" w:space="0" w:color="auto"/>
      </w:divBdr>
    </w:div>
    <w:div w:id="21219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J. Frisenda</dc:creator>
  <cp:keywords/>
  <dc:description/>
  <cp:lastModifiedBy>Baity, Kalecia (OSSE)</cp:lastModifiedBy>
  <cp:revision>2</cp:revision>
  <dcterms:created xsi:type="dcterms:W3CDTF">2021-03-29T18:02:00Z</dcterms:created>
  <dcterms:modified xsi:type="dcterms:W3CDTF">2021-03-29T18:02:00Z</dcterms:modified>
</cp:coreProperties>
</file>